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387" w:rsidRPr="002A3409" w:rsidRDefault="00A31AD2" w:rsidP="002A340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409">
        <w:rPr>
          <w:rFonts w:ascii="Times New Roman" w:hAnsi="Times New Roman" w:cs="Times New Roman"/>
          <w:b/>
          <w:sz w:val="24"/>
          <w:szCs w:val="24"/>
        </w:rPr>
        <w:t>Center for Teaching Excellence</w:t>
      </w:r>
    </w:p>
    <w:p w:rsidR="00D234D9" w:rsidRPr="002A3409" w:rsidRDefault="00A31AD2" w:rsidP="002A340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3409">
        <w:rPr>
          <w:rFonts w:ascii="Times New Roman" w:hAnsi="Times New Roman" w:cs="Times New Roman"/>
          <w:sz w:val="24"/>
          <w:szCs w:val="24"/>
        </w:rPr>
        <w:t xml:space="preserve">Book List </w:t>
      </w:r>
    </w:p>
    <w:p w:rsidR="00D234D9" w:rsidRPr="002A3409" w:rsidRDefault="002A3409" w:rsidP="002A3409">
      <w:pPr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2A3409">
        <w:rPr>
          <w:rFonts w:ascii="Times New Roman" w:hAnsi="Times New Roman" w:cs="Times New Roman"/>
          <w:sz w:val="24"/>
          <w:szCs w:val="24"/>
          <w:u w:val="single"/>
        </w:rPr>
        <w:t xml:space="preserve">Teaching Pedagogy (Shelves 1 &amp;2) </w:t>
      </w:r>
    </w:p>
    <w:p w:rsidR="00D234D9" w:rsidRPr="002A3409" w:rsidRDefault="00D234D9" w:rsidP="002A3409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A3409">
        <w:rPr>
          <w:rFonts w:ascii="Times New Roman" w:hAnsi="Times New Roman" w:cs="Times New Roman"/>
          <w:sz w:val="24"/>
          <w:szCs w:val="24"/>
        </w:rPr>
        <w:t xml:space="preserve">Brown, S., </w:t>
      </w:r>
      <w:proofErr w:type="spellStart"/>
      <w:r w:rsidRPr="002A3409">
        <w:rPr>
          <w:rFonts w:ascii="Times New Roman" w:hAnsi="Times New Roman" w:cs="Times New Roman"/>
          <w:sz w:val="24"/>
          <w:szCs w:val="24"/>
        </w:rPr>
        <w:t>Earlam</w:t>
      </w:r>
      <w:proofErr w:type="spellEnd"/>
      <w:r w:rsidRPr="002A3409">
        <w:rPr>
          <w:rFonts w:ascii="Times New Roman" w:hAnsi="Times New Roman" w:cs="Times New Roman"/>
          <w:sz w:val="24"/>
          <w:szCs w:val="24"/>
        </w:rPr>
        <w:t xml:space="preserve">, C., &amp; Race, P. (1998). </w:t>
      </w:r>
      <w:r w:rsidRPr="002A3409">
        <w:rPr>
          <w:rFonts w:ascii="Times New Roman" w:hAnsi="Times New Roman" w:cs="Times New Roman"/>
          <w:i/>
          <w:sz w:val="24"/>
          <w:szCs w:val="24"/>
        </w:rPr>
        <w:t>500 Tips for Teachers</w:t>
      </w:r>
      <w:r w:rsidRPr="002A3409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Pr="002A3409">
        <w:rPr>
          <w:rFonts w:ascii="Times New Roman" w:hAnsi="Times New Roman" w:cs="Times New Roman"/>
          <w:sz w:val="24"/>
          <w:szCs w:val="24"/>
        </w:rPr>
        <w:t xml:space="preserve">London, UK: </w:t>
      </w:r>
      <w:proofErr w:type="spellStart"/>
      <w:r w:rsidRPr="002A3409">
        <w:rPr>
          <w:rFonts w:ascii="Times New Roman" w:hAnsi="Times New Roman" w:cs="Times New Roman"/>
          <w:sz w:val="24"/>
          <w:szCs w:val="24"/>
        </w:rPr>
        <w:t>Kogan</w:t>
      </w:r>
      <w:proofErr w:type="spellEnd"/>
      <w:r w:rsidRPr="002A3409">
        <w:rPr>
          <w:rFonts w:ascii="Times New Roman" w:hAnsi="Times New Roman" w:cs="Times New Roman"/>
          <w:sz w:val="24"/>
          <w:szCs w:val="24"/>
        </w:rPr>
        <w:t xml:space="preserve"> Page.</w:t>
      </w:r>
    </w:p>
    <w:p w:rsidR="00D234D9" w:rsidRPr="002A3409" w:rsidRDefault="00D234D9" w:rsidP="002A3409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A3409">
        <w:rPr>
          <w:rFonts w:ascii="Times New Roman" w:hAnsi="Times New Roman" w:cs="Times New Roman"/>
          <w:sz w:val="24"/>
          <w:szCs w:val="24"/>
        </w:rPr>
        <w:t xml:space="preserve">Race, P. (2000). </w:t>
      </w:r>
      <w:r w:rsidRPr="002A3409">
        <w:rPr>
          <w:rFonts w:ascii="Times New Roman" w:hAnsi="Times New Roman" w:cs="Times New Roman"/>
          <w:i/>
          <w:sz w:val="24"/>
          <w:szCs w:val="24"/>
        </w:rPr>
        <w:t>500 Tips on Group Learning</w:t>
      </w:r>
      <w:r w:rsidRPr="002A3409">
        <w:rPr>
          <w:rFonts w:ascii="Times New Roman" w:hAnsi="Times New Roman" w:cs="Times New Roman"/>
          <w:sz w:val="24"/>
          <w:szCs w:val="24"/>
        </w:rPr>
        <w:t xml:space="preserve">. London, UK: </w:t>
      </w:r>
      <w:proofErr w:type="spellStart"/>
      <w:r w:rsidRPr="002A3409">
        <w:rPr>
          <w:rFonts w:ascii="Times New Roman" w:hAnsi="Times New Roman" w:cs="Times New Roman"/>
          <w:sz w:val="24"/>
          <w:szCs w:val="24"/>
        </w:rPr>
        <w:t>Kogan</w:t>
      </w:r>
      <w:proofErr w:type="spellEnd"/>
      <w:r w:rsidRPr="002A3409">
        <w:rPr>
          <w:rFonts w:ascii="Times New Roman" w:hAnsi="Times New Roman" w:cs="Times New Roman"/>
          <w:sz w:val="24"/>
          <w:szCs w:val="24"/>
        </w:rPr>
        <w:t xml:space="preserve"> Page.</w:t>
      </w:r>
    </w:p>
    <w:p w:rsidR="00D234D9" w:rsidRPr="002A3409" w:rsidRDefault="00D234D9" w:rsidP="002A3409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A3409">
        <w:rPr>
          <w:rFonts w:ascii="Times New Roman" w:hAnsi="Times New Roman" w:cs="Times New Roman"/>
          <w:sz w:val="24"/>
          <w:szCs w:val="24"/>
        </w:rPr>
        <w:t>Boice</w:t>
      </w:r>
      <w:proofErr w:type="spellEnd"/>
      <w:r w:rsidRPr="002A3409">
        <w:rPr>
          <w:rFonts w:ascii="Times New Roman" w:hAnsi="Times New Roman" w:cs="Times New Roman"/>
          <w:sz w:val="24"/>
          <w:szCs w:val="24"/>
        </w:rPr>
        <w:t xml:space="preserve">, R. (2000). </w:t>
      </w:r>
      <w:r w:rsidRPr="002A3409">
        <w:rPr>
          <w:rFonts w:ascii="Times New Roman" w:hAnsi="Times New Roman" w:cs="Times New Roman"/>
          <w:i/>
          <w:sz w:val="24"/>
          <w:szCs w:val="24"/>
        </w:rPr>
        <w:t>Advice for New Faculty Members</w:t>
      </w:r>
      <w:r w:rsidRPr="002A3409">
        <w:rPr>
          <w:rFonts w:ascii="Times New Roman" w:hAnsi="Times New Roman" w:cs="Times New Roman"/>
          <w:sz w:val="24"/>
          <w:szCs w:val="24"/>
        </w:rPr>
        <w:t xml:space="preserve">. Needham Heights, MA: Allyn &amp; Bacon. </w:t>
      </w:r>
    </w:p>
    <w:p w:rsidR="00D234D9" w:rsidRPr="002A3409" w:rsidRDefault="00D234D9" w:rsidP="002A3409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A3409">
        <w:rPr>
          <w:rFonts w:ascii="Times New Roman" w:hAnsi="Times New Roman" w:cs="Times New Roman"/>
          <w:sz w:val="24"/>
          <w:szCs w:val="24"/>
        </w:rPr>
        <w:t xml:space="preserve">Nelson, M., &amp; Associates. (2000). (Ed.). </w:t>
      </w:r>
      <w:r w:rsidRPr="002A3409">
        <w:rPr>
          <w:rFonts w:ascii="Times New Roman" w:hAnsi="Times New Roman" w:cs="Times New Roman"/>
          <w:i/>
          <w:sz w:val="24"/>
          <w:szCs w:val="24"/>
        </w:rPr>
        <w:t>Alive at the Core: Exemplary Approaches to General Education in the Humanities.</w:t>
      </w:r>
      <w:r w:rsidRPr="002A3409">
        <w:rPr>
          <w:rFonts w:ascii="Times New Roman" w:hAnsi="Times New Roman" w:cs="Times New Roman"/>
          <w:sz w:val="24"/>
          <w:szCs w:val="24"/>
        </w:rPr>
        <w:t xml:space="preserve"> San Francisco, CA: </w:t>
      </w:r>
      <w:proofErr w:type="spellStart"/>
      <w:r w:rsidRPr="002A3409">
        <w:rPr>
          <w:rFonts w:ascii="Times New Roman" w:hAnsi="Times New Roman" w:cs="Times New Roman"/>
          <w:sz w:val="24"/>
          <w:szCs w:val="24"/>
        </w:rPr>
        <w:t>Jossey</w:t>
      </w:r>
      <w:proofErr w:type="spellEnd"/>
      <w:r w:rsidRPr="002A3409">
        <w:rPr>
          <w:rFonts w:ascii="Times New Roman" w:hAnsi="Times New Roman" w:cs="Times New Roman"/>
          <w:sz w:val="24"/>
          <w:szCs w:val="24"/>
        </w:rPr>
        <w:t xml:space="preserve">-Bass Publishers. </w:t>
      </w:r>
    </w:p>
    <w:p w:rsidR="002A3409" w:rsidRPr="002A3409" w:rsidRDefault="00D234D9" w:rsidP="002A3409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A3409">
        <w:rPr>
          <w:rFonts w:ascii="Times New Roman" w:hAnsi="Times New Roman" w:cs="Times New Roman"/>
          <w:sz w:val="24"/>
          <w:szCs w:val="24"/>
        </w:rPr>
        <w:t xml:space="preserve">Brookfield, S. (1995).  </w:t>
      </w:r>
      <w:r w:rsidRPr="002A3409">
        <w:rPr>
          <w:rFonts w:ascii="Times New Roman" w:hAnsi="Times New Roman" w:cs="Times New Roman"/>
          <w:i/>
          <w:sz w:val="24"/>
          <w:szCs w:val="24"/>
        </w:rPr>
        <w:t>Becoming a Critically Reflective Teacher</w:t>
      </w:r>
      <w:r w:rsidRPr="002A3409">
        <w:rPr>
          <w:rFonts w:ascii="Times New Roman" w:hAnsi="Times New Roman" w:cs="Times New Roman"/>
          <w:sz w:val="24"/>
          <w:szCs w:val="24"/>
        </w:rPr>
        <w:t xml:space="preserve">. San Francisco, CA: </w:t>
      </w:r>
      <w:proofErr w:type="spellStart"/>
      <w:r w:rsidRPr="002A3409">
        <w:rPr>
          <w:rFonts w:ascii="Times New Roman" w:hAnsi="Times New Roman" w:cs="Times New Roman"/>
          <w:sz w:val="24"/>
          <w:szCs w:val="24"/>
        </w:rPr>
        <w:t>Jossey</w:t>
      </w:r>
      <w:proofErr w:type="spellEnd"/>
      <w:r w:rsidRPr="002A3409">
        <w:rPr>
          <w:rFonts w:ascii="Times New Roman" w:hAnsi="Times New Roman" w:cs="Times New Roman"/>
          <w:sz w:val="24"/>
          <w:szCs w:val="24"/>
        </w:rPr>
        <w:t xml:space="preserve">-Bass Publishers. </w:t>
      </w:r>
    </w:p>
    <w:p w:rsidR="004C036A" w:rsidRPr="004C036A" w:rsidRDefault="004C036A" w:rsidP="004C036A">
      <w:pP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proofErr w:type="spellStart"/>
      <w:r w:rsidRPr="004C036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Mandzuk</w:t>
      </w:r>
      <w:proofErr w:type="spellEnd"/>
      <w:r w:rsidRPr="004C036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D., &amp; Clifton, R. (1998). Becoming a Critically Reflective </w:t>
      </w:r>
      <w:proofErr w:type="spellStart"/>
      <w:r w:rsidRPr="004C036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Teacher.</w:t>
      </w:r>
      <w:r w:rsidRPr="004C036A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Interchange</w:t>
      </w:r>
      <w:proofErr w:type="spellEnd"/>
      <w:r w:rsidRPr="004C036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</w:t>
      </w:r>
      <w:r w:rsidRPr="004C036A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r w:rsidRPr="004C036A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29</w:t>
      </w:r>
      <w:r w:rsidRPr="004C036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(1), 115-118.</w:t>
      </w:r>
    </w:p>
    <w:p w:rsidR="002A3409" w:rsidRPr="002A3409" w:rsidRDefault="00D234D9" w:rsidP="002A3409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A34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Rhem</w:t>
      </w:r>
      <w:proofErr w:type="spellEnd"/>
      <w:r w:rsidRPr="002A34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J. (2012).</w:t>
      </w:r>
      <w:r w:rsidRPr="002A340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2A340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Blended learning: Across the disciplines, across the academy</w:t>
      </w:r>
      <w:r w:rsidRPr="002A34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F. S. Glazer (Ed.). Stylus Publishing, LLC</w:t>
      </w:r>
      <w:proofErr w:type="gramStart"/>
      <w:r w:rsidRPr="002A34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..</w:t>
      </w:r>
      <w:proofErr w:type="gramEnd"/>
    </w:p>
    <w:p w:rsidR="00D234D9" w:rsidRPr="002A3409" w:rsidRDefault="00D234D9" w:rsidP="002A3409">
      <w:pPr>
        <w:spacing w:after="0" w:line="36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A3409">
        <w:rPr>
          <w:rFonts w:ascii="Times New Roman" w:hAnsi="Times New Roman" w:cs="Times New Roman"/>
          <w:sz w:val="24"/>
          <w:szCs w:val="24"/>
        </w:rPr>
        <w:t xml:space="preserve">Davis, J. (1993). </w:t>
      </w:r>
      <w:r w:rsidRPr="002A3409">
        <w:rPr>
          <w:rFonts w:ascii="Times New Roman" w:hAnsi="Times New Roman" w:cs="Times New Roman"/>
          <w:i/>
          <w:sz w:val="24"/>
          <w:szCs w:val="24"/>
        </w:rPr>
        <w:t>Better Teaching, More Learning: Strategies for Success in Postsecondary settings</w:t>
      </w:r>
      <w:r w:rsidRPr="002A3409">
        <w:rPr>
          <w:rFonts w:ascii="Times New Roman" w:hAnsi="Times New Roman" w:cs="Times New Roman"/>
          <w:sz w:val="24"/>
          <w:szCs w:val="24"/>
        </w:rPr>
        <w:t xml:space="preserve">. Phoenix, AZ: Oryx Press. </w:t>
      </w:r>
    </w:p>
    <w:p w:rsidR="00D234D9" w:rsidRPr="002A3409" w:rsidRDefault="00D234D9" w:rsidP="002A3409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A3409">
        <w:rPr>
          <w:rFonts w:ascii="Times New Roman" w:hAnsi="Times New Roman" w:cs="Times New Roman"/>
          <w:sz w:val="24"/>
          <w:szCs w:val="24"/>
        </w:rPr>
        <w:t xml:space="preserve">Halpern, D., &amp; Associates. (1994). (Ed.). </w:t>
      </w:r>
      <w:r w:rsidRPr="002A3409">
        <w:rPr>
          <w:rFonts w:ascii="Times New Roman" w:hAnsi="Times New Roman" w:cs="Times New Roman"/>
          <w:i/>
          <w:sz w:val="24"/>
          <w:szCs w:val="24"/>
        </w:rPr>
        <w:t>Changing College Classrooms: New Teaching and Learning Strategies for an Increasingly Complex World</w:t>
      </w:r>
      <w:r w:rsidRPr="002A3409">
        <w:rPr>
          <w:rFonts w:ascii="Times New Roman" w:hAnsi="Times New Roman" w:cs="Times New Roman"/>
          <w:sz w:val="24"/>
          <w:szCs w:val="24"/>
        </w:rPr>
        <w:t xml:space="preserve">. San Francisco, CA: </w:t>
      </w:r>
      <w:proofErr w:type="spellStart"/>
      <w:r w:rsidRPr="002A3409">
        <w:rPr>
          <w:rFonts w:ascii="Times New Roman" w:hAnsi="Times New Roman" w:cs="Times New Roman"/>
          <w:sz w:val="24"/>
          <w:szCs w:val="24"/>
        </w:rPr>
        <w:t>Jossey</w:t>
      </w:r>
      <w:proofErr w:type="spellEnd"/>
      <w:r w:rsidRPr="002A3409">
        <w:rPr>
          <w:rFonts w:ascii="Times New Roman" w:hAnsi="Times New Roman" w:cs="Times New Roman"/>
          <w:sz w:val="24"/>
          <w:szCs w:val="24"/>
        </w:rPr>
        <w:t>-Bass</w:t>
      </w:r>
    </w:p>
    <w:p w:rsidR="00D234D9" w:rsidRPr="002A3409" w:rsidRDefault="00D234D9" w:rsidP="002A3409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A3409">
        <w:rPr>
          <w:rFonts w:ascii="Times New Roman" w:hAnsi="Times New Roman" w:cs="Times New Roman"/>
          <w:sz w:val="24"/>
          <w:szCs w:val="24"/>
        </w:rPr>
        <w:t>Eble</w:t>
      </w:r>
      <w:proofErr w:type="spellEnd"/>
      <w:r w:rsidRPr="002A3409">
        <w:rPr>
          <w:rFonts w:ascii="Times New Roman" w:hAnsi="Times New Roman" w:cs="Times New Roman"/>
          <w:sz w:val="24"/>
          <w:szCs w:val="24"/>
        </w:rPr>
        <w:t xml:space="preserve">, K. (1988). </w:t>
      </w:r>
      <w:r w:rsidRPr="002A3409">
        <w:rPr>
          <w:rFonts w:ascii="Times New Roman" w:hAnsi="Times New Roman" w:cs="Times New Roman"/>
          <w:i/>
          <w:sz w:val="24"/>
          <w:szCs w:val="24"/>
        </w:rPr>
        <w:t>The Craft of Teaching: A Guide to Mastering the Professor's Art</w:t>
      </w:r>
      <w:r w:rsidRPr="002A3409">
        <w:rPr>
          <w:rFonts w:ascii="Times New Roman" w:hAnsi="Times New Roman" w:cs="Times New Roman"/>
          <w:sz w:val="24"/>
          <w:szCs w:val="24"/>
        </w:rPr>
        <w:t xml:space="preserve">. San Francisco, CA: </w:t>
      </w:r>
      <w:proofErr w:type="spellStart"/>
      <w:r w:rsidRPr="002A3409">
        <w:rPr>
          <w:rFonts w:ascii="Times New Roman" w:hAnsi="Times New Roman" w:cs="Times New Roman"/>
          <w:sz w:val="24"/>
          <w:szCs w:val="24"/>
        </w:rPr>
        <w:t>Jossey</w:t>
      </w:r>
      <w:proofErr w:type="spellEnd"/>
      <w:r w:rsidRPr="002A3409">
        <w:rPr>
          <w:rFonts w:ascii="Times New Roman" w:hAnsi="Times New Roman" w:cs="Times New Roman"/>
          <w:sz w:val="24"/>
          <w:szCs w:val="24"/>
        </w:rPr>
        <w:t>-Bass Publishers.</w:t>
      </w:r>
    </w:p>
    <w:p w:rsidR="00D234D9" w:rsidRPr="002A3409" w:rsidRDefault="00D234D9" w:rsidP="002A3409">
      <w:pPr>
        <w:spacing w:after="0" w:line="36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A34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Millis, B. J. (Ed.). (2010).</w:t>
      </w:r>
      <w:r w:rsidRPr="002A340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2A340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Cooperative learning in higher education: Across the disciplines, across the academy</w:t>
      </w:r>
      <w:r w:rsidRPr="002A34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Stylus.</w:t>
      </w:r>
    </w:p>
    <w:p w:rsidR="00D234D9" w:rsidRPr="002A3409" w:rsidRDefault="00D234D9" w:rsidP="002A3409">
      <w:pPr>
        <w:spacing w:after="0" w:line="36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2A34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Nilson</w:t>
      </w:r>
      <w:proofErr w:type="spellEnd"/>
      <w:r w:rsidRPr="002A34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L. B., &amp; Zimmerman, B. J. (2013). Creating Self-Regulated Learners.</w:t>
      </w:r>
    </w:p>
    <w:p w:rsidR="00D234D9" w:rsidRPr="002A3409" w:rsidRDefault="00D234D9" w:rsidP="002A3409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A3409">
        <w:rPr>
          <w:rFonts w:ascii="Times New Roman" w:hAnsi="Times New Roman" w:cs="Times New Roman"/>
          <w:sz w:val="24"/>
          <w:szCs w:val="24"/>
        </w:rPr>
        <w:t>Cropley</w:t>
      </w:r>
      <w:proofErr w:type="spellEnd"/>
      <w:r w:rsidRPr="002A3409">
        <w:rPr>
          <w:rFonts w:ascii="Times New Roman" w:hAnsi="Times New Roman" w:cs="Times New Roman"/>
          <w:sz w:val="24"/>
          <w:szCs w:val="24"/>
        </w:rPr>
        <w:t xml:space="preserve">, A. (2001). Creativity in Education and Learning: A Guide for Teachers and Educators. London, UK: </w:t>
      </w:r>
      <w:proofErr w:type="spellStart"/>
      <w:r w:rsidRPr="002A3409">
        <w:rPr>
          <w:rFonts w:ascii="Times New Roman" w:hAnsi="Times New Roman" w:cs="Times New Roman"/>
          <w:sz w:val="24"/>
          <w:szCs w:val="24"/>
        </w:rPr>
        <w:t>Kogan</w:t>
      </w:r>
      <w:proofErr w:type="spellEnd"/>
      <w:r w:rsidRPr="002A3409">
        <w:rPr>
          <w:rFonts w:ascii="Times New Roman" w:hAnsi="Times New Roman" w:cs="Times New Roman"/>
          <w:sz w:val="24"/>
          <w:szCs w:val="24"/>
        </w:rPr>
        <w:t xml:space="preserve"> Page.</w:t>
      </w:r>
    </w:p>
    <w:p w:rsidR="00D234D9" w:rsidRPr="002A3409" w:rsidRDefault="00D234D9" w:rsidP="002A3409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A3409">
        <w:rPr>
          <w:rFonts w:ascii="Times New Roman" w:hAnsi="Times New Roman" w:cs="Times New Roman"/>
          <w:sz w:val="24"/>
          <w:szCs w:val="24"/>
        </w:rPr>
        <w:t xml:space="preserve">King, P., &amp; Kitchener, K. (1994). </w:t>
      </w:r>
      <w:r w:rsidRPr="002A3409">
        <w:rPr>
          <w:rFonts w:ascii="Times New Roman" w:hAnsi="Times New Roman" w:cs="Times New Roman"/>
          <w:i/>
          <w:sz w:val="24"/>
          <w:szCs w:val="24"/>
        </w:rPr>
        <w:t>Developing Reflective Judgment</w:t>
      </w:r>
      <w:r w:rsidRPr="002A3409">
        <w:rPr>
          <w:rFonts w:ascii="Times New Roman" w:hAnsi="Times New Roman" w:cs="Times New Roman"/>
          <w:sz w:val="24"/>
          <w:szCs w:val="24"/>
        </w:rPr>
        <w:t xml:space="preserve">. San Francisco, CA: </w:t>
      </w:r>
      <w:proofErr w:type="spellStart"/>
      <w:r w:rsidRPr="002A3409">
        <w:rPr>
          <w:rFonts w:ascii="Times New Roman" w:hAnsi="Times New Roman" w:cs="Times New Roman"/>
          <w:sz w:val="24"/>
          <w:szCs w:val="24"/>
        </w:rPr>
        <w:t>Jossey</w:t>
      </w:r>
      <w:proofErr w:type="spellEnd"/>
      <w:r w:rsidRPr="002A3409">
        <w:rPr>
          <w:rFonts w:ascii="Times New Roman" w:hAnsi="Times New Roman" w:cs="Times New Roman"/>
          <w:sz w:val="24"/>
          <w:szCs w:val="24"/>
        </w:rPr>
        <w:t xml:space="preserve">-Bass Publishers. </w:t>
      </w:r>
    </w:p>
    <w:p w:rsidR="00D234D9" w:rsidRPr="002A3409" w:rsidRDefault="00D234D9" w:rsidP="002A3409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A34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Brookfield, S. D., &amp; </w:t>
      </w:r>
      <w:proofErr w:type="spellStart"/>
      <w:r w:rsidRPr="002A34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Preskill</w:t>
      </w:r>
      <w:proofErr w:type="spellEnd"/>
      <w:r w:rsidRPr="002A34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S. (1999).</w:t>
      </w:r>
      <w:r w:rsidRPr="002A340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2A340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Discussion as a way of </w:t>
      </w:r>
      <w:proofErr w:type="gramStart"/>
      <w:r w:rsidRPr="002A340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teaching</w:t>
      </w:r>
      <w:r w:rsidRPr="002A34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proofErr w:type="gramEnd"/>
      <w:r w:rsidRPr="002A34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Vol. 85). San Francisco: </w:t>
      </w:r>
      <w:proofErr w:type="spellStart"/>
      <w:r w:rsidRPr="002A34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Jossey</w:t>
      </w:r>
      <w:proofErr w:type="spellEnd"/>
      <w:r w:rsidRPr="002A34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-Bass.</w:t>
      </w:r>
    </w:p>
    <w:p w:rsidR="00D234D9" w:rsidRPr="002A3409" w:rsidRDefault="00D234D9" w:rsidP="002A3409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A3409">
        <w:rPr>
          <w:rFonts w:ascii="Times New Roman" w:hAnsi="Times New Roman" w:cs="Times New Roman"/>
          <w:sz w:val="24"/>
          <w:szCs w:val="24"/>
        </w:rPr>
        <w:t>Schon</w:t>
      </w:r>
      <w:proofErr w:type="spellEnd"/>
      <w:r w:rsidRPr="002A3409">
        <w:rPr>
          <w:rFonts w:ascii="Times New Roman" w:hAnsi="Times New Roman" w:cs="Times New Roman"/>
          <w:sz w:val="24"/>
          <w:szCs w:val="24"/>
        </w:rPr>
        <w:t xml:space="preserve">, D. (1987). </w:t>
      </w:r>
      <w:r w:rsidRPr="002A3409">
        <w:rPr>
          <w:rFonts w:ascii="Times New Roman" w:hAnsi="Times New Roman" w:cs="Times New Roman"/>
          <w:i/>
          <w:sz w:val="24"/>
          <w:szCs w:val="24"/>
        </w:rPr>
        <w:t>Educating the Reflective Practitioner</w:t>
      </w:r>
      <w:r w:rsidRPr="002A3409">
        <w:rPr>
          <w:rFonts w:ascii="Times New Roman" w:hAnsi="Times New Roman" w:cs="Times New Roman"/>
          <w:sz w:val="24"/>
          <w:szCs w:val="24"/>
        </w:rPr>
        <w:t xml:space="preserve">. San Francisco, CA: </w:t>
      </w:r>
      <w:proofErr w:type="spellStart"/>
      <w:r w:rsidRPr="002A3409">
        <w:rPr>
          <w:rFonts w:ascii="Times New Roman" w:hAnsi="Times New Roman" w:cs="Times New Roman"/>
          <w:sz w:val="24"/>
          <w:szCs w:val="24"/>
        </w:rPr>
        <w:t>Jossey</w:t>
      </w:r>
      <w:proofErr w:type="spellEnd"/>
      <w:r w:rsidRPr="002A3409">
        <w:rPr>
          <w:rFonts w:ascii="Times New Roman" w:hAnsi="Times New Roman" w:cs="Times New Roman"/>
          <w:sz w:val="24"/>
          <w:szCs w:val="24"/>
        </w:rPr>
        <w:t xml:space="preserve">-Bass Publishers. </w:t>
      </w:r>
    </w:p>
    <w:p w:rsidR="00D234D9" w:rsidRPr="002A3409" w:rsidRDefault="00D234D9" w:rsidP="002A3409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A3409">
        <w:rPr>
          <w:rFonts w:ascii="Times New Roman" w:hAnsi="Times New Roman" w:cs="Times New Roman"/>
          <w:sz w:val="24"/>
          <w:szCs w:val="24"/>
        </w:rPr>
        <w:lastRenderedPageBreak/>
        <w:t>Ericksen</w:t>
      </w:r>
      <w:proofErr w:type="spellEnd"/>
      <w:r w:rsidRPr="002A3409">
        <w:rPr>
          <w:rFonts w:ascii="Times New Roman" w:hAnsi="Times New Roman" w:cs="Times New Roman"/>
          <w:sz w:val="24"/>
          <w:szCs w:val="24"/>
        </w:rPr>
        <w:t xml:space="preserve">, S. (1984). </w:t>
      </w:r>
      <w:r w:rsidRPr="002A3409">
        <w:rPr>
          <w:rFonts w:ascii="Times New Roman" w:hAnsi="Times New Roman" w:cs="Times New Roman"/>
          <w:i/>
          <w:sz w:val="24"/>
          <w:szCs w:val="24"/>
        </w:rPr>
        <w:t>The Essence of Good Teaching</w:t>
      </w:r>
      <w:r w:rsidRPr="002A3409">
        <w:rPr>
          <w:rFonts w:ascii="Times New Roman" w:hAnsi="Times New Roman" w:cs="Times New Roman"/>
          <w:sz w:val="24"/>
          <w:szCs w:val="24"/>
        </w:rPr>
        <w:t xml:space="preserve">. San Francisco, CA: </w:t>
      </w:r>
      <w:proofErr w:type="spellStart"/>
      <w:r w:rsidRPr="002A3409">
        <w:rPr>
          <w:rFonts w:ascii="Times New Roman" w:hAnsi="Times New Roman" w:cs="Times New Roman"/>
          <w:sz w:val="24"/>
          <w:szCs w:val="24"/>
        </w:rPr>
        <w:t>Jossey</w:t>
      </w:r>
      <w:proofErr w:type="spellEnd"/>
      <w:r w:rsidRPr="002A3409">
        <w:rPr>
          <w:rFonts w:ascii="Times New Roman" w:hAnsi="Times New Roman" w:cs="Times New Roman"/>
          <w:sz w:val="24"/>
          <w:szCs w:val="24"/>
        </w:rPr>
        <w:t>-Bass Publishers.</w:t>
      </w:r>
    </w:p>
    <w:p w:rsidR="00D234D9" w:rsidRPr="002A3409" w:rsidRDefault="00D234D9" w:rsidP="002A3409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A3409">
        <w:rPr>
          <w:rFonts w:ascii="Times New Roman" w:hAnsi="Times New Roman" w:cs="Times New Roman"/>
          <w:sz w:val="24"/>
          <w:szCs w:val="24"/>
        </w:rPr>
        <w:t>Boice</w:t>
      </w:r>
      <w:proofErr w:type="spellEnd"/>
      <w:r w:rsidRPr="002A3409">
        <w:rPr>
          <w:rFonts w:ascii="Times New Roman" w:hAnsi="Times New Roman" w:cs="Times New Roman"/>
          <w:sz w:val="24"/>
          <w:szCs w:val="24"/>
        </w:rPr>
        <w:t xml:space="preserve">, R. (1996). </w:t>
      </w:r>
      <w:r w:rsidRPr="002A3409">
        <w:rPr>
          <w:rFonts w:ascii="Times New Roman" w:hAnsi="Times New Roman" w:cs="Times New Roman"/>
          <w:i/>
          <w:sz w:val="24"/>
          <w:szCs w:val="24"/>
        </w:rPr>
        <w:t>First-Order Principles for College Teachers</w:t>
      </w:r>
      <w:r w:rsidRPr="002A3409">
        <w:rPr>
          <w:rFonts w:ascii="Times New Roman" w:hAnsi="Times New Roman" w:cs="Times New Roman"/>
          <w:sz w:val="24"/>
          <w:szCs w:val="24"/>
        </w:rPr>
        <w:t>. Bolton, MA: Anker Publishing Company.</w:t>
      </w:r>
    </w:p>
    <w:p w:rsidR="00D234D9" w:rsidRDefault="00D234D9" w:rsidP="002A3409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A3409">
        <w:rPr>
          <w:rFonts w:ascii="Times New Roman" w:hAnsi="Times New Roman" w:cs="Times New Roman"/>
          <w:sz w:val="24"/>
          <w:szCs w:val="24"/>
        </w:rPr>
        <w:t xml:space="preserve">Johnson, G. (1995). </w:t>
      </w:r>
      <w:r w:rsidRPr="002A3409">
        <w:rPr>
          <w:rFonts w:ascii="Times New Roman" w:hAnsi="Times New Roman" w:cs="Times New Roman"/>
          <w:i/>
          <w:sz w:val="24"/>
          <w:szCs w:val="24"/>
        </w:rPr>
        <w:t>First Steps to Excellence in College Teaching</w:t>
      </w:r>
      <w:r w:rsidRPr="002A3409">
        <w:rPr>
          <w:rFonts w:ascii="Times New Roman" w:hAnsi="Times New Roman" w:cs="Times New Roman"/>
          <w:sz w:val="24"/>
          <w:szCs w:val="24"/>
        </w:rPr>
        <w:t>. Madison, WI: Magna Publications.</w:t>
      </w:r>
    </w:p>
    <w:p w:rsidR="003F4F1F" w:rsidRPr="002A3409" w:rsidRDefault="003F4F1F" w:rsidP="003F4F1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F4F1F">
        <w:rPr>
          <w:rFonts w:ascii="Times New Roman" w:hAnsi="Times New Roman" w:cs="Times New Roman"/>
          <w:sz w:val="24"/>
          <w:szCs w:val="24"/>
        </w:rPr>
        <w:t xml:space="preserve">Golub, J. (1988). (Eds.). </w:t>
      </w:r>
      <w:r w:rsidRPr="003F4F1F">
        <w:rPr>
          <w:rFonts w:ascii="Times New Roman" w:hAnsi="Times New Roman" w:cs="Times New Roman"/>
          <w:i/>
          <w:sz w:val="24"/>
          <w:szCs w:val="24"/>
        </w:rPr>
        <w:t>Focus on Collaborative Learning: Classroom Practices in Teaching English</w:t>
      </w:r>
      <w:r w:rsidRPr="003F4F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4F1F">
        <w:rPr>
          <w:rFonts w:ascii="Times New Roman" w:hAnsi="Times New Roman" w:cs="Times New Roman"/>
          <w:sz w:val="24"/>
          <w:szCs w:val="24"/>
        </w:rPr>
        <w:t>Urbana</w:t>
      </w:r>
      <w:proofErr w:type="gramStart"/>
      <w:r w:rsidRPr="003F4F1F">
        <w:rPr>
          <w:rFonts w:ascii="Times New Roman" w:hAnsi="Times New Roman" w:cs="Times New Roman"/>
          <w:sz w:val="24"/>
          <w:szCs w:val="24"/>
        </w:rPr>
        <w:t>,IL</w:t>
      </w:r>
      <w:proofErr w:type="spellEnd"/>
      <w:proofErr w:type="gramEnd"/>
      <w:r w:rsidRPr="003F4F1F">
        <w:rPr>
          <w:rFonts w:ascii="Times New Roman" w:hAnsi="Times New Roman" w:cs="Times New Roman"/>
          <w:sz w:val="24"/>
          <w:szCs w:val="24"/>
        </w:rPr>
        <w:t>: National Council of Teachers of English.</w:t>
      </w:r>
    </w:p>
    <w:p w:rsidR="00D234D9" w:rsidRPr="002A3409" w:rsidRDefault="00D234D9" w:rsidP="002A3409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A3409">
        <w:rPr>
          <w:rFonts w:ascii="Times New Roman" w:hAnsi="Times New Roman" w:cs="Times New Roman"/>
          <w:sz w:val="24"/>
          <w:szCs w:val="24"/>
        </w:rPr>
        <w:t xml:space="preserve">Miller, W., &amp; Miller, M. (1997). </w:t>
      </w:r>
      <w:r w:rsidRPr="002A3409">
        <w:rPr>
          <w:rFonts w:ascii="Times New Roman" w:hAnsi="Times New Roman" w:cs="Times New Roman"/>
          <w:i/>
          <w:sz w:val="24"/>
          <w:szCs w:val="24"/>
        </w:rPr>
        <w:t>Handbook for College Teaching</w:t>
      </w:r>
      <w:r w:rsidRPr="002A3409">
        <w:rPr>
          <w:rFonts w:ascii="Times New Roman" w:hAnsi="Times New Roman" w:cs="Times New Roman"/>
          <w:sz w:val="24"/>
          <w:szCs w:val="24"/>
        </w:rPr>
        <w:t>. Sautee-</w:t>
      </w:r>
      <w:proofErr w:type="spellStart"/>
      <w:r w:rsidRPr="002A3409">
        <w:rPr>
          <w:rFonts w:ascii="Times New Roman" w:hAnsi="Times New Roman" w:cs="Times New Roman"/>
          <w:sz w:val="24"/>
          <w:szCs w:val="24"/>
        </w:rPr>
        <w:t>Nacoochee</w:t>
      </w:r>
      <w:proofErr w:type="spellEnd"/>
      <w:r w:rsidRPr="002A3409">
        <w:rPr>
          <w:rFonts w:ascii="Times New Roman" w:hAnsi="Times New Roman" w:cs="Times New Roman"/>
          <w:sz w:val="24"/>
          <w:szCs w:val="24"/>
        </w:rPr>
        <w:t xml:space="preserve">, GA: </w:t>
      </w:r>
      <w:proofErr w:type="spellStart"/>
      <w:r w:rsidRPr="002A3409">
        <w:rPr>
          <w:rFonts w:ascii="Times New Roman" w:hAnsi="Times New Roman" w:cs="Times New Roman"/>
          <w:sz w:val="24"/>
          <w:szCs w:val="24"/>
        </w:rPr>
        <w:t>PineCrest</w:t>
      </w:r>
      <w:proofErr w:type="spellEnd"/>
      <w:r w:rsidRPr="002A3409">
        <w:rPr>
          <w:rFonts w:ascii="Times New Roman" w:hAnsi="Times New Roman" w:cs="Times New Roman"/>
          <w:sz w:val="24"/>
          <w:szCs w:val="24"/>
        </w:rPr>
        <w:t xml:space="preserve"> Publications. </w:t>
      </w:r>
    </w:p>
    <w:p w:rsidR="005719C9" w:rsidRPr="002A3409" w:rsidRDefault="005719C9" w:rsidP="002A3409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A3409">
        <w:rPr>
          <w:rFonts w:ascii="Times New Roman" w:hAnsi="Times New Roman" w:cs="Times New Roman"/>
          <w:sz w:val="24"/>
          <w:szCs w:val="24"/>
        </w:rPr>
        <w:t xml:space="preserve">Cannon, R., &amp; </w:t>
      </w:r>
      <w:proofErr w:type="spellStart"/>
      <w:r w:rsidRPr="002A3409">
        <w:rPr>
          <w:rFonts w:ascii="Times New Roman" w:hAnsi="Times New Roman" w:cs="Times New Roman"/>
          <w:sz w:val="24"/>
          <w:szCs w:val="24"/>
        </w:rPr>
        <w:t>Newble</w:t>
      </w:r>
      <w:proofErr w:type="spellEnd"/>
      <w:r w:rsidRPr="002A3409">
        <w:rPr>
          <w:rFonts w:ascii="Times New Roman" w:hAnsi="Times New Roman" w:cs="Times New Roman"/>
          <w:sz w:val="24"/>
          <w:szCs w:val="24"/>
        </w:rPr>
        <w:t xml:space="preserve">, D. (1989). </w:t>
      </w:r>
      <w:r w:rsidRPr="002A3409">
        <w:rPr>
          <w:rFonts w:ascii="Times New Roman" w:hAnsi="Times New Roman" w:cs="Times New Roman"/>
          <w:i/>
          <w:sz w:val="24"/>
          <w:szCs w:val="24"/>
        </w:rPr>
        <w:t>A Handbook for Teachers in Universities and Colleges: A Guide to Improving Teaching Methods</w:t>
      </w:r>
      <w:r w:rsidRPr="002A3409">
        <w:rPr>
          <w:rFonts w:ascii="Times New Roman" w:hAnsi="Times New Roman" w:cs="Times New Roman"/>
          <w:sz w:val="24"/>
          <w:szCs w:val="24"/>
        </w:rPr>
        <w:t xml:space="preserve">. London, UK: </w:t>
      </w:r>
      <w:proofErr w:type="spellStart"/>
      <w:r w:rsidRPr="002A3409">
        <w:rPr>
          <w:rFonts w:ascii="Times New Roman" w:hAnsi="Times New Roman" w:cs="Times New Roman"/>
          <w:sz w:val="24"/>
          <w:szCs w:val="24"/>
        </w:rPr>
        <w:t>Kogan</w:t>
      </w:r>
      <w:proofErr w:type="spellEnd"/>
      <w:r w:rsidRPr="002A3409">
        <w:rPr>
          <w:rFonts w:ascii="Times New Roman" w:hAnsi="Times New Roman" w:cs="Times New Roman"/>
          <w:sz w:val="24"/>
          <w:szCs w:val="24"/>
        </w:rPr>
        <w:t xml:space="preserve"> Page.  </w:t>
      </w:r>
    </w:p>
    <w:p w:rsidR="00D234D9" w:rsidRPr="002A3409" w:rsidRDefault="005719C9" w:rsidP="002A3409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A34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Pritchard, R. D. (Ed.). (1998).</w:t>
      </w:r>
      <w:r w:rsidRPr="002A340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gramStart"/>
      <w:r w:rsidRPr="002A340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Helping</w:t>
      </w:r>
      <w:proofErr w:type="gramEnd"/>
      <w:r w:rsidRPr="002A340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teachers teach well: A new system for measuring and improving teaching effectiveness in higher education</w:t>
      </w:r>
      <w:r w:rsidRPr="002A34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Jason Aronson.</w:t>
      </w:r>
    </w:p>
    <w:p w:rsidR="005719C9" w:rsidRPr="002A3409" w:rsidRDefault="005719C9" w:rsidP="002A3409">
      <w:pPr>
        <w:spacing w:after="0" w:line="36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A34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Ambrose, S. A., Bridges, M. W., </w:t>
      </w:r>
      <w:proofErr w:type="spellStart"/>
      <w:r w:rsidRPr="002A34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DiPietro</w:t>
      </w:r>
      <w:proofErr w:type="spellEnd"/>
      <w:r w:rsidRPr="002A34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M., Lovett, M. C., &amp; Norman, M. K. (2010).</w:t>
      </w:r>
      <w:r w:rsidRPr="002A340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2A340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How learning works: Seven research-based principles for smart teaching</w:t>
      </w:r>
      <w:r w:rsidRPr="002A34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John Wiley &amp; Sons.</w:t>
      </w:r>
    </w:p>
    <w:p w:rsidR="00D234D9" w:rsidRPr="002A3409" w:rsidRDefault="005A531F" w:rsidP="002A3409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A3409">
        <w:rPr>
          <w:rFonts w:ascii="Times New Roman" w:hAnsi="Times New Roman" w:cs="Times New Roman"/>
          <w:sz w:val="24"/>
          <w:szCs w:val="24"/>
        </w:rPr>
        <w:t>Seldin</w:t>
      </w:r>
      <w:proofErr w:type="spellEnd"/>
      <w:r w:rsidRPr="002A3409">
        <w:rPr>
          <w:rFonts w:ascii="Times New Roman" w:hAnsi="Times New Roman" w:cs="Times New Roman"/>
          <w:sz w:val="24"/>
          <w:szCs w:val="24"/>
        </w:rPr>
        <w:t xml:space="preserve">, P. (1995). (Ed.). </w:t>
      </w:r>
      <w:r w:rsidRPr="002A3409">
        <w:rPr>
          <w:rFonts w:ascii="Times New Roman" w:hAnsi="Times New Roman" w:cs="Times New Roman"/>
          <w:i/>
          <w:sz w:val="24"/>
          <w:szCs w:val="24"/>
        </w:rPr>
        <w:t>Improving College Teaching</w:t>
      </w:r>
      <w:r w:rsidRPr="002A3409">
        <w:rPr>
          <w:rFonts w:ascii="Times New Roman" w:hAnsi="Times New Roman" w:cs="Times New Roman"/>
          <w:sz w:val="24"/>
          <w:szCs w:val="24"/>
        </w:rPr>
        <w:t>. Bolton MA: Anker Publishing.</w:t>
      </w:r>
    </w:p>
    <w:p w:rsidR="005A531F" w:rsidRPr="002A3409" w:rsidRDefault="005A531F" w:rsidP="002A3409">
      <w:pPr>
        <w:spacing w:after="0" w:line="36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A34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Filene, P. (2009). The joy of teaching. Chapel Hill.</w:t>
      </w:r>
    </w:p>
    <w:p w:rsidR="004C036A" w:rsidRPr="004C036A" w:rsidRDefault="004C036A" w:rsidP="002A3409">
      <w:pPr>
        <w:spacing w:after="0" w:line="360" w:lineRule="auto"/>
        <w:ind w:left="720" w:hanging="72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4C036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Chin, J., </w:t>
      </w:r>
      <w:proofErr w:type="spellStart"/>
      <w:r w:rsidRPr="004C036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Berheide</w:t>
      </w:r>
      <w:proofErr w:type="spellEnd"/>
      <w:r w:rsidRPr="004C036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 C. W., &amp; Rome, D. (2002).</w:t>
      </w:r>
      <w:r w:rsidRPr="004C036A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r w:rsidRPr="004C036A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Included in Sociology: Learning Climates That Cultivate Racial and Ethnic Diversity</w:t>
      </w:r>
      <w:r w:rsidRPr="004C036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. American Association for Higher Education, </w:t>
      </w:r>
      <w:r w:rsidRPr="004C036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VA.</w:t>
      </w:r>
    </w:p>
    <w:p w:rsidR="005A531F" w:rsidRPr="002A3409" w:rsidRDefault="004C036A" w:rsidP="002A3409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‘</w:t>
      </w:r>
      <w:proofErr w:type="spellStart"/>
      <w:r w:rsidR="005A531F" w:rsidRPr="002A3409">
        <w:rPr>
          <w:rFonts w:ascii="Times New Roman" w:hAnsi="Times New Roman" w:cs="Times New Roman"/>
          <w:sz w:val="24"/>
          <w:szCs w:val="24"/>
        </w:rPr>
        <w:t>Magolda</w:t>
      </w:r>
      <w:proofErr w:type="spellEnd"/>
      <w:r w:rsidR="005A531F" w:rsidRPr="002A3409">
        <w:rPr>
          <w:rFonts w:ascii="Times New Roman" w:hAnsi="Times New Roman" w:cs="Times New Roman"/>
          <w:sz w:val="24"/>
          <w:szCs w:val="24"/>
        </w:rPr>
        <w:t xml:space="preserve">, M. (1992). </w:t>
      </w:r>
      <w:r w:rsidR="005A531F" w:rsidRPr="002A3409">
        <w:rPr>
          <w:rFonts w:ascii="Times New Roman" w:hAnsi="Times New Roman" w:cs="Times New Roman"/>
          <w:i/>
          <w:sz w:val="24"/>
          <w:szCs w:val="24"/>
        </w:rPr>
        <w:t>Knowing and Reasoning in College: Gender Related Patterns in Students' Intellectual Development</w:t>
      </w:r>
      <w:r w:rsidR="005A531F" w:rsidRPr="002A3409">
        <w:rPr>
          <w:rFonts w:ascii="Times New Roman" w:hAnsi="Times New Roman" w:cs="Times New Roman"/>
          <w:sz w:val="24"/>
          <w:szCs w:val="24"/>
        </w:rPr>
        <w:t xml:space="preserve">. San Francisco, CA: </w:t>
      </w:r>
      <w:proofErr w:type="spellStart"/>
      <w:r w:rsidR="005A531F" w:rsidRPr="002A3409">
        <w:rPr>
          <w:rFonts w:ascii="Times New Roman" w:hAnsi="Times New Roman" w:cs="Times New Roman"/>
          <w:sz w:val="24"/>
          <w:szCs w:val="24"/>
        </w:rPr>
        <w:t>Jossey</w:t>
      </w:r>
      <w:proofErr w:type="spellEnd"/>
      <w:r w:rsidR="005A531F" w:rsidRPr="002A3409">
        <w:rPr>
          <w:rFonts w:ascii="Times New Roman" w:hAnsi="Times New Roman" w:cs="Times New Roman"/>
          <w:sz w:val="24"/>
          <w:szCs w:val="24"/>
        </w:rPr>
        <w:t xml:space="preserve">-Bass Publishers. </w:t>
      </w:r>
    </w:p>
    <w:p w:rsidR="00D234D9" w:rsidRPr="002A3409" w:rsidRDefault="005A531F" w:rsidP="002A3409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A3409">
        <w:rPr>
          <w:rFonts w:ascii="Times New Roman" w:hAnsi="Times New Roman" w:cs="Times New Roman"/>
          <w:sz w:val="24"/>
          <w:szCs w:val="24"/>
        </w:rPr>
        <w:t xml:space="preserve">Silverman, S., &amp; </w:t>
      </w:r>
      <w:proofErr w:type="spellStart"/>
      <w:r w:rsidRPr="002A3409">
        <w:rPr>
          <w:rFonts w:ascii="Times New Roman" w:hAnsi="Times New Roman" w:cs="Times New Roman"/>
          <w:sz w:val="24"/>
          <w:szCs w:val="24"/>
        </w:rPr>
        <w:t>Casazza</w:t>
      </w:r>
      <w:proofErr w:type="spellEnd"/>
      <w:r w:rsidRPr="002A3409">
        <w:rPr>
          <w:rFonts w:ascii="Times New Roman" w:hAnsi="Times New Roman" w:cs="Times New Roman"/>
          <w:sz w:val="24"/>
          <w:szCs w:val="24"/>
        </w:rPr>
        <w:t xml:space="preserve">, M. (2000). </w:t>
      </w:r>
      <w:r w:rsidRPr="002A3409">
        <w:rPr>
          <w:rFonts w:ascii="Times New Roman" w:hAnsi="Times New Roman" w:cs="Times New Roman"/>
          <w:i/>
          <w:sz w:val="24"/>
          <w:szCs w:val="24"/>
        </w:rPr>
        <w:t>Learning and Development: Making Connections to Enhance Teaching</w:t>
      </w:r>
      <w:r w:rsidRPr="002A3409">
        <w:rPr>
          <w:rFonts w:ascii="Times New Roman" w:hAnsi="Times New Roman" w:cs="Times New Roman"/>
          <w:sz w:val="24"/>
          <w:szCs w:val="24"/>
        </w:rPr>
        <w:t xml:space="preserve">. San Francisco, CA: </w:t>
      </w:r>
      <w:proofErr w:type="spellStart"/>
      <w:r w:rsidRPr="002A3409">
        <w:rPr>
          <w:rFonts w:ascii="Times New Roman" w:hAnsi="Times New Roman" w:cs="Times New Roman"/>
          <w:sz w:val="24"/>
          <w:szCs w:val="24"/>
        </w:rPr>
        <w:t>Jossey</w:t>
      </w:r>
      <w:proofErr w:type="spellEnd"/>
      <w:r w:rsidRPr="002A3409">
        <w:rPr>
          <w:rFonts w:ascii="Times New Roman" w:hAnsi="Times New Roman" w:cs="Times New Roman"/>
          <w:sz w:val="24"/>
          <w:szCs w:val="24"/>
        </w:rPr>
        <w:t xml:space="preserve">-Bass Publishers. </w:t>
      </w:r>
    </w:p>
    <w:p w:rsidR="00D234D9" w:rsidRPr="002A3409" w:rsidRDefault="005A531F" w:rsidP="002A3409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A3409">
        <w:rPr>
          <w:rFonts w:ascii="Times New Roman" w:hAnsi="Times New Roman" w:cs="Times New Roman"/>
          <w:sz w:val="24"/>
          <w:szCs w:val="24"/>
        </w:rPr>
        <w:t xml:space="preserve">Feldman, K. &amp; Paulsen, M. (1998). (Eds.). </w:t>
      </w:r>
      <w:r w:rsidRPr="002A3409">
        <w:rPr>
          <w:rFonts w:ascii="Times New Roman" w:hAnsi="Times New Roman" w:cs="Times New Roman"/>
          <w:i/>
          <w:sz w:val="24"/>
          <w:szCs w:val="24"/>
        </w:rPr>
        <w:t>Teaching and Learning in the College Classroom</w:t>
      </w:r>
      <w:r w:rsidRPr="002A3409">
        <w:rPr>
          <w:rFonts w:ascii="Times New Roman" w:hAnsi="Times New Roman" w:cs="Times New Roman"/>
          <w:sz w:val="24"/>
          <w:szCs w:val="24"/>
        </w:rPr>
        <w:t>. Needham Heights, MA: Simon and Schuster Publishing.</w:t>
      </w:r>
    </w:p>
    <w:p w:rsidR="005A531F" w:rsidRPr="002A3409" w:rsidRDefault="005A531F" w:rsidP="002A3409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A3409">
        <w:rPr>
          <w:rFonts w:ascii="Times New Roman" w:hAnsi="Times New Roman" w:cs="Times New Roman"/>
          <w:sz w:val="24"/>
          <w:szCs w:val="24"/>
        </w:rPr>
        <w:t xml:space="preserve">Weimer, M. (2002). </w:t>
      </w:r>
      <w:r w:rsidRPr="002A3409">
        <w:rPr>
          <w:rFonts w:ascii="Times New Roman" w:hAnsi="Times New Roman" w:cs="Times New Roman"/>
          <w:i/>
          <w:sz w:val="24"/>
          <w:szCs w:val="24"/>
        </w:rPr>
        <w:t>Learner-Centered Teaching</w:t>
      </w:r>
      <w:r w:rsidRPr="002A3409">
        <w:rPr>
          <w:rFonts w:ascii="Times New Roman" w:hAnsi="Times New Roman" w:cs="Times New Roman"/>
          <w:sz w:val="24"/>
          <w:szCs w:val="24"/>
        </w:rPr>
        <w:t xml:space="preserve">. San Francisco, CA: </w:t>
      </w:r>
      <w:proofErr w:type="spellStart"/>
      <w:r w:rsidRPr="002A3409">
        <w:rPr>
          <w:rFonts w:ascii="Times New Roman" w:hAnsi="Times New Roman" w:cs="Times New Roman"/>
          <w:sz w:val="24"/>
          <w:szCs w:val="24"/>
        </w:rPr>
        <w:t>Jossey</w:t>
      </w:r>
      <w:proofErr w:type="spellEnd"/>
      <w:r w:rsidRPr="002A3409">
        <w:rPr>
          <w:rFonts w:ascii="Times New Roman" w:hAnsi="Times New Roman" w:cs="Times New Roman"/>
          <w:sz w:val="24"/>
          <w:szCs w:val="24"/>
        </w:rPr>
        <w:t xml:space="preserve">-Bass </w:t>
      </w:r>
    </w:p>
    <w:p w:rsidR="004C036A" w:rsidRPr="002A3409" w:rsidRDefault="005A531F" w:rsidP="004C036A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A3409">
        <w:rPr>
          <w:rFonts w:ascii="Times New Roman" w:hAnsi="Times New Roman" w:cs="Times New Roman"/>
          <w:sz w:val="24"/>
          <w:szCs w:val="24"/>
        </w:rPr>
        <w:t xml:space="preserve">Publishers. </w:t>
      </w:r>
    </w:p>
    <w:p w:rsidR="005A531F" w:rsidRPr="002A3409" w:rsidRDefault="005A531F" w:rsidP="002A3409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A3409">
        <w:rPr>
          <w:rFonts w:ascii="Times New Roman" w:hAnsi="Times New Roman" w:cs="Times New Roman"/>
          <w:sz w:val="24"/>
          <w:szCs w:val="24"/>
        </w:rPr>
        <w:t>Mentkowski</w:t>
      </w:r>
      <w:proofErr w:type="spellEnd"/>
      <w:r w:rsidRPr="002A3409">
        <w:rPr>
          <w:rFonts w:ascii="Times New Roman" w:hAnsi="Times New Roman" w:cs="Times New Roman"/>
          <w:sz w:val="24"/>
          <w:szCs w:val="24"/>
        </w:rPr>
        <w:t>, M. &amp; Associates. (2000)</w:t>
      </w:r>
      <w:proofErr w:type="gramStart"/>
      <w:r w:rsidRPr="002A340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2A3409">
        <w:rPr>
          <w:rFonts w:ascii="Times New Roman" w:hAnsi="Times New Roman" w:cs="Times New Roman"/>
          <w:sz w:val="24"/>
          <w:szCs w:val="24"/>
        </w:rPr>
        <w:t xml:space="preserve"> Eds.). </w:t>
      </w:r>
      <w:r w:rsidRPr="002A3409">
        <w:rPr>
          <w:rFonts w:ascii="Times New Roman" w:hAnsi="Times New Roman" w:cs="Times New Roman"/>
          <w:i/>
          <w:sz w:val="24"/>
          <w:szCs w:val="24"/>
        </w:rPr>
        <w:t>Learning That Lasts: Integrating Learning, Development, and Performance in College and Beyond</w:t>
      </w:r>
      <w:r w:rsidRPr="002A3409">
        <w:rPr>
          <w:rFonts w:ascii="Times New Roman" w:hAnsi="Times New Roman" w:cs="Times New Roman"/>
          <w:sz w:val="24"/>
          <w:szCs w:val="24"/>
        </w:rPr>
        <w:t xml:space="preserve">. San Francisco, CA: </w:t>
      </w:r>
      <w:proofErr w:type="spellStart"/>
      <w:r w:rsidRPr="002A3409">
        <w:rPr>
          <w:rFonts w:ascii="Times New Roman" w:hAnsi="Times New Roman" w:cs="Times New Roman"/>
          <w:sz w:val="24"/>
          <w:szCs w:val="24"/>
        </w:rPr>
        <w:t>Jossey</w:t>
      </w:r>
      <w:proofErr w:type="spellEnd"/>
      <w:r w:rsidRPr="002A3409">
        <w:rPr>
          <w:rFonts w:ascii="Times New Roman" w:hAnsi="Times New Roman" w:cs="Times New Roman"/>
          <w:sz w:val="24"/>
          <w:szCs w:val="24"/>
        </w:rPr>
        <w:t xml:space="preserve">-Bass Publishers. </w:t>
      </w:r>
    </w:p>
    <w:p w:rsidR="00D234D9" w:rsidRPr="002A3409" w:rsidRDefault="005A531F" w:rsidP="002A3409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A3409">
        <w:rPr>
          <w:rFonts w:ascii="Times New Roman" w:hAnsi="Times New Roman" w:cs="Times New Roman"/>
          <w:sz w:val="24"/>
          <w:szCs w:val="24"/>
        </w:rPr>
        <w:t xml:space="preserve">Lowman, J. (1984). </w:t>
      </w:r>
      <w:r w:rsidRPr="002A3409">
        <w:rPr>
          <w:rFonts w:ascii="Times New Roman" w:hAnsi="Times New Roman" w:cs="Times New Roman"/>
          <w:i/>
          <w:sz w:val="24"/>
          <w:szCs w:val="24"/>
        </w:rPr>
        <w:t>Mastering the Techniques of Teaching</w:t>
      </w:r>
      <w:r w:rsidRPr="002A3409">
        <w:rPr>
          <w:rFonts w:ascii="Times New Roman" w:hAnsi="Times New Roman" w:cs="Times New Roman"/>
          <w:sz w:val="24"/>
          <w:szCs w:val="24"/>
        </w:rPr>
        <w:t xml:space="preserve">. San Francisco, CA: </w:t>
      </w:r>
      <w:proofErr w:type="spellStart"/>
      <w:r w:rsidRPr="002A3409">
        <w:rPr>
          <w:rFonts w:ascii="Times New Roman" w:hAnsi="Times New Roman" w:cs="Times New Roman"/>
          <w:sz w:val="24"/>
          <w:szCs w:val="24"/>
        </w:rPr>
        <w:t>Jossey</w:t>
      </w:r>
      <w:proofErr w:type="spellEnd"/>
      <w:r w:rsidRPr="002A3409">
        <w:rPr>
          <w:rFonts w:ascii="Times New Roman" w:hAnsi="Times New Roman" w:cs="Times New Roman"/>
          <w:sz w:val="24"/>
          <w:szCs w:val="24"/>
        </w:rPr>
        <w:t xml:space="preserve">-Bass Publishers. </w:t>
      </w:r>
    </w:p>
    <w:p w:rsidR="00D234D9" w:rsidRPr="002A3409" w:rsidRDefault="005A531F" w:rsidP="002A3409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A3409">
        <w:rPr>
          <w:rFonts w:ascii="Times New Roman" w:hAnsi="Times New Roman" w:cs="Times New Roman"/>
          <w:sz w:val="24"/>
          <w:szCs w:val="24"/>
        </w:rPr>
        <w:lastRenderedPageBreak/>
        <w:t xml:space="preserve">Timpson, W. (1999). </w:t>
      </w:r>
      <w:proofErr w:type="spellStart"/>
      <w:r w:rsidRPr="002A3409">
        <w:rPr>
          <w:rFonts w:ascii="Times New Roman" w:hAnsi="Times New Roman" w:cs="Times New Roman"/>
          <w:i/>
          <w:sz w:val="24"/>
          <w:szCs w:val="24"/>
        </w:rPr>
        <w:t>Metateaching</w:t>
      </w:r>
      <w:proofErr w:type="spellEnd"/>
      <w:r w:rsidRPr="002A3409">
        <w:rPr>
          <w:rFonts w:ascii="Times New Roman" w:hAnsi="Times New Roman" w:cs="Times New Roman"/>
          <w:i/>
          <w:sz w:val="24"/>
          <w:szCs w:val="24"/>
        </w:rPr>
        <w:t xml:space="preserve"> and the Instructional Map</w:t>
      </w:r>
      <w:r w:rsidRPr="002A3409">
        <w:rPr>
          <w:rFonts w:ascii="Times New Roman" w:hAnsi="Times New Roman" w:cs="Times New Roman"/>
          <w:sz w:val="24"/>
          <w:szCs w:val="24"/>
        </w:rPr>
        <w:t xml:space="preserve">. Madison, WI: Atwood Publishing. </w:t>
      </w:r>
    </w:p>
    <w:p w:rsidR="002A3409" w:rsidRPr="002A3409" w:rsidRDefault="005A531F" w:rsidP="002A3409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A3409">
        <w:rPr>
          <w:rFonts w:ascii="Times New Roman" w:hAnsi="Times New Roman" w:cs="Times New Roman"/>
          <w:sz w:val="24"/>
          <w:szCs w:val="24"/>
        </w:rPr>
        <w:t xml:space="preserve">Brown, s., Armstrong, S., &amp; Thompson, G. (1998). </w:t>
      </w:r>
      <w:r w:rsidRPr="002A3409">
        <w:rPr>
          <w:rFonts w:ascii="Times New Roman" w:hAnsi="Times New Roman" w:cs="Times New Roman"/>
          <w:i/>
          <w:sz w:val="24"/>
          <w:szCs w:val="24"/>
        </w:rPr>
        <w:t>Motivating Students</w:t>
      </w:r>
      <w:r w:rsidRPr="002A3409">
        <w:rPr>
          <w:rFonts w:ascii="Times New Roman" w:hAnsi="Times New Roman" w:cs="Times New Roman"/>
          <w:sz w:val="24"/>
          <w:szCs w:val="24"/>
        </w:rPr>
        <w:t xml:space="preserve">. London, UK: </w:t>
      </w:r>
      <w:proofErr w:type="spellStart"/>
      <w:r w:rsidRPr="002A3409">
        <w:rPr>
          <w:rFonts w:ascii="Times New Roman" w:hAnsi="Times New Roman" w:cs="Times New Roman"/>
          <w:sz w:val="24"/>
          <w:szCs w:val="24"/>
        </w:rPr>
        <w:t>Kogan</w:t>
      </w:r>
      <w:proofErr w:type="spellEnd"/>
      <w:r w:rsidRPr="002A3409">
        <w:rPr>
          <w:rFonts w:ascii="Times New Roman" w:hAnsi="Times New Roman" w:cs="Times New Roman"/>
          <w:sz w:val="24"/>
          <w:szCs w:val="24"/>
        </w:rPr>
        <w:t xml:space="preserve"> Page.</w:t>
      </w:r>
    </w:p>
    <w:p w:rsidR="005A531F" w:rsidRPr="002A3409" w:rsidRDefault="005A531F" w:rsidP="002A3409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A3409">
        <w:rPr>
          <w:rFonts w:ascii="Times New Roman" w:hAnsi="Times New Roman" w:cs="Times New Roman"/>
          <w:sz w:val="24"/>
          <w:szCs w:val="24"/>
        </w:rPr>
        <w:t>Fuhrmann</w:t>
      </w:r>
      <w:proofErr w:type="spellEnd"/>
      <w:r w:rsidRPr="002A3409">
        <w:rPr>
          <w:rFonts w:ascii="Times New Roman" w:hAnsi="Times New Roman" w:cs="Times New Roman"/>
          <w:sz w:val="24"/>
          <w:szCs w:val="24"/>
        </w:rPr>
        <w:t xml:space="preserve">, B., &amp; </w:t>
      </w:r>
      <w:proofErr w:type="spellStart"/>
      <w:r w:rsidRPr="002A3409">
        <w:rPr>
          <w:rFonts w:ascii="Times New Roman" w:hAnsi="Times New Roman" w:cs="Times New Roman"/>
          <w:sz w:val="24"/>
          <w:szCs w:val="24"/>
        </w:rPr>
        <w:t>Grasha</w:t>
      </w:r>
      <w:proofErr w:type="spellEnd"/>
      <w:r w:rsidRPr="002A3409">
        <w:rPr>
          <w:rFonts w:ascii="Times New Roman" w:hAnsi="Times New Roman" w:cs="Times New Roman"/>
          <w:sz w:val="24"/>
          <w:szCs w:val="24"/>
        </w:rPr>
        <w:t xml:space="preserve">, A. (1983). </w:t>
      </w:r>
      <w:r w:rsidRPr="002A3409">
        <w:rPr>
          <w:rFonts w:ascii="Times New Roman" w:hAnsi="Times New Roman" w:cs="Times New Roman"/>
          <w:i/>
          <w:sz w:val="24"/>
          <w:szCs w:val="24"/>
        </w:rPr>
        <w:t>A Practical Handbook for College Teachers</w:t>
      </w:r>
      <w:r w:rsidRPr="002A3409">
        <w:rPr>
          <w:rFonts w:ascii="Times New Roman" w:hAnsi="Times New Roman" w:cs="Times New Roman"/>
          <w:sz w:val="24"/>
          <w:szCs w:val="24"/>
        </w:rPr>
        <w:t>. Boston, MA: Little, Brown &amp; Company.</w:t>
      </w:r>
    </w:p>
    <w:p w:rsidR="00D234D9" w:rsidRPr="002A3409" w:rsidRDefault="005A531F" w:rsidP="002A3409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A3409">
        <w:rPr>
          <w:rFonts w:ascii="Times New Roman" w:hAnsi="Times New Roman" w:cs="Times New Roman"/>
          <w:sz w:val="24"/>
          <w:szCs w:val="24"/>
        </w:rPr>
        <w:t xml:space="preserve">Meyers, C., &amp; Jones, T. (1993). </w:t>
      </w:r>
      <w:r w:rsidRPr="002A3409">
        <w:rPr>
          <w:rFonts w:ascii="Times New Roman" w:hAnsi="Times New Roman" w:cs="Times New Roman"/>
          <w:i/>
          <w:sz w:val="24"/>
          <w:szCs w:val="24"/>
        </w:rPr>
        <w:t>Promoting Active Learning: Strategies for the College Classroom</w:t>
      </w:r>
      <w:r w:rsidRPr="002A3409">
        <w:rPr>
          <w:rFonts w:ascii="Times New Roman" w:hAnsi="Times New Roman" w:cs="Times New Roman"/>
          <w:sz w:val="24"/>
          <w:szCs w:val="24"/>
        </w:rPr>
        <w:t xml:space="preserve">. San Francisco, CA: </w:t>
      </w:r>
      <w:proofErr w:type="spellStart"/>
      <w:r w:rsidRPr="002A3409">
        <w:rPr>
          <w:rFonts w:ascii="Times New Roman" w:hAnsi="Times New Roman" w:cs="Times New Roman"/>
          <w:sz w:val="24"/>
          <w:szCs w:val="24"/>
        </w:rPr>
        <w:t>Jossey</w:t>
      </w:r>
      <w:proofErr w:type="spellEnd"/>
      <w:r w:rsidRPr="002A3409">
        <w:rPr>
          <w:rFonts w:ascii="Times New Roman" w:hAnsi="Times New Roman" w:cs="Times New Roman"/>
          <w:sz w:val="24"/>
          <w:szCs w:val="24"/>
        </w:rPr>
        <w:t xml:space="preserve">-Bass Publishers. </w:t>
      </w:r>
    </w:p>
    <w:p w:rsidR="005A531F" w:rsidRPr="002A3409" w:rsidRDefault="005A531F" w:rsidP="002A3409">
      <w:pPr>
        <w:spacing w:after="0" w:line="36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A34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Ashwin, P., </w:t>
      </w:r>
      <w:proofErr w:type="spellStart"/>
      <w:r w:rsidRPr="002A34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Boud</w:t>
      </w:r>
      <w:proofErr w:type="spellEnd"/>
      <w:r w:rsidRPr="002A34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D., </w:t>
      </w:r>
      <w:proofErr w:type="spellStart"/>
      <w:r w:rsidRPr="002A34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Coate</w:t>
      </w:r>
      <w:proofErr w:type="spellEnd"/>
      <w:r w:rsidRPr="002A34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K., </w:t>
      </w:r>
      <w:proofErr w:type="spellStart"/>
      <w:r w:rsidRPr="002A34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Hallet</w:t>
      </w:r>
      <w:proofErr w:type="spellEnd"/>
      <w:r w:rsidRPr="002A34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F., Keane, E., Krause, K. L</w:t>
      </w:r>
      <w:proofErr w:type="gramStart"/>
      <w:r w:rsidRPr="002A34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., ...</w:t>
      </w:r>
      <w:proofErr w:type="gramEnd"/>
      <w:r w:rsidRPr="002A34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&amp; </w:t>
      </w:r>
      <w:proofErr w:type="spellStart"/>
      <w:r w:rsidRPr="002A34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Tooher</w:t>
      </w:r>
      <w:proofErr w:type="spellEnd"/>
      <w:r w:rsidRPr="002A34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M. (2015). Reflective teaching in higher education</w:t>
      </w:r>
    </w:p>
    <w:p w:rsidR="005A531F" w:rsidRPr="002A3409" w:rsidRDefault="005A531F" w:rsidP="002A3409">
      <w:pPr>
        <w:spacing w:after="0" w:line="36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A34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Brookfield, S. D. (2015).</w:t>
      </w:r>
      <w:r w:rsidRPr="002A340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2A340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skillful teacher: On technique, trust, and responsiveness in the classroom</w:t>
      </w:r>
      <w:r w:rsidRPr="002A34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John Wiley &amp; Sons.</w:t>
      </w:r>
    </w:p>
    <w:p w:rsidR="00D234D9" w:rsidRPr="002A3409" w:rsidRDefault="00BE6C02" w:rsidP="002A3409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A3409">
        <w:rPr>
          <w:rFonts w:ascii="Times New Roman" w:hAnsi="Times New Roman" w:cs="Times New Roman"/>
          <w:sz w:val="24"/>
          <w:szCs w:val="24"/>
        </w:rPr>
        <w:t>Baiocco</w:t>
      </w:r>
      <w:proofErr w:type="spellEnd"/>
      <w:r w:rsidRPr="002A3409">
        <w:rPr>
          <w:rFonts w:ascii="Times New Roman" w:hAnsi="Times New Roman" w:cs="Times New Roman"/>
          <w:sz w:val="24"/>
          <w:szCs w:val="24"/>
        </w:rPr>
        <w:t xml:space="preserve">, S., &amp; </w:t>
      </w:r>
      <w:proofErr w:type="spellStart"/>
      <w:r w:rsidRPr="002A3409">
        <w:rPr>
          <w:rFonts w:ascii="Times New Roman" w:hAnsi="Times New Roman" w:cs="Times New Roman"/>
          <w:sz w:val="24"/>
          <w:szCs w:val="24"/>
        </w:rPr>
        <w:t>DeWaters</w:t>
      </w:r>
      <w:proofErr w:type="spellEnd"/>
      <w:r w:rsidRPr="002A3409">
        <w:rPr>
          <w:rFonts w:ascii="Times New Roman" w:hAnsi="Times New Roman" w:cs="Times New Roman"/>
          <w:sz w:val="24"/>
          <w:szCs w:val="24"/>
        </w:rPr>
        <w:t xml:space="preserve">, J. (1998). </w:t>
      </w:r>
      <w:r w:rsidRPr="002A3409">
        <w:rPr>
          <w:rFonts w:ascii="Times New Roman" w:hAnsi="Times New Roman" w:cs="Times New Roman"/>
          <w:i/>
          <w:sz w:val="24"/>
          <w:szCs w:val="24"/>
        </w:rPr>
        <w:t>Successful College Teaching: Problem-Solving Strategies of Distinguished Professors</w:t>
      </w:r>
      <w:r w:rsidRPr="002A3409">
        <w:rPr>
          <w:rFonts w:ascii="Times New Roman" w:hAnsi="Times New Roman" w:cs="Times New Roman"/>
          <w:sz w:val="24"/>
          <w:szCs w:val="24"/>
        </w:rPr>
        <w:t xml:space="preserve">. Needham Heights, MA: Allyn and Bacon. </w:t>
      </w:r>
    </w:p>
    <w:p w:rsidR="00D234D9" w:rsidRPr="002A3409" w:rsidRDefault="00BE6C02" w:rsidP="002A3409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A3409">
        <w:rPr>
          <w:rFonts w:ascii="Times New Roman" w:hAnsi="Times New Roman" w:cs="Times New Roman"/>
          <w:sz w:val="24"/>
          <w:szCs w:val="24"/>
        </w:rPr>
        <w:t>Fetterman</w:t>
      </w:r>
      <w:proofErr w:type="spellEnd"/>
      <w:r w:rsidRPr="002A3409">
        <w:rPr>
          <w:rFonts w:ascii="Times New Roman" w:hAnsi="Times New Roman" w:cs="Times New Roman"/>
          <w:sz w:val="24"/>
          <w:szCs w:val="24"/>
        </w:rPr>
        <w:t xml:space="preserve">, D. (1991). </w:t>
      </w:r>
      <w:r w:rsidRPr="002A3409">
        <w:rPr>
          <w:rFonts w:ascii="Times New Roman" w:hAnsi="Times New Roman" w:cs="Times New Roman"/>
          <w:i/>
          <w:sz w:val="24"/>
          <w:szCs w:val="24"/>
        </w:rPr>
        <w:t>Using Qualitative Methods in Institutional Research</w:t>
      </w:r>
      <w:r w:rsidRPr="002A3409">
        <w:rPr>
          <w:rFonts w:ascii="Times New Roman" w:hAnsi="Times New Roman" w:cs="Times New Roman"/>
          <w:sz w:val="24"/>
          <w:szCs w:val="24"/>
        </w:rPr>
        <w:t xml:space="preserve">. San Francisco, CA: </w:t>
      </w:r>
      <w:proofErr w:type="spellStart"/>
      <w:r w:rsidRPr="002A3409">
        <w:rPr>
          <w:rFonts w:ascii="Times New Roman" w:hAnsi="Times New Roman" w:cs="Times New Roman"/>
          <w:sz w:val="24"/>
          <w:szCs w:val="24"/>
        </w:rPr>
        <w:t>Jossey</w:t>
      </w:r>
      <w:proofErr w:type="spellEnd"/>
      <w:r w:rsidRPr="002A3409">
        <w:rPr>
          <w:rFonts w:ascii="Times New Roman" w:hAnsi="Times New Roman" w:cs="Times New Roman"/>
          <w:sz w:val="24"/>
          <w:szCs w:val="24"/>
        </w:rPr>
        <w:t>-Bass Publishers</w:t>
      </w:r>
    </w:p>
    <w:p w:rsidR="00BE6C02" w:rsidRPr="002A3409" w:rsidRDefault="00BE6C02" w:rsidP="002A3409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A3409">
        <w:rPr>
          <w:rFonts w:ascii="Times New Roman" w:hAnsi="Times New Roman" w:cs="Times New Roman"/>
          <w:sz w:val="24"/>
          <w:szCs w:val="24"/>
        </w:rPr>
        <w:t xml:space="preserve">Wright, A. &amp; Associates. (1995). </w:t>
      </w:r>
      <w:r w:rsidRPr="002A3409">
        <w:rPr>
          <w:rFonts w:ascii="Times New Roman" w:hAnsi="Times New Roman" w:cs="Times New Roman"/>
          <w:i/>
          <w:sz w:val="24"/>
          <w:szCs w:val="24"/>
        </w:rPr>
        <w:t>Teaching Improvement Practices: Successful Strategies for Higher Education</w:t>
      </w:r>
      <w:r w:rsidRPr="002A3409">
        <w:rPr>
          <w:rFonts w:ascii="Times New Roman" w:hAnsi="Times New Roman" w:cs="Times New Roman"/>
          <w:sz w:val="24"/>
          <w:szCs w:val="24"/>
        </w:rPr>
        <w:t>. Bolton, MA: Anker Publishing.</w:t>
      </w:r>
    </w:p>
    <w:p w:rsidR="00BE6C02" w:rsidRPr="002A3409" w:rsidRDefault="00BE6C02" w:rsidP="002A3409">
      <w:pPr>
        <w:spacing w:after="0" w:line="36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2A3409">
        <w:rPr>
          <w:rFonts w:ascii="Times New Roman" w:hAnsi="Times New Roman" w:cs="Times New Roman"/>
          <w:sz w:val="24"/>
          <w:szCs w:val="24"/>
        </w:rPr>
        <w:t xml:space="preserve">Jenrette, M., &amp; Napoli, V. (1994). </w:t>
      </w:r>
      <w:r w:rsidRPr="002A3409">
        <w:rPr>
          <w:rFonts w:ascii="Times New Roman" w:hAnsi="Times New Roman" w:cs="Times New Roman"/>
          <w:i/>
          <w:sz w:val="24"/>
          <w:szCs w:val="24"/>
        </w:rPr>
        <w:t xml:space="preserve">The Teaching Learning Enterprise: Miami-Dade </w:t>
      </w:r>
    </w:p>
    <w:p w:rsidR="00BE6C02" w:rsidRPr="002A3409" w:rsidRDefault="00BE6C02" w:rsidP="002A3409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A3409">
        <w:rPr>
          <w:rFonts w:ascii="Times New Roman" w:hAnsi="Times New Roman" w:cs="Times New Roman"/>
          <w:i/>
          <w:sz w:val="24"/>
          <w:szCs w:val="24"/>
        </w:rPr>
        <w:t>Community College's Blueprint for Change</w:t>
      </w:r>
      <w:r w:rsidRPr="002A3409">
        <w:rPr>
          <w:rFonts w:ascii="Times New Roman" w:hAnsi="Times New Roman" w:cs="Times New Roman"/>
          <w:sz w:val="24"/>
          <w:szCs w:val="24"/>
        </w:rPr>
        <w:t xml:space="preserve">. Bolton, MA: Anker Publishing. </w:t>
      </w:r>
    </w:p>
    <w:p w:rsidR="00BE6C02" w:rsidRPr="002A3409" w:rsidRDefault="00BE6C02" w:rsidP="002A3409">
      <w:pPr>
        <w:spacing w:after="0" w:line="36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A34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Bowen, J. A. (2012).</w:t>
      </w:r>
      <w:r w:rsidRPr="002A340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2A340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Teaching naked: How moving technology out of your college classroom will improve student learning</w:t>
      </w:r>
      <w:r w:rsidRPr="002A34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John Wiley &amp; Sons.</w:t>
      </w:r>
    </w:p>
    <w:p w:rsidR="00D234D9" w:rsidRPr="002A3409" w:rsidRDefault="00BE6C02" w:rsidP="002A3409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A3409">
        <w:rPr>
          <w:rFonts w:ascii="Times New Roman" w:hAnsi="Times New Roman" w:cs="Times New Roman"/>
          <w:sz w:val="24"/>
          <w:szCs w:val="24"/>
        </w:rPr>
        <w:t>Gastel</w:t>
      </w:r>
      <w:proofErr w:type="spellEnd"/>
      <w:r w:rsidRPr="002A3409">
        <w:rPr>
          <w:rFonts w:ascii="Times New Roman" w:hAnsi="Times New Roman" w:cs="Times New Roman"/>
          <w:sz w:val="24"/>
          <w:szCs w:val="24"/>
        </w:rPr>
        <w:t xml:space="preserve">, B. (1991). Teaching </w:t>
      </w:r>
      <w:r w:rsidRPr="002A3409">
        <w:rPr>
          <w:rFonts w:ascii="Times New Roman" w:hAnsi="Times New Roman" w:cs="Times New Roman"/>
          <w:i/>
          <w:sz w:val="24"/>
          <w:szCs w:val="24"/>
        </w:rPr>
        <w:t>Science: A Guide for College and Professional School Instructors</w:t>
      </w:r>
      <w:r w:rsidRPr="002A3409">
        <w:rPr>
          <w:rFonts w:ascii="Times New Roman" w:hAnsi="Times New Roman" w:cs="Times New Roman"/>
          <w:sz w:val="24"/>
          <w:szCs w:val="24"/>
        </w:rPr>
        <w:t xml:space="preserve">. Phoenix, AZ: Oryx Press. </w:t>
      </w:r>
    </w:p>
    <w:p w:rsidR="00D234D9" w:rsidRPr="002A3409" w:rsidRDefault="00BE6C02" w:rsidP="002A3409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A3409">
        <w:rPr>
          <w:rFonts w:ascii="Times New Roman" w:hAnsi="Times New Roman" w:cs="Times New Roman"/>
          <w:sz w:val="24"/>
          <w:szCs w:val="24"/>
        </w:rPr>
        <w:t>McKeachie</w:t>
      </w:r>
      <w:proofErr w:type="spellEnd"/>
      <w:r w:rsidRPr="002A3409">
        <w:rPr>
          <w:rFonts w:ascii="Times New Roman" w:hAnsi="Times New Roman" w:cs="Times New Roman"/>
          <w:sz w:val="24"/>
          <w:szCs w:val="24"/>
        </w:rPr>
        <w:t xml:space="preserve">, W., &amp; </w:t>
      </w:r>
      <w:proofErr w:type="spellStart"/>
      <w:r w:rsidRPr="002A3409">
        <w:rPr>
          <w:rFonts w:ascii="Times New Roman" w:hAnsi="Times New Roman" w:cs="Times New Roman"/>
          <w:sz w:val="24"/>
          <w:szCs w:val="24"/>
        </w:rPr>
        <w:t>Svinicki</w:t>
      </w:r>
      <w:proofErr w:type="spellEnd"/>
      <w:r w:rsidRPr="002A3409">
        <w:rPr>
          <w:rFonts w:ascii="Times New Roman" w:hAnsi="Times New Roman" w:cs="Times New Roman"/>
          <w:sz w:val="24"/>
          <w:szCs w:val="24"/>
        </w:rPr>
        <w:t xml:space="preserve">, M. (2006). </w:t>
      </w:r>
      <w:proofErr w:type="spellStart"/>
      <w:r w:rsidRPr="002A3409">
        <w:rPr>
          <w:rFonts w:ascii="Times New Roman" w:hAnsi="Times New Roman" w:cs="Times New Roman"/>
          <w:i/>
          <w:sz w:val="24"/>
          <w:szCs w:val="24"/>
        </w:rPr>
        <w:t>McKeachie's</w:t>
      </w:r>
      <w:proofErr w:type="spellEnd"/>
      <w:r w:rsidRPr="002A3409">
        <w:rPr>
          <w:rFonts w:ascii="Times New Roman" w:hAnsi="Times New Roman" w:cs="Times New Roman"/>
          <w:i/>
          <w:sz w:val="24"/>
          <w:szCs w:val="24"/>
        </w:rPr>
        <w:t xml:space="preserve"> Teaching Tips: Strategies, Research, and Theory for College and University Teachers</w:t>
      </w:r>
      <w:r w:rsidRPr="002A3409">
        <w:rPr>
          <w:rFonts w:ascii="Times New Roman" w:hAnsi="Times New Roman" w:cs="Times New Roman"/>
          <w:sz w:val="24"/>
          <w:szCs w:val="24"/>
        </w:rPr>
        <w:t xml:space="preserve"> (12th </w:t>
      </w:r>
      <w:proofErr w:type="gramStart"/>
      <w:r w:rsidRPr="002A3409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2A3409">
        <w:rPr>
          <w:rFonts w:ascii="Times New Roman" w:hAnsi="Times New Roman" w:cs="Times New Roman"/>
          <w:sz w:val="24"/>
          <w:szCs w:val="24"/>
        </w:rPr>
        <w:t>.). Boston: Houghton Mifflin.</w:t>
      </w:r>
    </w:p>
    <w:p w:rsidR="00BE6C02" w:rsidRPr="002A3409" w:rsidRDefault="00BE6C02" w:rsidP="002A3409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A3409">
        <w:rPr>
          <w:rFonts w:ascii="Times New Roman" w:hAnsi="Times New Roman" w:cs="Times New Roman"/>
          <w:sz w:val="24"/>
          <w:szCs w:val="24"/>
        </w:rPr>
        <w:t xml:space="preserve">Hooks, B. (1994). </w:t>
      </w:r>
      <w:r w:rsidRPr="002A3409">
        <w:rPr>
          <w:rFonts w:ascii="Times New Roman" w:hAnsi="Times New Roman" w:cs="Times New Roman"/>
          <w:i/>
          <w:sz w:val="24"/>
          <w:szCs w:val="24"/>
        </w:rPr>
        <w:t>Teaching to Transgress: Education as the Practice of Freedom</w:t>
      </w:r>
      <w:r w:rsidRPr="002A3409">
        <w:rPr>
          <w:rFonts w:ascii="Times New Roman" w:hAnsi="Times New Roman" w:cs="Times New Roman"/>
          <w:sz w:val="24"/>
          <w:szCs w:val="24"/>
        </w:rPr>
        <w:t>. New York, NY: Routledge.</w:t>
      </w:r>
    </w:p>
    <w:p w:rsidR="00BE6C02" w:rsidRPr="002A3409" w:rsidRDefault="00BE6C02" w:rsidP="002A3409">
      <w:pPr>
        <w:spacing w:after="0" w:line="36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A34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Huston, T. (2009).</w:t>
      </w:r>
      <w:r w:rsidRPr="002A340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2A340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Teaching what you don’t know</w:t>
      </w:r>
      <w:r w:rsidRPr="002A34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Harvard University Press.</w:t>
      </w:r>
    </w:p>
    <w:p w:rsidR="00BE6C02" w:rsidRPr="002A3409" w:rsidRDefault="00BE6C02" w:rsidP="002A3409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A3409">
        <w:rPr>
          <w:rFonts w:ascii="Times New Roman" w:hAnsi="Times New Roman" w:cs="Times New Roman"/>
          <w:sz w:val="24"/>
          <w:szCs w:val="24"/>
        </w:rPr>
        <w:t>Intrator</w:t>
      </w:r>
      <w:proofErr w:type="spellEnd"/>
      <w:r w:rsidRPr="002A3409">
        <w:rPr>
          <w:rFonts w:ascii="Times New Roman" w:hAnsi="Times New Roman" w:cs="Times New Roman"/>
          <w:sz w:val="24"/>
          <w:szCs w:val="24"/>
        </w:rPr>
        <w:t xml:space="preserve">, S. (2003). </w:t>
      </w:r>
      <w:r w:rsidRPr="002A3409">
        <w:rPr>
          <w:rFonts w:ascii="Times New Roman" w:hAnsi="Times New Roman" w:cs="Times New Roman"/>
          <w:i/>
          <w:sz w:val="24"/>
          <w:szCs w:val="24"/>
        </w:rPr>
        <w:t>Teaching with Fire: Poetry That Sustains the Courage to Teach</w:t>
      </w:r>
      <w:r w:rsidRPr="002A3409">
        <w:rPr>
          <w:rFonts w:ascii="Times New Roman" w:hAnsi="Times New Roman" w:cs="Times New Roman"/>
          <w:sz w:val="24"/>
          <w:szCs w:val="24"/>
        </w:rPr>
        <w:t xml:space="preserve">. San Francisco, CA: </w:t>
      </w:r>
      <w:proofErr w:type="spellStart"/>
      <w:r w:rsidRPr="002A3409">
        <w:rPr>
          <w:rFonts w:ascii="Times New Roman" w:hAnsi="Times New Roman" w:cs="Times New Roman"/>
          <w:sz w:val="24"/>
          <w:szCs w:val="24"/>
        </w:rPr>
        <w:t>Jossey</w:t>
      </w:r>
      <w:proofErr w:type="spellEnd"/>
      <w:r w:rsidRPr="002A3409">
        <w:rPr>
          <w:rFonts w:ascii="Times New Roman" w:hAnsi="Times New Roman" w:cs="Times New Roman"/>
          <w:sz w:val="24"/>
          <w:szCs w:val="24"/>
        </w:rPr>
        <w:t>-Bass.</w:t>
      </w:r>
    </w:p>
    <w:p w:rsidR="00BE6C02" w:rsidRPr="002A3409" w:rsidRDefault="00BE6C02" w:rsidP="002A3409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A3409">
        <w:rPr>
          <w:rFonts w:ascii="Times New Roman" w:hAnsi="Times New Roman" w:cs="Times New Roman"/>
          <w:sz w:val="24"/>
          <w:szCs w:val="24"/>
        </w:rPr>
        <w:lastRenderedPageBreak/>
        <w:t xml:space="preserve">Katz, J., &amp; Henry, M. (1988). </w:t>
      </w:r>
      <w:r w:rsidRPr="002A3409">
        <w:rPr>
          <w:rFonts w:ascii="Times New Roman" w:hAnsi="Times New Roman" w:cs="Times New Roman"/>
          <w:i/>
          <w:sz w:val="24"/>
          <w:szCs w:val="24"/>
        </w:rPr>
        <w:t>Turning Professors into Teachers: A New Approach to Faculty Development and Student Learning</w:t>
      </w:r>
      <w:r w:rsidRPr="002A3409">
        <w:rPr>
          <w:rFonts w:ascii="Times New Roman" w:hAnsi="Times New Roman" w:cs="Times New Roman"/>
          <w:sz w:val="24"/>
          <w:szCs w:val="24"/>
        </w:rPr>
        <w:t>. New York, NY: Macmillan Publishing Company.</w:t>
      </w:r>
    </w:p>
    <w:p w:rsidR="00BE6C02" w:rsidRPr="002A3409" w:rsidRDefault="00BE6C02" w:rsidP="002A3409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A3409">
        <w:rPr>
          <w:rFonts w:ascii="Times New Roman" w:hAnsi="Times New Roman" w:cs="Times New Roman"/>
          <w:sz w:val="24"/>
          <w:szCs w:val="24"/>
        </w:rPr>
        <w:t xml:space="preserve">Katz, J., &amp; Henry, M. (1993). </w:t>
      </w:r>
      <w:r w:rsidRPr="002A3409">
        <w:rPr>
          <w:rFonts w:ascii="Times New Roman" w:hAnsi="Times New Roman" w:cs="Times New Roman"/>
          <w:i/>
          <w:sz w:val="24"/>
          <w:szCs w:val="24"/>
        </w:rPr>
        <w:t>Turning Professors into Teachers: A New Approach to Faculty Development and Student Learning</w:t>
      </w:r>
      <w:r w:rsidRPr="002A3409">
        <w:rPr>
          <w:rFonts w:ascii="Times New Roman" w:hAnsi="Times New Roman" w:cs="Times New Roman"/>
          <w:sz w:val="24"/>
          <w:szCs w:val="24"/>
        </w:rPr>
        <w:t xml:space="preserve">. Phoenix, AZ: Oryx Press. </w:t>
      </w:r>
    </w:p>
    <w:p w:rsidR="00D234D9" w:rsidRPr="002A3409" w:rsidRDefault="00BE6C02" w:rsidP="002A3409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A3409">
        <w:rPr>
          <w:rFonts w:ascii="Times New Roman" w:hAnsi="Times New Roman" w:cs="Times New Roman"/>
          <w:sz w:val="24"/>
          <w:szCs w:val="24"/>
        </w:rPr>
        <w:t xml:space="preserve">Weingarten, R. (1993). </w:t>
      </w:r>
      <w:r w:rsidRPr="002A3409">
        <w:rPr>
          <w:rFonts w:ascii="Times New Roman" w:hAnsi="Times New Roman" w:cs="Times New Roman"/>
          <w:i/>
          <w:sz w:val="24"/>
          <w:szCs w:val="24"/>
        </w:rPr>
        <w:t>Undergraduate Education: Goals and Means</w:t>
      </w:r>
      <w:r w:rsidRPr="002A3409">
        <w:rPr>
          <w:rFonts w:ascii="Times New Roman" w:hAnsi="Times New Roman" w:cs="Times New Roman"/>
          <w:sz w:val="24"/>
          <w:szCs w:val="24"/>
        </w:rPr>
        <w:t xml:space="preserve">. San Francisco, CA: The Oryx Press.  </w:t>
      </w:r>
    </w:p>
    <w:p w:rsidR="00BE6C02" w:rsidRPr="002A3409" w:rsidRDefault="00BE6C02" w:rsidP="002A3409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A3409">
        <w:rPr>
          <w:rFonts w:ascii="Times New Roman" w:hAnsi="Times New Roman" w:cs="Times New Roman"/>
          <w:sz w:val="24"/>
          <w:szCs w:val="24"/>
        </w:rPr>
        <w:t xml:space="preserve">Brookfield, S. (1986). </w:t>
      </w:r>
      <w:r w:rsidRPr="002A3409">
        <w:rPr>
          <w:rFonts w:ascii="Times New Roman" w:hAnsi="Times New Roman" w:cs="Times New Roman"/>
          <w:i/>
          <w:sz w:val="24"/>
          <w:szCs w:val="24"/>
        </w:rPr>
        <w:t>Understanding and Facilitating Adult Learning</w:t>
      </w:r>
      <w:r w:rsidRPr="002A3409">
        <w:rPr>
          <w:rFonts w:ascii="Times New Roman" w:hAnsi="Times New Roman" w:cs="Times New Roman"/>
          <w:sz w:val="24"/>
          <w:szCs w:val="24"/>
        </w:rPr>
        <w:t xml:space="preserve">. San Francisco, CA: </w:t>
      </w:r>
      <w:proofErr w:type="spellStart"/>
      <w:r w:rsidRPr="002A3409">
        <w:rPr>
          <w:rFonts w:ascii="Times New Roman" w:hAnsi="Times New Roman" w:cs="Times New Roman"/>
          <w:sz w:val="24"/>
          <w:szCs w:val="24"/>
        </w:rPr>
        <w:t>Jossey</w:t>
      </w:r>
      <w:proofErr w:type="spellEnd"/>
      <w:r w:rsidRPr="002A3409">
        <w:rPr>
          <w:rFonts w:ascii="Times New Roman" w:hAnsi="Times New Roman" w:cs="Times New Roman"/>
          <w:sz w:val="24"/>
          <w:szCs w:val="24"/>
        </w:rPr>
        <w:t xml:space="preserve">-Bass Publishers.  </w:t>
      </w:r>
    </w:p>
    <w:p w:rsidR="00BE6C02" w:rsidRDefault="00BE6C02" w:rsidP="002A3409">
      <w:pPr>
        <w:spacing w:after="0" w:line="36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2A34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Shadiow</w:t>
      </w:r>
      <w:proofErr w:type="spellEnd"/>
      <w:r w:rsidRPr="002A34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L. K. (2013).</w:t>
      </w:r>
      <w:r w:rsidRPr="002A340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2A340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What our stories teach us: A guide to critical reflection for college faculty</w:t>
      </w:r>
      <w:r w:rsidRPr="002A34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John Wiley &amp; Sons.</w:t>
      </w:r>
    </w:p>
    <w:p w:rsidR="002A3409" w:rsidRDefault="002A3409" w:rsidP="002A3409">
      <w:pPr>
        <w:spacing w:after="0" w:line="36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A3409" w:rsidRPr="002A3409" w:rsidRDefault="002A3409" w:rsidP="002A3409">
      <w:pPr>
        <w:spacing w:after="0" w:line="360" w:lineRule="auto"/>
        <w:ind w:left="-720"/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  <w:r w:rsidRPr="002A3409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Creating Courses and Syllabi</w:t>
      </w:r>
    </w:p>
    <w:p w:rsidR="00BE6C02" w:rsidRPr="002A3409" w:rsidRDefault="00BE6C02" w:rsidP="002A3409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A3409">
        <w:rPr>
          <w:rFonts w:ascii="Times New Roman" w:hAnsi="Times New Roman" w:cs="Times New Roman"/>
          <w:sz w:val="24"/>
          <w:szCs w:val="24"/>
        </w:rPr>
        <w:t>Pregent</w:t>
      </w:r>
      <w:proofErr w:type="spellEnd"/>
      <w:r w:rsidRPr="002A3409">
        <w:rPr>
          <w:rFonts w:ascii="Times New Roman" w:hAnsi="Times New Roman" w:cs="Times New Roman"/>
          <w:sz w:val="24"/>
          <w:szCs w:val="24"/>
        </w:rPr>
        <w:t xml:space="preserve">, R. (1990). </w:t>
      </w:r>
      <w:r w:rsidRPr="002A3409">
        <w:rPr>
          <w:rFonts w:ascii="Times New Roman" w:hAnsi="Times New Roman" w:cs="Times New Roman"/>
          <w:i/>
          <w:sz w:val="24"/>
          <w:szCs w:val="24"/>
        </w:rPr>
        <w:t>Charting Your Course: How to Prepare to Teach More Effectively</w:t>
      </w:r>
      <w:r w:rsidRPr="002A3409">
        <w:rPr>
          <w:rFonts w:ascii="Times New Roman" w:hAnsi="Times New Roman" w:cs="Times New Roman"/>
          <w:sz w:val="24"/>
          <w:szCs w:val="24"/>
        </w:rPr>
        <w:t xml:space="preserve">. Madison, WI: Magna Publications. </w:t>
      </w:r>
    </w:p>
    <w:p w:rsidR="00BE6C02" w:rsidRPr="002A3409" w:rsidRDefault="00BE6C02" w:rsidP="002A3409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A3409">
        <w:rPr>
          <w:rFonts w:ascii="Times New Roman" w:hAnsi="Times New Roman" w:cs="Times New Roman"/>
          <w:sz w:val="24"/>
          <w:szCs w:val="24"/>
        </w:rPr>
        <w:t>Grunert</w:t>
      </w:r>
      <w:proofErr w:type="spellEnd"/>
      <w:r w:rsidRPr="002A3409">
        <w:rPr>
          <w:rFonts w:ascii="Times New Roman" w:hAnsi="Times New Roman" w:cs="Times New Roman"/>
          <w:sz w:val="24"/>
          <w:szCs w:val="24"/>
        </w:rPr>
        <w:t xml:space="preserve">, J. (1997). </w:t>
      </w:r>
      <w:r w:rsidRPr="002A3409">
        <w:rPr>
          <w:rFonts w:ascii="Times New Roman" w:hAnsi="Times New Roman" w:cs="Times New Roman"/>
          <w:i/>
          <w:sz w:val="24"/>
          <w:szCs w:val="24"/>
        </w:rPr>
        <w:t>The Course Syllabus: A Learning-Centered Approach</w:t>
      </w:r>
      <w:r w:rsidRPr="002A3409">
        <w:rPr>
          <w:rFonts w:ascii="Times New Roman" w:hAnsi="Times New Roman" w:cs="Times New Roman"/>
          <w:sz w:val="24"/>
          <w:szCs w:val="24"/>
        </w:rPr>
        <w:t>. Bolton, MA: Anker Publishing</w:t>
      </w:r>
    </w:p>
    <w:p w:rsidR="00BE6C02" w:rsidRPr="002A3409" w:rsidRDefault="00BE6C02" w:rsidP="002A3409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A3409">
        <w:rPr>
          <w:rFonts w:ascii="Times New Roman" w:hAnsi="Times New Roman" w:cs="Times New Roman"/>
          <w:sz w:val="24"/>
          <w:szCs w:val="24"/>
        </w:rPr>
        <w:t xml:space="preserve">Forsyth, I., </w:t>
      </w:r>
      <w:proofErr w:type="spellStart"/>
      <w:r w:rsidRPr="002A3409">
        <w:rPr>
          <w:rFonts w:ascii="Times New Roman" w:hAnsi="Times New Roman" w:cs="Times New Roman"/>
          <w:sz w:val="24"/>
          <w:szCs w:val="24"/>
        </w:rPr>
        <w:t>Jolliffe</w:t>
      </w:r>
      <w:proofErr w:type="spellEnd"/>
      <w:r w:rsidRPr="002A3409">
        <w:rPr>
          <w:rFonts w:ascii="Times New Roman" w:hAnsi="Times New Roman" w:cs="Times New Roman"/>
          <w:sz w:val="24"/>
          <w:szCs w:val="24"/>
        </w:rPr>
        <w:t xml:space="preserve">, A., &amp; Stevens, D. (1995). </w:t>
      </w:r>
      <w:r w:rsidRPr="002A3409">
        <w:rPr>
          <w:rFonts w:ascii="Times New Roman" w:hAnsi="Times New Roman" w:cs="Times New Roman"/>
          <w:i/>
          <w:sz w:val="24"/>
          <w:szCs w:val="24"/>
        </w:rPr>
        <w:t>Delivering a Course: Practical Strategies for Teachers, Lecturers and Trainers</w:t>
      </w:r>
      <w:r w:rsidRPr="002A3409">
        <w:rPr>
          <w:rFonts w:ascii="Times New Roman" w:hAnsi="Times New Roman" w:cs="Times New Roman"/>
          <w:sz w:val="24"/>
          <w:szCs w:val="24"/>
        </w:rPr>
        <w:t xml:space="preserve">. Sterling, VA: Stylus Publishing. </w:t>
      </w:r>
    </w:p>
    <w:p w:rsidR="00BE6C02" w:rsidRPr="002A3409" w:rsidRDefault="00BE6C02" w:rsidP="002A3409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A3409">
        <w:rPr>
          <w:rFonts w:ascii="Times New Roman" w:hAnsi="Times New Roman" w:cs="Times New Roman"/>
          <w:sz w:val="24"/>
          <w:szCs w:val="24"/>
        </w:rPr>
        <w:t xml:space="preserve">Forsyth, I., </w:t>
      </w:r>
      <w:proofErr w:type="spellStart"/>
      <w:r w:rsidRPr="002A3409">
        <w:rPr>
          <w:rFonts w:ascii="Times New Roman" w:hAnsi="Times New Roman" w:cs="Times New Roman"/>
          <w:sz w:val="24"/>
          <w:szCs w:val="24"/>
        </w:rPr>
        <w:t>Jolliffe</w:t>
      </w:r>
      <w:proofErr w:type="spellEnd"/>
      <w:r w:rsidRPr="002A3409">
        <w:rPr>
          <w:rFonts w:ascii="Times New Roman" w:hAnsi="Times New Roman" w:cs="Times New Roman"/>
          <w:sz w:val="24"/>
          <w:szCs w:val="24"/>
        </w:rPr>
        <w:t xml:space="preserve">, A., &amp; Stevens, D. (1999). </w:t>
      </w:r>
      <w:r w:rsidRPr="002A3409">
        <w:rPr>
          <w:rFonts w:ascii="Times New Roman" w:hAnsi="Times New Roman" w:cs="Times New Roman"/>
          <w:i/>
          <w:sz w:val="24"/>
          <w:szCs w:val="24"/>
        </w:rPr>
        <w:t>Evaluating a Course: Practical Strategies for Teachers, Lecturers and Trainers</w:t>
      </w:r>
      <w:r w:rsidRPr="002A3409">
        <w:rPr>
          <w:rFonts w:ascii="Times New Roman" w:hAnsi="Times New Roman" w:cs="Times New Roman"/>
          <w:sz w:val="24"/>
          <w:szCs w:val="24"/>
        </w:rPr>
        <w:t xml:space="preserve">, Second Edition. London, UK: </w:t>
      </w:r>
      <w:proofErr w:type="spellStart"/>
      <w:r w:rsidRPr="002A3409">
        <w:rPr>
          <w:rFonts w:ascii="Times New Roman" w:hAnsi="Times New Roman" w:cs="Times New Roman"/>
          <w:sz w:val="24"/>
          <w:szCs w:val="24"/>
        </w:rPr>
        <w:t>Kogan</w:t>
      </w:r>
      <w:proofErr w:type="spellEnd"/>
      <w:r w:rsidRPr="002A3409">
        <w:rPr>
          <w:rFonts w:ascii="Times New Roman" w:hAnsi="Times New Roman" w:cs="Times New Roman"/>
          <w:sz w:val="24"/>
          <w:szCs w:val="24"/>
        </w:rPr>
        <w:t xml:space="preserve"> Page. </w:t>
      </w:r>
    </w:p>
    <w:p w:rsidR="00BE6C02" w:rsidRPr="002A3409" w:rsidRDefault="00BE6C02" w:rsidP="002A3409">
      <w:pPr>
        <w:spacing w:after="0" w:line="36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2A3409">
        <w:rPr>
          <w:rFonts w:ascii="Times New Roman" w:hAnsi="Times New Roman" w:cs="Times New Roman"/>
          <w:sz w:val="24"/>
          <w:szCs w:val="24"/>
        </w:rPr>
        <w:t xml:space="preserve">Forsyth, I., </w:t>
      </w:r>
      <w:proofErr w:type="spellStart"/>
      <w:r w:rsidRPr="002A3409">
        <w:rPr>
          <w:rFonts w:ascii="Times New Roman" w:hAnsi="Times New Roman" w:cs="Times New Roman"/>
          <w:sz w:val="24"/>
          <w:szCs w:val="24"/>
        </w:rPr>
        <w:t>Jolliffe</w:t>
      </w:r>
      <w:proofErr w:type="spellEnd"/>
      <w:r w:rsidRPr="002A3409">
        <w:rPr>
          <w:rFonts w:ascii="Times New Roman" w:hAnsi="Times New Roman" w:cs="Times New Roman"/>
          <w:sz w:val="24"/>
          <w:szCs w:val="24"/>
        </w:rPr>
        <w:t xml:space="preserve">, A., &amp; Stevens, D. (1999). </w:t>
      </w:r>
      <w:r w:rsidRPr="002A3409">
        <w:rPr>
          <w:rFonts w:ascii="Times New Roman" w:hAnsi="Times New Roman" w:cs="Times New Roman"/>
          <w:i/>
          <w:sz w:val="24"/>
          <w:szCs w:val="24"/>
        </w:rPr>
        <w:t xml:space="preserve">Planning a Course: Practical Strategies for </w:t>
      </w:r>
    </w:p>
    <w:p w:rsidR="00BE6C02" w:rsidRPr="002A3409" w:rsidRDefault="00BE6C02" w:rsidP="002A3409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A3409">
        <w:rPr>
          <w:rFonts w:ascii="Times New Roman" w:hAnsi="Times New Roman" w:cs="Times New Roman"/>
          <w:i/>
          <w:sz w:val="24"/>
          <w:szCs w:val="24"/>
        </w:rPr>
        <w:t>Teachers, Lecturers and Trainers</w:t>
      </w:r>
      <w:r w:rsidRPr="002A3409">
        <w:rPr>
          <w:rFonts w:ascii="Times New Roman" w:hAnsi="Times New Roman" w:cs="Times New Roman"/>
          <w:sz w:val="24"/>
          <w:szCs w:val="24"/>
        </w:rPr>
        <w:t xml:space="preserve">, Second Edition. London, UK: </w:t>
      </w:r>
      <w:proofErr w:type="spellStart"/>
      <w:r w:rsidRPr="002A3409">
        <w:rPr>
          <w:rFonts w:ascii="Times New Roman" w:hAnsi="Times New Roman" w:cs="Times New Roman"/>
          <w:sz w:val="24"/>
          <w:szCs w:val="24"/>
        </w:rPr>
        <w:t>Kogan</w:t>
      </w:r>
      <w:proofErr w:type="spellEnd"/>
      <w:r w:rsidRPr="002A3409">
        <w:rPr>
          <w:rFonts w:ascii="Times New Roman" w:hAnsi="Times New Roman" w:cs="Times New Roman"/>
          <w:sz w:val="24"/>
          <w:szCs w:val="24"/>
        </w:rPr>
        <w:t xml:space="preserve"> Page. </w:t>
      </w:r>
    </w:p>
    <w:p w:rsidR="002A3409" w:rsidRDefault="00BE6C02" w:rsidP="002A3409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A3409">
        <w:rPr>
          <w:rFonts w:ascii="Times New Roman" w:hAnsi="Times New Roman" w:cs="Times New Roman"/>
          <w:sz w:val="24"/>
          <w:szCs w:val="24"/>
        </w:rPr>
        <w:t xml:space="preserve">Forsyth, I., </w:t>
      </w:r>
      <w:proofErr w:type="spellStart"/>
      <w:r w:rsidRPr="002A3409">
        <w:rPr>
          <w:rFonts w:ascii="Times New Roman" w:hAnsi="Times New Roman" w:cs="Times New Roman"/>
          <w:sz w:val="24"/>
          <w:szCs w:val="24"/>
        </w:rPr>
        <w:t>Jolliffe</w:t>
      </w:r>
      <w:proofErr w:type="spellEnd"/>
      <w:r w:rsidRPr="002A3409">
        <w:rPr>
          <w:rFonts w:ascii="Times New Roman" w:hAnsi="Times New Roman" w:cs="Times New Roman"/>
          <w:sz w:val="24"/>
          <w:szCs w:val="24"/>
        </w:rPr>
        <w:t xml:space="preserve">, A., &amp; Stevens, D. (1999). </w:t>
      </w:r>
      <w:r w:rsidRPr="002A3409">
        <w:rPr>
          <w:rFonts w:ascii="Times New Roman" w:hAnsi="Times New Roman" w:cs="Times New Roman"/>
          <w:i/>
          <w:sz w:val="24"/>
          <w:szCs w:val="24"/>
        </w:rPr>
        <w:t>Preparing a Course: Practical Strategies for Teachers, Lecturers and Trainers</w:t>
      </w:r>
      <w:r w:rsidRPr="002A3409">
        <w:rPr>
          <w:rFonts w:ascii="Times New Roman" w:hAnsi="Times New Roman" w:cs="Times New Roman"/>
          <w:sz w:val="24"/>
          <w:szCs w:val="24"/>
        </w:rPr>
        <w:t xml:space="preserve">, Second Edition. London, UK: </w:t>
      </w:r>
      <w:proofErr w:type="spellStart"/>
      <w:r w:rsidRPr="002A3409">
        <w:rPr>
          <w:rFonts w:ascii="Times New Roman" w:hAnsi="Times New Roman" w:cs="Times New Roman"/>
          <w:sz w:val="24"/>
          <w:szCs w:val="24"/>
        </w:rPr>
        <w:t>Kogan</w:t>
      </w:r>
      <w:proofErr w:type="spellEnd"/>
      <w:r w:rsidRPr="002A3409">
        <w:rPr>
          <w:rFonts w:ascii="Times New Roman" w:hAnsi="Times New Roman" w:cs="Times New Roman"/>
          <w:sz w:val="24"/>
          <w:szCs w:val="24"/>
        </w:rPr>
        <w:t xml:space="preserve"> Page.</w:t>
      </w:r>
    </w:p>
    <w:p w:rsidR="002A3409" w:rsidRPr="002A3409" w:rsidRDefault="002A3409" w:rsidP="002A3409">
      <w:p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Classroom Assessment</w:t>
      </w:r>
    </w:p>
    <w:p w:rsidR="00BE6C02" w:rsidRPr="002A3409" w:rsidRDefault="00BE6C02" w:rsidP="002A3409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A3409">
        <w:rPr>
          <w:rFonts w:ascii="Times New Roman" w:hAnsi="Times New Roman" w:cs="Times New Roman"/>
          <w:sz w:val="24"/>
          <w:szCs w:val="24"/>
        </w:rPr>
        <w:t>Garbin</w:t>
      </w:r>
      <w:proofErr w:type="spellEnd"/>
      <w:r w:rsidRPr="002A3409">
        <w:rPr>
          <w:rFonts w:ascii="Times New Roman" w:hAnsi="Times New Roman" w:cs="Times New Roman"/>
          <w:sz w:val="24"/>
          <w:szCs w:val="24"/>
        </w:rPr>
        <w:t xml:space="preserve">, M. (1991). </w:t>
      </w:r>
      <w:r w:rsidRPr="002A3409">
        <w:rPr>
          <w:rFonts w:ascii="Times New Roman" w:hAnsi="Times New Roman" w:cs="Times New Roman"/>
          <w:i/>
          <w:sz w:val="24"/>
          <w:szCs w:val="24"/>
        </w:rPr>
        <w:t>Assessing Educational Outcomes</w:t>
      </w:r>
      <w:r w:rsidRPr="002A3409">
        <w:rPr>
          <w:rFonts w:ascii="Times New Roman" w:hAnsi="Times New Roman" w:cs="Times New Roman"/>
          <w:sz w:val="24"/>
          <w:szCs w:val="24"/>
        </w:rPr>
        <w:t>. New York, NY: National League for Nursing Press.</w:t>
      </w:r>
    </w:p>
    <w:p w:rsidR="00BE6C02" w:rsidRPr="002A3409" w:rsidRDefault="00BE6C02" w:rsidP="002A3409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A3409">
        <w:rPr>
          <w:rFonts w:ascii="Times New Roman" w:hAnsi="Times New Roman" w:cs="Times New Roman"/>
          <w:sz w:val="24"/>
          <w:szCs w:val="24"/>
        </w:rPr>
        <w:t>Astin</w:t>
      </w:r>
      <w:proofErr w:type="spellEnd"/>
      <w:r w:rsidRPr="002A3409">
        <w:rPr>
          <w:rFonts w:ascii="Times New Roman" w:hAnsi="Times New Roman" w:cs="Times New Roman"/>
          <w:sz w:val="24"/>
          <w:szCs w:val="24"/>
        </w:rPr>
        <w:t xml:space="preserve">, A. (1993). Assessment for Excellence: </w:t>
      </w:r>
      <w:r w:rsidRPr="002A3409">
        <w:rPr>
          <w:rFonts w:ascii="Times New Roman" w:hAnsi="Times New Roman" w:cs="Times New Roman"/>
          <w:i/>
          <w:sz w:val="24"/>
          <w:szCs w:val="24"/>
        </w:rPr>
        <w:t>The Philosophy and Practice of Assessment and Evaluation in Higher Education</w:t>
      </w:r>
      <w:r w:rsidRPr="002A3409">
        <w:rPr>
          <w:rFonts w:ascii="Times New Roman" w:hAnsi="Times New Roman" w:cs="Times New Roman"/>
          <w:sz w:val="24"/>
          <w:szCs w:val="24"/>
        </w:rPr>
        <w:t>. Phoenix, AZ: The Oryx Press.</w:t>
      </w:r>
    </w:p>
    <w:p w:rsidR="00BE6C02" w:rsidRPr="002A3409" w:rsidRDefault="00BE6C02" w:rsidP="002A3409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A3409">
        <w:rPr>
          <w:rFonts w:ascii="Times New Roman" w:hAnsi="Times New Roman" w:cs="Times New Roman"/>
          <w:sz w:val="24"/>
          <w:szCs w:val="24"/>
        </w:rPr>
        <w:lastRenderedPageBreak/>
        <w:t>Dary</w:t>
      </w:r>
      <w:proofErr w:type="spellEnd"/>
      <w:r w:rsidRPr="002A3409">
        <w:rPr>
          <w:rFonts w:ascii="Times New Roman" w:hAnsi="Times New Roman" w:cs="Times New Roman"/>
          <w:sz w:val="24"/>
          <w:szCs w:val="24"/>
        </w:rPr>
        <w:t xml:space="preserve"> Erwin, T. (1991). </w:t>
      </w:r>
      <w:r w:rsidRPr="002A3409">
        <w:rPr>
          <w:rFonts w:ascii="Times New Roman" w:hAnsi="Times New Roman" w:cs="Times New Roman"/>
          <w:i/>
          <w:sz w:val="24"/>
          <w:szCs w:val="24"/>
        </w:rPr>
        <w:t>Assessing Student-Learning and Development: A Guide to the Principles, Goals, and Methods of Determine College Outcomes</w:t>
      </w:r>
      <w:r w:rsidRPr="002A3409">
        <w:rPr>
          <w:rFonts w:ascii="Times New Roman" w:hAnsi="Times New Roman" w:cs="Times New Roman"/>
          <w:sz w:val="24"/>
          <w:szCs w:val="24"/>
        </w:rPr>
        <w:t xml:space="preserve">. San Francisco, CA: </w:t>
      </w:r>
      <w:proofErr w:type="spellStart"/>
      <w:r w:rsidRPr="002A3409">
        <w:rPr>
          <w:rFonts w:ascii="Times New Roman" w:hAnsi="Times New Roman" w:cs="Times New Roman"/>
          <w:sz w:val="24"/>
          <w:szCs w:val="24"/>
        </w:rPr>
        <w:t>Jossey</w:t>
      </w:r>
      <w:proofErr w:type="spellEnd"/>
      <w:r w:rsidRPr="002A3409">
        <w:rPr>
          <w:rFonts w:ascii="Times New Roman" w:hAnsi="Times New Roman" w:cs="Times New Roman"/>
          <w:sz w:val="24"/>
          <w:szCs w:val="24"/>
        </w:rPr>
        <w:t xml:space="preserve">-Bass Publishers. </w:t>
      </w:r>
    </w:p>
    <w:p w:rsidR="00BE6C02" w:rsidRPr="002A3409" w:rsidRDefault="00BE6C02" w:rsidP="002A3409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A3409">
        <w:rPr>
          <w:rFonts w:ascii="Times New Roman" w:hAnsi="Times New Roman" w:cs="Times New Roman"/>
          <w:sz w:val="24"/>
          <w:szCs w:val="24"/>
        </w:rPr>
        <w:t xml:space="preserve">Cross, K., &amp; Angelo, T. (1988). </w:t>
      </w:r>
      <w:r w:rsidRPr="002A3409">
        <w:rPr>
          <w:rFonts w:ascii="Times New Roman" w:hAnsi="Times New Roman" w:cs="Times New Roman"/>
          <w:i/>
          <w:sz w:val="24"/>
          <w:szCs w:val="24"/>
        </w:rPr>
        <w:t>Classroom Assessment Techniques: A Handbook for Faculty</w:t>
      </w:r>
      <w:r w:rsidRPr="002A3409">
        <w:rPr>
          <w:rFonts w:ascii="Times New Roman" w:hAnsi="Times New Roman" w:cs="Times New Roman"/>
          <w:sz w:val="24"/>
          <w:szCs w:val="24"/>
        </w:rPr>
        <w:t xml:space="preserve">. Ann Arbor, MI: The National Center for Research to Improve Postsecondary Teaching and Learning. </w:t>
      </w:r>
    </w:p>
    <w:p w:rsidR="00BE6C02" w:rsidRPr="002A3409" w:rsidRDefault="00BE6C02" w:rsidP="002A3409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A3409">
        <w:rPr>
          <w:rFonts w:ascii="Times New Roman" w:hAnsi="Times New Roman" w:cs="Times New Roman"/>
          <w:sz w:val="24"/>
          <w:szCs w:val="24"/>
        </w:rPr>
        <w:t xml:space="preserve">Jacobs, L., &amp; Chase, C. (1992). </w:t>
      </w:r>
      <w:r w:rsidRPr="002A3409">
        <w:rPr>
          <w:rFonts w:ascii="Times New Roman" w:hAnsi="Times New Roman" w:cs="Times New Roman"/>
          <w:i/>
          <w:sz w:val="24"/>
          <w:szCs w:val="24"/>
        </w:rPr>
        <w:t>Developing and Using Tests Effectively: A Guide for Faculty</w:t>
      </w:r>
      <w:r w:rsidRPr="002A3409">
        <w:rPr>
          <w:rFonts w:ascii="Times New Roman" w:hAnsi="Times New Roman" w:cs="Times New Roman"/>
          <w:sz w:val="24"/>
          <w:szCs w:val="24"/>
        </w:rPr>
        <w:t xml:space="preserve">. San Francisco, CA: </w:t>
      </w:r>
      <w:proofErr w:type="spellStart"/>
      <w:r w:rsidRPr="002A3409">
        <w:rPr>
          <w:rFonts w:ascii="Times New Roman" w:hAnsi="Times New Roman" w:cs="Times New Roman"/>
          <w:sz w:val="24"/>
          <w:szCs w:val="24"/>
        </w:rPr>
        <w:t>Jossey</w:t>
      </w:r>
      <w:proofErr w:type="spellEnd"/>
      <w:r w:rsidRPr="002A3409">
        <w:rPr>
          <w:rFonts w:ascii="Times New Roman" w:hAnsi="Times New Roman" w:cs="Times New Roman"/>
          <w:sz w:val="24"/>
          <w:szCs w:val="24"/>
        </w:rPr>
        <w:t>-Bass Publishers.</w:t>
      </w:r>
    </w:p>
    <w:p w:rsidR="00BE6C02" w:rsidRDefault="00BE6C02" w:rsidP="002A3409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A3409">
        <w:rPr>
          <w:rFonts w:ascii="Times New Roman" w:hAnsi="Times New Roman" w:cs="Times New Roman"/>
          <w:sz w:val="24"/>
          <w:szCs w:val="24"/>
        </w:rPr>
        <w:t>Walvoord</w:t>
      </w:r>
      <w:proofErr w:type="spellEnd"/>
      <w:r w:rsidRPr="002A3409">
        <w:rPr>
          <w:rFonts w:ascii="Times New Roman" w:hAnsi="Times New Roman" w:cs="Times New Roman"/>
          <w:sz w:val="24"/>
          <w:szCs w:val="24"/>
        </w:rPr>
        <w:t xml:space="preserve">, B., &amp; Anderson, V. (1998). </w:t>
      </w:r>
      <w:r w:rsidRPr="002A3409">
        <w:rPr>
          <w:rFonts w:ascii="Times New Roman" w:hAnsi="Times New Roman" w:cs="Times New Roman"/>
          <w:i/>
          <w:sz w:val="24"/>
          <w:szCs w:val="24"/>
        </w:rPr>
        <w:t>Effective Grading: A Tool for Learning and Assessment</w:t>
      </w:r>
      <w:r w:rsidRPr="002A3409">
        <w:rPr>
          <w:rFonts w:ascii="Times New Roman" w:hAnsi="Times New Roman" w:cs="Times New Roman"/>
          <w:sz w:val="24"/>
          <w:szCs w:val="24"/>
        </w:rPr>
        <w:t xml:space="preserve">. San Francisco, CA: </w:t>
      </w:r>
      <w:proofErr w:type="spellStart"/>
      <w:r w:rsidRPr="002A3409">
        <w:rPr>
          <w:rFonts w:ascii="Times New Roman" w:hAnsi="Times New Roman" w:cs="Times New Roman"/>
          <w:sz w:val="24"/>
          <w:szCs w:val="24"/>
        </w:rPr>
        <w:t>Jossey</w:t>
      </w:r>
      <w:proofErr w:type="spellEnd"/>
      <w:r w:rsidRPr="002A3409">
        <w:rPr>
          <w:rFonts w:ascii="Times New Roman" w:hAnsi="Times New Roman" w:cs="Times New Roman"/>
          <w:sz w:val="24"/>
          <w:szCs w:val="24"/>
        </w:rPr>
        <w:t>-Bass Publishers.</w:t>
      </w:r>
    </w:p>
    <w:p w:rsidR="002A3409" w:rsidRPr="002A3409" w:rsidRDefault="002A3409" w:rsidP="002A3409">
      <w:p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Teaching Online</w:t>
      </w:r>
    </w:p>
    <w:p w:rsidR="00BE6C02" w:rsidRPr="002A3409" w:rsidRDefault="00BE6C02" w:rsidP="002A3409">
      <w:pPr>
        <w:spacing w:after="0" w:line="36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A3409">
        <w:rPr>
          <w:rFonts w:ascii="Times New Roman" w:hAnsi="Times New Roman" w:cs="Times New Roman"/>
          <w:sz w:val="24"/>
          <w:szCs w:val="24"/>
        </w:rPr>
        <w:t>Schweizer</w:t>
      </w:r>
      <w:proofErr w:type="spellEnd"/>
      <w:r w:rsidRPr="002A3409">
        <w:rPr>
          <w:rFonts w:ascii="Times New Roman" w:hAnsi="Times New Roman" w:cs="Times New Roman"/>
          <w:sz w:val="24"/>
          <w:szCs w:val="24"/>
        </w:rPr>
        <w:t xml:space="preserve">, H. (1999). </w:t>
      </w:r>
      <w:r w:rsidRPr="002A3409">
        <w:rPr>
          <w:rFonts w:ascii="Times New Roman" w:hAnsi="Times New Roman" w:cs="Times New Roman"/>
          <w:i/>
          <w:sz w:val="24"/>
          <w:szCs w:val="24"/>
        </w:rPr>
        <w:t>Designing and Teaching an On</w:t>
      </w:r>
      <w:r w:rsidR="002A3409">
        <w:rPr>
          <w:rFonts w:ascii="Times New Roman" w:hAnsi="Times New Roman" w:cs="Times New Roman"/>
          <w:i/>
          <w:sz w:val="24"/>
          <w:szCs w:val="24"/>
        </w:rPr>
        <w:t xml:space="preserve">-line Course: Spinning Your Web </w:t>
      </w:r>
      <w:r w:rsidRPr="002A3409">
        <w:rPr>
          <w:rFonts w:ascii="Times New Roman" w:hAnsi="Times New Roman" w:cs="Times New Roman"/>
          <w:i/>
          <w:sz w:val="24"/>
          <w:szCs w:val="24"/>
        </w:rPr>
        <w:t>Classroom</w:t>
      </w:r>
      <w:r w:rsidRPr="002A3409">
        <w:rPr>
          <w:rFonts w:ascii="Times New Roman" w:hAnsi="Times New Roman" w:cs="Times New Roman"/>
          <w:sz w:val="24"/>
          <w:szCs w:val="24"/>
        </w:rPr>
        <w:t xml:space="preserve">. Needham Heights, MA: Allyn and Bacon. </w:t>
      </w:r>
    </w:p>
    <w:p w:rsidR="00BE6C02" w:rsidRPr="002A3409" w:rsidRDefault="00BE6C02" w:rsidP="002A3409">
      <w:pPr>
        <w:spacing w:after="0" w:line="36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A34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Howard, J. R. (2015).</w:t>
      </w:r>
      <w:r w:rsidRPr="002A340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2A340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Discussion in the College Classroom: Getting Your Students Engaged and Participating in Person and Online</w:t>
      </w:r>
      <w:r w:rsidRPr="002A34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John Wiley &amp; Sons.</w:t>
      </w:r>
    </w:p>
    <w:p w:rsidR="002A3409" w:rsidRPr="002A3409" w:rsidRDefault="002A3409" w:rsidP="002A3409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A3409">
        <w:rPr>
          <w:rFonts w:ascii="Times New Roman" w:hAnsi="Times New Roman" w:cs="Times New Roman"/>
          <w:sz w:val="24"/>
          <w:szCs w:val="24"/>
        </w:rPr>
        <w:t xml:space="preserve">Stull, A. (2000). </w:t>
      </w:r>
      <w:r w:rsidRPr="002A3409">
        <w:rPr>
          <w:rFonts w:ascii="Times New Roman" w:hAnsi="Times New Roman" w:cs="Times New Roman"/>
          <w:i/>
          <w:sz w:val="24"/>
          <w:szCs w:val="24"/>
        </w:rPr>
        <w:t>English on the Internet 1999-2000: A Prentice Hall Guide</w:t>
      </w:r>
      <w:r w:rsidRPr="002A3409">
        <w:rPr>
          <w:rFonts w:ascii="Times New Roman" w:hAnsi="Times New Roman" w:cs="Times New Roman"/>
          <w:sz w:val="24"/>
          <w:szCs w:val="24"/>
        </w:rPr>
        <w:t>. Saddle River, N.J.: Prentice-Hall.</w:t>
      </w:r>
    </w:p>
    <w:p w:rsidR="002A3409" w:rsidRPr="002A3409" w:rsidRDefault="002A3409" w:rsidP="002A3409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A3409">
        <w:rPr>
          <w:rFonts w:ascii="Times New Roman" w:hAnsi="Times New Roman" w:cs="Times New Roman"/>
          <w:sz w:val="24"/>
          <w:szCs w:val="24"/>
        </w:rPr>
        <w:t>Boyer, C. (1990). Improving Student Learning: The Outcomes Assessment Program.</w:t>
      </w:r>
    </w:p>
    <w:p w:rsidR="002A3409" w:rsidRPr="002A3409" w:rsidRDefault="002A3409" w:rsidP="002A3409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A3409">
        <w:rPr>
          <w:rFonts w:ascii="Times New Roman" w:hAnsi="Times New Roman" w:cs="Times New Roman"/>
          <w:sz w:val="24"/>
          <w:szCs w:val="24"/>
        </w:rPr>
        <w:t xml:space="preserve">Fallows, S. &amp; Ahmet, K. (1999). (Eds.). Inspiring Students: Case Studies in Motivating the Learner. London, UK: </w:t>
      </w:r>
      <w:proofErr w:type="spellStart"/>
      <w:r w:rsidRPr="002A3409">
        <w:rPr>
          <w:rFonts w:ascii="Times New Roman" w:hAnsi="Times New Roman" w:cs="Times New Roman"/>
          <w:sz w:val="24"/>
          <w:szCs w:val="24"/>
        </w:rPr>
        <w:t>Kogan</w:t>
      </w:r>
      <w:proofErr w:type="spellEnd"/>
      <w:r w:rsidRPr="002A3409">
        <w:rPr>
          <w:rFonts w:ascii="Times New Roman" w:hAnsi="Times New Roman" w:cs="Times New Roman"/>
          <w:sz w:val="24"/>
          <w:szCs w:val="24"/>
        </w:rPr>
        <w:t xml:space="preserve"> Page.</w:t>
      </w:r>
    </w:p>
    <w:p w:rsidR="00D234D9" w:rsidRPr="002A3409" w:rsidRDefault="002A3409" w:rsidP="002A3409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A34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Miller, M. D. (2014).</w:t>
      </w:r>
      <w:r w:rsidRPr="002A340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2A340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Minds online: Teaching effectively with technology</w:t>
      </w:r>
      <w:r w:rsidRPr="002A34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Harvard University Press.</w:t>
      </w:r>
    </w:p>
    <w:p w:rsidR="002A3409" w:rsidRPr="002A3409" w:rsidRDefault="002A3409" w:rsidP="002A3409">
      <w:pPr>
        <w:spacing w:after="0" w:line="36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2A3409">
        <w:rPr>
          <w:rFonts w:ascii="Times New Roman" w:hAnsi="Times New Roman" w:cs="Times New Roman"/>
          <w:sz w:val="24"/>
          <w:szCs w:val="24"/>
        </w:rPr>
        <w:t xml:space="preserve">White, K., &amp; Weight, B. (2000). </w:t>
      </w:r>
      <w:r w:rsidRPr="002A3409">
        <w:rPr>
          <w:rFonts w:ascii="Times New Roman" w:hAnsi="Times New Roman" w:cs="Times New Roman"/>
          <w:i/>
          <w:sz w:val="24"/>
          <w:szCs w:val="24"/>
        </w:rPr>
        <w:t>The Online Teaching Guide: A Handbook of Attitudes</w:t>
      </w:r>
      <w:proofErr w:type="gramStart"/>
      <w:r w:rsidRPr="002A3409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3409">
        <w:rPr>
          <w:rFonts w:ascii="Times New Roman" w:hAnsi="Times New Roman" w:cs="Times New Roman"/>
          <w:i/>
          <w:sz w:val="24"/>
          <w:szCs w:val="24"/>
        </w:rPr>
        <w:t>Strategies</w:t>
      </w:r>
      <w:proofErr w:type="gramEnd"/>
      <w:r w:rsidRPr="002A3409">
        <w:rPr>
          <w:rFonts w:ascii="Times New Roman" w:hAnsi="Times New Roman" w:cs="Times New Roman"/>
          <w:i/>
          <w:sz w:val="24"/>
          <w:szCs w:val="24"/>
        </w:rPr>
        <w:t>, and Techniques for the Virtual Classroom</w:t>
      </w:r>
      <w:r w:rsidRPr="002A3409">
        <w:rPr>
          <w:rFonts w:ascii="Times New Roman" w:hAnsi="Times New Roman" w:cs="Times New Roman"/>
          <w:sz w:val="24"/>
          <w:szCs w:val="24"/>
        </w:rPr>
        <w:t>. Needham Heights, MA: Allyn and Bacon.</w:t>
      </w:r>
    </w:p>
    <w:p w:rsidR="002A3409" w:rsidRPr="002A3409" w:rsidRDefault="002A3409" w:rsidP="002A3409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A3409">
        <w:rPr>
          <w:rFonts w:ascii="Times New Roman" w:hAnsi="Times New Roman" w:cs="Times New Roman"/>
          <w:sz w:val="24"/>
          <w:szCs w:val="24"/>
        </w:rPr>
        <w:t>Carr</w:t>
      </w:r>
      <w:proofErr w:type="spellEnd"/>
      <w:r w:rsidRPr="002A3409">
        <w:rPr>
          <w:rFonts w:ascii="Times New Roman" w:hAnsi="Times New Roman" w:cs="Times New Roman"/>
          <w:sz w:val="24"/>
          <w:szCs w:val="24"/>
        </w:rPr>
        <w:t xml:space="preserve">, N. (2010). </w:t>
      </w:r>
      <w:r w:rsidRPr="002A3409">
        <w:rPr>
          <w:rFonts w:ascii="Times New Roman" w:hAnsi="Times New Roman" w:cs="Times New Roman"/>
          <w:i/>
          <w:sz w:val="24"/>
          <w:szCs w:val="24"/>
        </w:rPr>
        <w:t xml:space="preserve">The Shallows: What the Internet is </w:t>
      </w:r>
      <w:proofErr w:type="gramStart"/>
      <w:r w:rsidRPr="002A3409">
        <w:rPr>
          <w:rFonts w:ascii="Times New Roman" w:hAnsi="Times New Roman" w:cs="Times New Roman"/>
          <w:i/>
          <w:sz w:val="24"/>
          <w:szCs w:val="24"/>
        </w:rPr>
        <w:t>Doing</w:t>
      </w:r>
      <w:proofErr w:type="gramEnd"/>
      <w:r w:rsidRPr="002A3409">
        <w:rPr>
          <w:rFonts w:ascii="Times New Roman" w:hAnsi="Times New Roman" w:cs="Times New Roman"/>
          <w:i/>
          <w:sz w:val="24"/>
          <w:szCs w:val="24"/>
        </w:rPr>
        <w:t xml:space="preserve"> to Our Brains</w:t>
      </w:r>
      <w:r w:rsidRPr="002A3409">
        <w:rPr>
          <w:rFonts w:ascii="Times New Roman" w:hAnsi="Times New Roman" w:cs="Times New Roman"/>
          <w:sz w:val="24"/>
          <w:szCs w:val="24"/>
        </w:rPr>
        <w:t>. New York: W.W. Norton</w:t>
      </w:r>
    </w:p>
    <w:p w:rsidR="00D234D9" w:rsidRDefault="002A3409" w:rsidP="001545F9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A3409">
        <w:rPr>
          <w:rFonts w:ascii="Times New Roman" w:hAnsi="Times New Roman" w:cs="Times New Roman"/>
          <w:sz w:val="24"/>
          <w:szCs w:val="24"/>
        </w:rPr>
        <w:t xml:space="preserve">Lathrop, A., &amp; Foss, K. (2000). </w:t>
      </w:r>
      <w:r w:rsidRPr="002A3409">
        <w:rPr>
          <w:rFonts w:ascii="Times New Roman" w:hAnsi="Times New Roman" w:cs="Times New Roman"/>
          <w:i/>
          <w:sz w:val="24"/>
          <w:szCs w:val="24"/>
        </w:rPr>
        <w:t>Student Cheating and Plagiarism in the Internet Era: A Wake-Up Call</w:t>
      </w:r>
      <w:r w:rsidRPr="002A3409">
        <w:rPr>
          <w:rFonts w:ascii="Times New Roman" w:hAnsi="Times New Roman" w:cs="Times New Roman"/>
          <w:sz w:val="24"/>
          <w:szCs w:val="24"/>
        </w:rPr>
        <w:t>. Englewood, CO: Libraries Unlimited.</w:t>
      </w:r>
    </w:p>
    <w:p w:rsidR="001545F9" w:rsidRPr="001545F9" w:rsidRDefault="001545F9" w:rsidP="001545F9">
      <w:pPr>
        <w:spacing w:after="0" w:line="360" w:lineRule="auto"/>
        <w:ind w:left="720" w:hanging="1440"/>
        <w:rPr>
          <w:rFonts w:ascii="Times New Roman" w:hAnsi="Times New Roman" w:cs="Times New Roman"/>
          <w:sz w:val="24"/>
          <w:szCs w:val="24"/>
          <w:u w:val="single"/>
        </w:rPr>
      </w:pPr>
      <w:r w:rsidRPr="001545F9">
        <w:rPr>
          <w:rFonts w:ascii="Times New Roman" w:hAnsi="Times New Roman" w:cs="Times New Roman"/>
          <w:sz w:val="24"/>
          <w:szCs w:val="24"/>
          <w:u w:val="single"/>
        </w:rPr>
        <w:t>Faculty Development</w:t>
      </w:r>
    </w:p>
    <w:p w:rsidR="00D234D9" w:rsidRPr="009F0424" w:rsidRDefault="00D234D9" w:rsidP="009F0424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highlight w:val="green"/>
        </w:rPr>
      </w:pPr>
    </w:p>
    <w:p w:rsidR="001545F9" w:rsidRPr="009F0424" w:rsidRDefault="001545F9" w:rsidP="009F042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0424">
        <w:rPr>
          <w:rFonts w:ascii="Times New Roman" w:hAnsi="Times New Roman" w:cs="Times New Roman"/>
          <w:sz w:val="24"/>
          <w:szCs w:val="24"/>
        </w:rPr>
        <w:lastRenderedPageBreak/>
        <w:t xml:space="preserve">Tucker, A., &amp; Bryan, R. (1988). </w:t>
      </w:r>
      <w:r w:rsidRPr="009F0424">
        <w:rPr>
          <w:rFonts w:ascii="Times New Roman" w:hAnsi="Times New Roman" w:cs="Times New Roman"/>
          <w:i/>
          <w:sz w:val="24"/>
          <w:szCs w:val="24"/>
        </w:rPr>
        <w:t>The Academic Dean</w:t>
      </w:r>
      <w:r w:rsidRPr="009F0424">
        <w:rPr>
          <w:rFonts w:ascii="Times New Roman" w:hAnsi="Times New Roman" w:cs="Times New Roman"/>
          <w:sz w:val="24"/>
          <w:szCs w:val="24"/>
        </w:rPr>
        <w:t xml:space="preserve">. New York, NY: Macmillan Publishing Company. </w:t>
      </w:r>
    </w:p>
    <w:p w:rsidR="001545F9" w:rsidRPr="009F0424" w:rsidRDefault="001545F9" w:rsidP="009F042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0424">
        <w:rPr>
          <w:rFonts w:ascii="Times New Roman" w:hAnsi="Times New Roman" w:cs="Times New Roman"/>
          <w:sz w:val="24"/>
          <w:szCs w:val="24"/>
        </w:rPr>
        <w:t xml:space="preserve">Fisher, J. (1991). </w:t>
      </w:r>
      <w:r w:rsidRPr="009F0424">
        <w:rPr>
          <w:rFonts w:ascii="Times New Roman" w:hAnsi="Times New Roman" w:cs="Times New Roman"/>
          <w:i/>
          <w:sz w:val="24"/>
          <w:szCs w:val="24"/>
        </w:rPr>
        <w:t>The Board and the President</w:t>
      </w:r>
      <w:r w:rsidRPr="009F0424">
        <w:rPr>
          <w:rFonts w:ascii="Times New Roman" w:hAnsi="Times New Roman" w:cs="Times New Roman"/>
          <w:sz w:val="24"/>
          <w:szCs w:val="24"/>
        </w:rPr>
        <w:t xml:space="preserve">. New York, NY: Macmillan Publishing Company. </w:t>
      </w:r>
    </w:p>
    <w:p w:rsidR="001545F9" w:rsidRPr="009F0424" w:rsidRDefault="001545F9" w:rsidP="009F042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0424">
        <w:rPr>
          <w:rFonts w:ascii="Times New Roman" w:hAnsi="Times New Roman" w:cs="Times New Roman"/>
          <w:sz w:val="24"/>
          <w:szCs w:val="24"/>
        </w:rPr>
        <w:t xml:space="preserve">McGill, I., &amp; </w:t>
      </w:r>
      <w:proofErr w:type="spellStart"/>
      <w:r w:rsidRPr="009F0424">
        <w:rPr>
          <w:rFonts w:ascii="Times New Roman" w:hAnsi="Times New Roman" w:cs="Times New Roman"/>
          <w:sz w:val="24"/>
          <w:szCs w:val="24"/>
        </w:rPr>
        <w:t>Beaty</w:t>
      </w:r>
      <w:proofErr w:type="spellEnd"/>
      <w:r w:rsidRPr="009F0424">
        <w:rPr>
          <w:rFonts w:ascii="Times New Roman" w:hAnsi="Times New Roman" w:cs="Times New Roman"/>
          <w:sz w:val="24"/>
          <w:szCs w:val="24"/>
        </w:rPr>
        <w:t xml:space="preserve">, L. (2001). </w:t>
      </w:r>
      <w:r w:rsidRPr="009F0424">
        <w:rPr>
          <w:rFonts w:ascii="Times New Roman" w:hAnsi="Times New Roman" w:cs="Times New Roman"/>
          <w:i/>
          <w:sz w:val="24"/>
          <w:szCs w:val="24"/>
        </w:rPr>
        <w:t>Action Learning: a Guide for Professional, Management &amp; Educational Development</w:t>
      </w:r>
      <w:r w:rsidRPr="009F0424">
        <w:rPr>
          <w:rFonts w:ascii="Times New Roman" w:hAnsi="Times New Roman" w:cs="Times New Roman"/>
          <w:sz w:val="24"/>
          <w:szCs w:val="24"/>
        </w:rPr>
        <w:t xml:space="preserve">. London, UK: </w:t>
      </w:r>
      <w:proofErr w:type="spellStart"/>
      <w:r w:rsidRPr="009F0424">
        <w:rPr>
          <w:rFonts w:ascii="Times New Roman" w:hAnsi="Times New Roman" w:cs="Times New Roman"/>
          <w:sz w:val="24"/>
          <w:szCs w:val="24"/>
        </w:rPr>
        <w:t>Kogan</w:t>
      </w:r>
      <w:proofErr w:type="spellEnd"/>
      <w:r w:rsidRPr="009F0424">
        <w:rPr>
          <w:rFonts w:ascii="Times New Roman" w:hAnsi="Times New Roman" w:cs="Times New Roman"/>
          <w:sz w:val="24"/>
          <w:szCs w:val="24"/>
        </w:rPr>
        <w:t xml:space="preserve"> Page.</w:t>
      </w:r>
    </w:p>
    <w:p w:rsidR="001545F9" w:rsidRPr="009F0424" w:rsidRDefault="001545F9" w:rsidP="009F042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0424">
        <w:rPr>
          <w:rFonts w:ascii="Times New Roman" w:hAnsi="Times New Roman" w:cs="Times New Roman"/>
          <w:sz w:val="24"/>
          <w:szCs w:val="24"/>
        </w:rPr>
        <w:t xml:space="preserve">Courts, P., &amp; </w:t>
      </w:r>
      <w:proofErr w:type="spellStart"/>
      <w:r w:rsidRPr="009F0424">
        <w:rPr>
          <w:rFonts w:ascii="Times New Roman" w:hAnsi="Times New Roman" w:cs="Times New Roman"/>
          <w:sz w:val="24"/>
          <w:szCs w:val="24"/>
        </w:rPr>
        <w:t>McInerney</w:t>
      </w:r>
      <w:proofErr w:type="spellEnd"/>
      <w:r w:rsidRPr="009F0424">
        <w:rPr>
          <w:rFonts w:ascii="Times New Roman" w:hAnsi="Times New Roman" w:cs="Times New Roman"/>
          <w:sz w:val="24"/>
          <w:szCs w:val="24"/>
        </w:rPr>
        <w:t xml:space="preserve">, K. (1993). </w:t>
      </w:r>
      <w:r w:rsidRPr="009F0424">
        <w:rPr>
          <w:rFonts w:ascii="Times New Roman" w:hAnsi="Times New Roman" w:cs="Times New Roman"/>
          <w:i/>
          <w:sz w:val="24"/>
          <w:szCs w:val="24"/>
        </w:rPr>
        <w:t>Assessment in Higher Education</w:t>
      </w:r>
      <w:r w:rsidRPr="009F0424">
        <w:rPr>
          <w:rFonts w:ascii="Times New Roman" w:hAnsi="Times New Roman" w:cs="Times New Roman"/>
          <w:sz w:val="24"/>
          <w:szCs w:val="24"/>
        </w:rPr>
        <w:t xml:space="preserve">. Westport, CT: </w:t>
      </w:r>
      <w:proofErr w:type="spellStart"/>
      <w:r w:rsidRPr="009F0424">
        <w:rPr>
          <w:rFonts w:ascii="Times New Roman" w:hAnsi="Times New Roman" w:cs="Times New Roman"/>
          <w:sz w:val="24"/>
          <w:szCs w:val="24"/>
        </w:rPr>
        <w:t>Praeger</w:t>
      </w:r>
      <w:proofErr w:type="spellEnd"/>
      <w:r w:rsidRPr="009F0424">
        <w:rPr>
          <w:rFonts w:ascii="Times New Roman" w:hAnsi="Times New Roman" w:cs="Times New Roman"/>
          <w:sz w:val="24"/>
          <w:szCs w:val="24"/>
        </w:rPr>
        <w:t xml:space="preserve"> Publishers.  </w:t>
      </w:r>
    </w:p>
    <w:p w:rsidR="001545F9" w:rsidRPr="009F0424" w:rsidRDefault="001545F9" w:rsidP="009F042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F0424">
        <w:rPr>
          <w:rFonts w:ascii="Times New Roman" w:hAnsi="Times New Roman" w:cs="Times New Roman"/>
          <w:sz w:val="24"/>
          <w:szCs w:val="24"/>
        </w:rPr>
        <w:t>Braskamp</w:t>
      </w:r>
      <w:proofErr w:type="spellEnd"/>
      <w:r w:rsidRPr="009F0424">
        <w:rPr>
          <w:rFonts w:ascii="Times New Roman" w:hAnsi="Times New Roman" w:cs="Times New Roman"/>
          <w:sz w:val="24"/>
          <w:szCs w:val="24"/>
        </w:rPr>
        <w:t xml:space="preserve">, L., &amp; </w:t>
      </w:r>
      <w:proofErr w:type="spellStart"/>
      <w:r w:rsidRPr="009F0424">
        <w:rPr>
          <w:rFonts w:ascii="Times New Roman" w:hAnsi="Times New Roman" w:cs="Times New Roman"/>
          <w:sz w:val="24"/>
          <w:szCs w:val="24"/>
        </w:rPr>
        <w:t>Ory</w:t>
      </w:r>
      <w:proofErr w:type="spellEnd"/>
      <w:r w:rsidRPr="009F0424">
        <w:rPr>
          <w:rFonts w:ascii="Times New Roman" w:hAnsi="Times New Roman" w:cs="Times New Roman"/>
          <w:sz w:val="24"/>
          <w:szCs w:val="24"/>
        </w:rPr>
        <w:t xml:space="preserve">, J. (1994). </w:t>
      </w:r>
      <w:r w:rsidRPr="009F0424">
        <w:rPr>
          <w:rFonts w:ascii="Times New Roman" w:hAnsi="Times New Roman" w:cs="Times New Roman"/>
          <w:i/>
          <w:sz w:val="24"/>
          <w:szCs w:val="24"/>
        </w:rPr>
        <w:t>Assessing Faculty Work: Enhancing Individual and Institutional Performance</w:t>
      </w:r>
      <w:r w:rsidRPr="009F0424">
        <w:rPr>
          <w:rFonts w:ascii="Times New Roman" w:hAnsi="Times New Roman" w:cs="Times New Roman"/>
          <w:sz w:val="24"/>
          <w:szCs w:val="24"/>
        </w:rPr>
        <w:t xml:space="preserve">. San Francisco: </w:t>
      </w:r>
      <w:proofErr w:type="spellStart"/>
      <w:r w:rsidRPr="009F0424">
        <w:rPr>
          <w:rFonts w:ascii="Times New Roman" w:hAnsi="Times New Roman" w:cs="Times New Roman"/>
          <w:sz w:val="24"/>
          <w:szCs w:val="24"/>
        </w:rPr>
        <w:t>Jossey</w:t>
      </w:r>
      <w:proofErr w:type="spellEnd"/>
      <w:r w:rsidRPr="009F0424">
        <w:rPr>
          <w:rFonts w:ascii="Times New Roman" w:hAnsi="Times New Roman" w:cs="Times New Roman"/>
          <w:sz w:val="24"/>
          <w:szCs w:val="24"/>
        </w:rPr>
        <w:t>-Bass.</w:t>
      </w:r>
    </w:p>
    <w:p w:rsidR="00D234D9" w:rsidRPr="009F0424" w:rsidRDefault="001545F9" w:rsidP="009F042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0424">
        <w:rPr>
          <w:rFonts w:ascii="Times New Roman" w:hAnsi="Times New Roman" w:cs="Times New Roman"/>
          <w:sz w:val="24"/>
          <w:szCs w:val="24"/>
        </w:rPr>
        <w:t xml:space="preserve">Fisher, J., Tack, M., &amp; Wheeler, K. (1988). </w:t>
      </w:r>
      <w:r w:rsidRPr="009F0424">
        <w:rPr>
          <w:rFonts w:ascii="Times New Roman" w:hAnsi="Times New Roman" w:cs="Times New Roman"/>
          <w:i/>
          <w:sz w:val="24"/>
          <w:szCs w:val="24"/>
        </w:rPr>
        <w:t xml:space="preserve">The Effective College President. </w:t>
      </w:r>
      <w:r w:rsidRPr="009F0424">
        <w:rPr>
          <w:rFonts w:ascii="Times New Roman" w:hAnsi="Times New Roman" w:cs="Times New Roman"/>
          <w:sz w:val="24"/>
          <w:szCs w:val="24"/>
        </w:rPr>
        <w:t>New York, NY: Macmillan Publishing Company</w:t>
      </w:r>
    </w:p>
    <w:p w:rsidR="001545F9" w:rsidRPr="009F0424" w:rsidRDefault="001545F9" w:rsidP="009F042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0424">
        <w:rPr>
          <w:rFonts w:ascii="Times New Roman" w:hAnsi="Times New Roman" w:cs="Times New Roman"/>
          <w:sz w:val="24"/>
          <w:szCs w:val="24"/>
        </w:rPr>
        <w:t xml:space="preserve">Schuster, J. (1990). </w:t>
      </w:r>
      <w:r w:rsidRPr="009F0424">
        <w:rPr>
          <w:rFonts w:ascii="Times New Roman" w:hAnsi="Times New Roman" w:cs="Times New Roman"/>
          <w:i/>
          <w:sz w:val="24"/>
          <w:szCs w:val="24"/>
        </w:rPr>
        <w:t>Enhancing Faculty Careers: Strategies for Development and Renewal.</w:t>
      </w:r>
      <w:r w:rsidRPr="009F0424">
        <w:rPr>
          <w:rFonts w:ascii="Times New Roman" w:hAnsi="Times New Roman" w:cs="Times New Roman"/>
          <w:sz w:val="24"/>
          <w:szCs w:val="24"/>
        </w:rPr>
        <w:t xml:space="preserve"> CA: </w:t>
      </w:r>
      <w:proofErr w:type="spellStart"/>
      <w:r w:rsidRPr="009F0424">
        <w:rPr>
          <w:rFonts w:ascii="Times New Roman" w:hAnsi="Times New Roman" w:cs="Times New Roman"/>
          <w:sz w:val="24"/>
          <w:szCs w:val="24"/>
        </w:rPr>
        <w:t>Jossey</w:t>
      </w:r>
      <w:proofErr w:type="spellEnd"/>
      <w:r w:rsidRPr="009F0424">
        <w:rPr>
          <w:rFonts w:ascii="Times New Roman" w:hAnsi="Times New Roman" w:cs="Times New Roman"/>
          <w:sz w:val="24"/>
          <w:szCs w:val="24"/>
        </w:rPr>
        <w:t xml:space="preserve"> Bass.</w:t>
      </w:r>
    </w:p>
    <w:p w:rsidR="001545F9" w:rsidRPr="009F0424" w:rsidRDefault="001545F9" w:rsidP="009F042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F0424">
        <w:rPr>
          <w:rFonts w:ascii="Times New Roman" w:hAnsi="Times New Roman" w:cs="Times New Roman"/>
          <w:sz w:val="24"/>
          <w:szCs w:val="24"/>
        </w:rPr>
        <w:t>Menges</w:t>
      </w:r>
      <w:proofErr w:type="spellEnd"/>
      <w:r w:rsidRPr="009F0424">
        <w:rPr>
          <w:rFonts w:ascii="Times New Roman" w:hAnsi="Times New Roman" w:cs="Times New Roman"/>
          <w:sz w:val="24"/>
          <w:szCs w:val="24"/>
        </w:rPr>
        <w:t xml:space="preserve">, R., &amp; Associates. (1999). </w:t>
      </w:r>
      <w:r w:rsidRPr="009F0424">
        <w:rPr>
          <w:rFonts w:ascii="Times New Roman" w:hAnsi="Times New Roman" w:cs="Times New Roman"/>
          <w:i/>
          <w:sz w:val="24"/>
          <w:szCs w:val="24"/>
        </w:rPr>
        <w:t>Faculty in New Jobs: A Guide to Settling In, Becoming Established, and Building Institutional Support</w:t>
      </w:r>
      <w:r w:rsidRPr="009F0424">
        <w:rPr>
          <w:rFonts w:ascii="Times New Roman" w:hAnsi="Times New Roman" w:cs="Times New Roman"/>
          <w:sz w:val="24"/>
          <w:szCs w:val="24"/>
        </w:rPr>
        <w:t xml:space="preserve">. San Francisco, CA: </w:t>
      </w:r>
      <w:proofErr w:type="spellStart"/>
      <w:r w:rsidRPr="009F0424">
        <w:rPr>
          <w:rFonts w:ascii="Times New Roman" w:hAnsi="Times New Roman" w:cs="Times New Roman"/>
          <w:sz w:val="24"/>
          <w:szCs w:val="24"/>
        </w:rPr>
        <w:t>Jossey</w:t>
      </w:r>
      <w:proofErr w:type="spellEnd"/>
      <w:r w:rsidRPr="009F0424">
        <w:rPr>
          <w:rFonts w:ascii="Times New Roman" w:hAnsi="Times New Roman" w:cs="Times New Roman"/>
          <w:sz w:val="24"/>
          <w:szCs w:val="24"/>
        </w:rPr>
        <w:t xml:space="preserve">-Bass Publishers. </w:t>
      </w:r>
    </w:p>
    <w:p w:rsidR="001545F9" w:rsidRPr="009F0424" w:rsidRDefault="001545F9" w:rsidP="009F042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F0424">
        <w:rPr>
          <w:rFonts w:ascii="Times New Roman" w:hAnsi="Times New Roman" w:cs="Times New Roman"/>
          <w:sz w:val="24"/>
          <w:szCs w:val="24"/>
        </w:rPr>
        <w:t>Plante</w:t>
      </w:r>
      <w:proofErr w:type="spellEnd"/>
      <w:r w:rsidRPr="009F0424">
        <w:rPr>
          <w:rFonts w:ascii="Times New Roman" w:hAnsi="Times New Roman" w:cs="Times New Roman"/>
          <w:sz w:val="24"/>
          <w:szCs w:val="24"/>
        </w:rPr>
        <w:t xml:space="preserve">, P., &amp; Caret, R. (1990). </w:t>
      </w:r>
      <w:r w:rsidRPr="009F0424">
        <w:rPr>
          <w:rFonts w:ascii="Times New Roman" w:hAnsi="Times New Roman" w:cs="Times New Roman"/>
          <w:i/>
          <w:sz w:val="24"/>
          <w:szCs w:val="24"/>
        </w:rPr>
        <w:t>Myths and Realities of Academic Administration</w:t>
      </w:r>
      <w:r w:rsidRPr="009F0424">
        <w:rPr>
          <w:rFonts w:ascii="Times New Roman" w:hAnsi="Times New Roman" w:cs="Times New Roman"/>
          <w:sz w:val="24"/>
          <w:szCs w:val="24"/>
        </w:rPr>
        <w:t xml:space="preserve">. New York, NY: </w:t>
      </w:r>
      <w:proofErr w:type="spellStart"/>
      <w:r w:rsidRPr="009F0424">
        <w:rPr>
          <w:rFonts w:ascii="Times New Roman" w:hAnsi="Times New Roman" w:cs="Times New Roman"/>
          <w:sz w:val="24"/>
          <w:szCs w:val="24"/>
        </w:rPr>
        <w:t>Macmilan</w:t>
      </w:r>
      <w:proofErr w:type="spellEnd"/>
      <w:r w:rsidRPr="009F0424">
        <w:rPr>
          <w:rFonts w:ascii="Times New Roman" w:hAnsi="Times New Roman" w:cs="Times New Roman"/>
          <w:sz w:val="24"/>
          <w:szCs w:val="24"/>
        </w:rPr>
        <w:t xml:space="preserve"> Publishing Company. </w:t>
      </w:r>
    </w:p>
    <w:p w:rsidR="001545F9" w:rsidRPr="009F0424" w:rsidRDefault="001545F9" w:rsidP="009F042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0424">
        <w:rPr>
          <w:rFonts w:ascii="Times New Roman" w:hAnsi="Times New Roman" w:cs="Times New Roman"/>
          <w:sz w:val="24"/>
          <w:szCs w:val="24"/>
        </w:rPr>
        <w:t xml:space="preserve">Diamond, R. (2004). </w:t>
      </w:r>
      <w:r w:rsidRPr="009F0424">
        <w:rPr>
          <w:rFonts w:ascii="Times New Roman" w:hAnsi="Times New Roman" w:cs="Times New Roman"/>
          <w:i/>
          <w:sz w:val="24"/>
          <w:szCs w:val="24"/>
        </w:rPr>
        <w:t>Preparing for Promotion, Tenure, and Annual Review: A Faculty Guide</w:t>
      </w:r>
      <w:r w:rsidRPr="009F0424">
        <w:rPr>
          <w:rFonts w:ascii="Times New Roman" w:hAnsi="Times New Roman" w:cs="Times New Roman"/>
          <w:sz w:val="24"/>
          <w:szCs w:val="24"/>
        </w:rPr>
        <w:t>. Bolton, MA: Anker Publishing</w:t>
      </w:r>
    </w:p>
    <w:p w:rsidR="001545F9" w:rsidRPr="009F0424" w:rsidRDefault="001545F9" w:rsidP="009F042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F0424">
        <w:rPr>
          <w:rFonts w:ascii="Times New Roman" w:hAnsi="Times New Roman" w:cs="Times New Roman"/>
          <w:sz w:val="24"/>
          <w:szCs w:val="24"/>
        </w:rPr>
        <w:t>Nason</w:t>
      </w:r>
      <w:proofErr w:type="spellEnd"/>
      <w:r w:rsidRPr="009F0424">
        <w:rPr>
          <w:rFonts w:ascii="Times New Roman" w:hAnsi="Times New Roman" w:cs="Times New Roman"/>
          <w:sz w:val="24"/>
          <w:szCs w:val="24"/>
        </w:rPr>
        <w:t xml:space="preserve">, J. (1984). </w:t>
      </w:r>
      <w:r w:rsidRPr="009F0424">
        <w:rPr>
          <w:rFonts w:ascii="Times New Roman" w:hAnsi="Times New Roman" w:cs="Times New Roman"/>
          <w:i/>
          <w:sz w:val="24"/>
          <w:szCs w:val="24"/>
        </w:rPr>
        <w:t>Presidential Assessment: A Guide to the Periodic Review of the Performance of Chief Executives</w:t>
      </w:r>
      <w:r w:rsidRPr="009F0424">
        <w:rPr>
          <w:rFonts w:ascii="Times New Roman" w:hAnsi="Times New Roman" w:cs="Times New Roman"/>
          <w:sz w:val="24"/>
          <w:szCs w:val="24"/>
        </w:rPr>
        <w:t>. Washington, DC: Association of Governing Boards of Universities and Colleges.</w:t>
      </w:r>
    </w:p>
    <w:p w:rsidR="001545F9" w:rsidRPr="009F0424" w:rsidRDefault="001545F9" w:rsidP="009F042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0424">
        <w:rPr>
          <w:rFonts w:ascii="Times New Roman" w:hAnsi="Times New Roman" w:cs="Times New Roman"/>
          <w:sz w:val="24"/>
          <w:szCs w:val="24"/>
        </w:rPr>
        <w:t xml:space="preserve">Licata, C. (1986). </w:t>
      </w:r>
      <w:r w:rsidRPr="009F0424">
        <w:rPr>
          <w:rFonts w:ascii="Times New Roman" w:hAnsi="Times New Roman" w:cs="Times New Roman"/>
          <w:i/>
          <w:sz w:val="24"/>
          <w:szCs w:val="24"/>
        </w:rPr>
        <w:t>Post-Tenure Faculty Evaluation</w:t>
      </w:r>
      <w:r w:rsidRPr="009F0424">
        <w:rPr>
          <w:rFonts w:ascii="Times New Roman" w:hAnsi="Times New Roman" w:cs="Times New Roman"/>
          <w:sz w:val="24"/>
          <w:szCs w:val="24"/>
        </w:rPr>
        <w:t xml:space="preserve">, Washington, DC: Association for the Study of Higher Education. </w:t>
      </w:r>
    </w:p>
    <w:p w:rsidR="001545F9" w:rsidRDefault="001545F9" w:rsidP="009D5AD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0424">
        <w:rPr>
          <w:rFonts w:ascii="Times New Roman" w:hAnsi="Times New Roman" w:cs="Times New Roman"/>
          <w:sz w:val="24"/>
          <w:szCs w:val="24"/>
        </w:rPr>
        <w:t xml:space="preserve">Boyer, E. (1990). </w:t>
      </w:r>
      <w:r w:rsidRPr="009F0424">
        <w:rPr>
          <w:rFonts w:ascii="Times New Roman" w:hAnsi="Times New Roman" w:cs="Times New Roman"/>
          <w:i/>
          <w:sz w:val="24"/>
          <w:szCs w:val="24"/>
        </w:rPr>
        <w:t>Scholarship Reconsidered: Priorities of the Professoriate</w:t>
      </w:r>
      <w:r w:rsidRPr="009F0424">
        <w:rPr>
          <w:rFonts w:ascii="Times New Roman" w:hAnsi="Times New Roman" w:cs="Times New Roman"/>
          <w:sz w:val="24"/>
          <w:szCs w:val="24"/>
        </w:rPr>
        <w:t>. Princeton, N.J.: Carnegie Foundation for the Advancement of Teaching. Union City, NJ: Kean College of New Jersey.</w:t>
      </w:r>
    </w:p>
    <w:p w:rsidR="0095469B" w:rsidRDefault="0095469B" w:rsidP="009D5A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P., Miller, J.,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Seldin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 (2010). </w:t>
      </w:r>
      <w:r>
        <w:rPr>
          <w:rFonts w:ascii="Times New Roman" w:hAnsi="Times New Roman" w:cs="Times New Roman"/>
          <w:i/>
          <w:sz w:val="24"/>
          <w:szCs w:val="24"/>
        </w:rPr>
        <w:t>The Teaching Portfolio: A P</w:t>
      </w:r>
      <w:r w:rsidRPr="00516ACA">
        <w:rPr>
          <w:rFonts w:ascii="Times New Roman" w:hAnsi="Times New Roman" w:cs="Times New Roman"/>
          <w:i/>
          <w:sz w:val="24"/>
          <w:szCs w:val="24"/>
        </w:rPr>
        <w:t>ractical Guide to Im</w:t>
      </w:r>
      <w:r>
        <w:rPr>
          <w:rFonts w:ascii="Times New Roman" w:hAnsi="Times New Roman" w:cs="Times New Roman"/>
          <w:i/>
          <w:sz w:val="24"/>
          <w:szCs w:val="24"/>
        </w:rPr>
        <w:t xml:space="preserve">proved Performance and Promotion/ </w:t>
      </w:r>
      <w:r w:rsidRPr="00516ACA">
        <w:rPr>
          <w:rFonts w:ascii="Times New Roman" w:hAnsi="Times New Roman" w:cs="Times New Roman"/>
          <w:i/>
          <w:sz w:val="24"/>
          <w:szCs w:val="24"/>
        </w:rPr>
        <w:t>Tenure Decisions</w:t>
      </w:r>
      <w:r>
        <w:rPr>
          <w:rFonts w:ascii="Times New Roman" w:hAnsi="Times New Roman" w:cs="Times New Roman"/>
          <w:sz w:val="24"/>
          <w:szCs w:val="24"/>
        </w:rPr>
        <w:t xml:space="preserve">. San Francisco, CA: </w:t>
      </w:r>
      <w:proofErr w:type="spellStart"/>
      <w:r>
        <w:rPr>
          <w:rFonts w:ascii="Times New Roman" w:hAnsi="Times New Roman" w:cs="Times New Roman"/>
          <w:sz w:val="24"/>
          <w:szCs w:val="24"/>
        </w:rPr>
        <w:t>Jossey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-Bass Publishers. </w:t>
      </w:r>
    </w:p>
    <w:p w:rsidR="001545F9" w:rsidRPr="009F0424" w:rsidRDefault="001545F9" w:rsidP="009F042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0424">
        <w:rPr>
          <w:rFonts w:ascii="Times New Roman" w:hAnsi="Times New Roman" w:cs="Times New Roman"/>
          <w:sz w:val="24"/>
          <w:szCs w:val="24"/>
        </w:rPr>
        <w:lastRenderedPageBreak/>
        <w:t xml:space="preserve">Kaplan, M., &amp; Lieberman, D. (2000). (Eds.). </w:t>
      </w:r>
      <w:r w:rsidRPr="009F0424">
        <w:rPr>
          <w:rFonts w:ascii="Times New Roman" w:hAnsi="Times New Roman" w:cs="Times New Roman"/>
          <w:i/>
          <w:sz w:val="24"/>
          <w:szCs w:val="24"/>
        </w:rPr>
        <w:t>To Improve the Academy: Resources for Faculty, Instructional, Organizational Development</w:t>
      </w:r>
      <w:r w:rsidRPr="009F0424">
        <w:rPr>
          <w:rFonts w:ascii="Times New Roman" w:hAnsi="Times New Roman" w:cs="Times New Roman"/>
          <w:sz w:val="24"/>
          <w:szCs w:val="24"/>
        </w:rPr>
        <w:t xml:space="preserve">, </w:t>
      </w:r>
      <w:r w:rsidRPr="009F0424">
        <w:rPr>
          <w:rFonts w:ascii="Times New Roman" w:hAnsi="Times New Roman" w:cs="Times New Roman"/>
          <w:i/>
          <w:sz w:val="24"/>
          <w:szCs w:val="24"/>
        </w:rPr>
        <w:t>volume 18</w:t>
      </w:r>
      <w:r w:rsidRPr="009F0424">
        <w:rPr>
          <w:rFonts w:ascii="Times New Roman" w:hAnsi="Times New Roman" w:cs="Times New Roman"/>
          <w:sz w:val="24"/>
          <w:szCs w:val="24"/>
        </w:rPr>
        <w:t>. Bolton, MA: Anker Publishing.</w:t>
      </w:r>
    </w:p>
    <w:p w:rsidR="001545F9" w:rsidRPr="009F0424" w:rsidRDefault="001545F9" w:rsidP="009F042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0424">
        <w:rPr>
          <w:rFonts w:ascii="Times New Roman" w:hAnsi="Times New Roman" w:cs="Times New Roman"/>
          <w:sz w:val="24"/>
          <w:szCs w:val="24"/>
        </w:rPr>
        <w:t xml:space="preserve">Lieberman, D., &amp; </w:t>
      </w:r>
      <w:proofErr w:type="spellStart"/>
      <w:r w:rsidRPr="009F0424">
        <w:rPr>
          <w:rFonts w:ascii="Times New Roman" w:hAnsi="Times New Roman" w:cs="Times New Roman"/>
          <w:sz w:val="24"/>
          <w:szCs w:val="24"/>
        </w:rPr>
        <w:t>Wehlburg</w:t>
      </w:r>
      <w:proofErr w:type="spellEnd"/>
      <w:r w:rsidRPr="009F0424">
        <w:rPr>
          <w:rFonts w:ascii="Times New Roman" w:hAnsi="Times New Roman" w:cs="Times New Roman"/>
          <w:sz w:val="24"/>
          <w:szCs w:val="24"/>
        </w:rPr>
        <w:t xml:space="preserve">, C. (2002). (Eds.). </w:t>
      </w:r>
      <w:r w:rsidRPr="009F0424">
        <w:rPr>
          <w:rFonts w:ascii="Times New Roman" w:hAnsi="Times New Roman" w:cs="Times New Roman"/>
          <w:i/>
          <w:sz w:val="24"/>
          <w:szCs w:val="24"/>
        </w:rPr>
        <w:t>To Improve the Academy: Resources for Faculty, Instructional, Organizational Development</w:t>
      </w:r>
      <w:r w:rsidRPr="009F0424">
        <w:rPr>
          <w:rFonts w:ascii="Times New Roman" w:hAnsi="Times New Roman" w:cs="Times New Roman"/>
          <w:sz w:val="24"/>
          <w:szCs w:val="24"/>
        </w:rPr>
        <w:t xml:space="preserve">, </w:t>
      </w:r>
      <w:r w:rsidRPr="009F0424">
        <w:rPr>
          <w:rFonts w:ascii="Times New Roman" w:hAnsi="Times New Roman" w:cs="Times New Roman"/>
          <w:i/>
          <w:sz w:val="24"/>
          <w:szCs w:val="24"/>
        </w:rPr>
        <w:t>volume 20</w:t>
      </w:r>
      <w:r w:rsidRPr="009F0424">
        <w:rPr>
          <w:rFonts w:ascii="Times New Roman" w:hAnsi="Times New Roman" w:cs="Times New Roman"/>
          <w:sz w:val="24"/>
          <w:szCs w:val="24"/>
        </w:rPr>
        <w:t>. Bolton, MA: Anker Publishing.</w:t>
      </w:r>
    </w:p>
    <w:p w:rsidR="001545F9" w:rsidRPr="009F0424" w:rsidRDefault="001545F9" w:rsidP="009F042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F0424">
        <w:rPr>
          <w:rFonts w:ascii="Times New Roman" w:hAnsi="Times New Roman" w:cs="Times New Roman"/>
          <w:sz w:val="24"/>
          <w:szCs w:val="24"/>
        </w:rPr>
        <w:t>Wehlburg</w:t>
      </w:r>
      <w:proofErr w:type="spellEnd"/>
      <w:r w:rsidRPr="009F0424">
        <w:rPr>
          <w:rFonts w:ascii="Times New Roman" w:hAnsi="Times New Roman" w:cs="Times New Roman"/>
          <w:sz w:val="24"/>
          <w:szCs w:val="24"/>
        </w:rPr>
        <w:t>, C., &amp; Chadwick-</w:t>
      </w:r>
      <w:proofErr w:type="spellStart"/>
      <w:r w:rsidRPr="009F0424">
        <w:rPr>
          <w:rFonts w:ascii="Times New Roman" w:hAnsi="Times New Roman" w:cs="Times New Roman"/>
          <w:sz w:val="24"/>
          <w:szCs w:val="24"/>
        </w:rPr>
        <w:t>Blossey</w:t>
      </w:r>
      <w:proofErr w:type="spellEnd"/>
      <w:r w:rsidRPr="009F0424">
        <w:rPr>
          <w:rFonts w:ascii="Times New Roman" w:hAnsi="Times New Roman" w:cs="Times New Roman"/>
          <w:sz w:val="24"/>
          <w:szCs w:val="24"/>
        </w:rPr>
        <w:t xml:space="preserve">, S. (2003). (Eds.). </w:t>
      </w:r>
      <w:r w:rsidRPr="009F0424">
        <w:rPr>
          <w:rFonts w:ascii="Times New Roman" w:hAnsi="Times New Roman" w:cs="Times New Roman"/>
          <w:i/>
          <w:sz w:val="24"/>
          <w:szCs w:val="24"/>
        </w:rPr>
        <w:t>To Improve the Academy: Resources for Faculty, Instructional, Organizational Development</w:t>
      </w:r>
      <w:r w:rsidRPr="009F0424">
        <w:rPr>
          <w:rFonts w:ascii="Times New Roman" w:hAnsi="Times New Roman" w:cs="Times New Roman"/>
          <w:sz w:val="24"/>
          <w:szCs w:val="24"/>
        </w:rPr>
        <w:t xml:space="preserve">, </w:t>
      </w:r>
      <w:r w:rsidRPr="009F0424">
        <w:rPr>
          <w:rFonts w:ascii="Times New Roman" w:hAnsi="Times New Roman" w:cs="Times New Roman"/>
          <w:i/>
          <w:sz w:val="24"/>
          <w:szCs w:val="24"/>
        </w:rPr>
        <w:t>volume 21</w:t>
      </w:r>
      <w:r w:rsidRPr="009F0424">
        <w:rPr>
          <w:rFonts w:ascii="Times New Roman" w:hAnsi="Times New Roman" w:cs="Times New Roman"/>
          <w:sz w:val="24"/>
          <w:szCs w:val="24"/>
        </w:rPr>
        <w:t>. Bolton, MA: Anker Publishing.</w:t>
      </w:r>
    </w:p>
    <w:p w:rsidR="001545F9" w:rsidRPr="009F0424" w:rsidRDefault="001545F9" w:rsidP="009F042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F0424">
        <w:rPr>
          <w:rFonts w:ascii="Times New Roman" w:hAnsi="Times New Roman" w:cs="Times New Roman"/>
          <w:sz w:val="24"/>
          <w:szCs w:val="24"/>
        </w:rPr>
        <w:t>Wehlburg</w:t>
      </w:r>
      <w:proofErr w:type="spellEnd"/>
      <w:r w:rsidRPr="009F0424">
        <w:rPr>
          <w:rFonts w:ascii="Times New Roman" w:hAnsi="Times New Roman" w:cs="Times New Roman"/>
          <w:sz w:val="24"/>
          <w:szCs w:val="24"/>
        </w:rPr>
        <w:t>, C., &amp; Chadwick-</w:t>
      </w:r>
      <w:proofErr w:type="spellStart"/>
      <w:r w:rsidRPr="009F0424">
        <w:rPr>
          <w:rFonts w:ascii="Times New Roman" w:hAnsi="Times New Roman" w:cs="Times New Roman"/>
          <w:sz w:val="24"/>
          <w:szCs w:val="24"/>
        </w:rPr>
        <w:t>Blossey</w:t>
      </w:r>
      <w:proofErr w:type="spellEnd"/>
      <w:r w:rsidRPr="009F0424">
        <w:rPr>
          <w:rFonts w:ascii="Times New Roman" w:hAnsi="Times New Roman" w:cs="Times New Roman"/>
          <w:sz w:val="24"/>
          <w:szCs w:val="24"/>
        </w:rPr>
        <w:t xml:space="preserve">, S. (2004). (Eds.). </w:t>
      </w:r>
      <w:r w:rsidRPr="009F0424">
        <w:rPr>
          <w:rFonts w:ascii="Times New Roman" w:hAnsi="Times New Roman" w:cs="Times New Roman"/>
          <w:i/>
          <w:sz w:val="24"/>
          <w:szCs w:val="24"/>
        </w:rPr>
        <w:t>To Improve the Academy: Resources for Faculty, Instructional, Organizational Development</w:t>
      </w:r>
      <w:r w:rsidRPr="009F0424">
        <w:rPr>
          <w:rFonts w:ascii="Times New Roman" w:hAnsi="Times New Roman" w:cs="Times New Roman"/>
          <w:sz w:val="24"/>
          <w:szCs w:val="24"/>
        </w:rPr>
        <w:t xml:space="preserve">, </w:t>
      </w:r>
      <w:r w:rsidRPr="009F0424">
        <w:rPr>
          <w:rFonts w:ascii="Times New Roman" w:hAnsi="Times New Roman" w:cs="Times New Roman"/>
          <w:i/>
          <w:sz w:val="24"/>
          <w:szCs w:val="24"/>
        </w:rPr>
        <w:t>volume 22</w:t>
      </w:r>
      <w:r w:rsidRPr="009F0424">
        <w:rPr>
          <w:rFonts w:ascii="Times New Roman" w:hAnsi="Times New Roman" w:cs="Times New Roman"/>
          <w:sz w:val="24"/>
          <w:szCs w:val="24"/>
        </w:rPr>
        <w:t>. Bolton, MA: Anker Publishing.</w:t>
      </w:r>
    </w:p>
    <w:p w:rsidR="001545F9" w:rsidRPr="009F0424" w:rsidRDefault="001545F9" w:rsidP="009F042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0424">
        <w:rPr>
          <w:rFonts w:ascii="Times New Roman" w:hAnsi="Times New Roman" w:cs="Times New Roman"/>
          <w:sz w:val="24"/>
          <w:szCs w:val="24"/>
        </w:rPr>
        <w:t xml:space="preserve">Lang, J. (2013). </w:t>
      </w:r>
      <w:r w:rsidRPr="009F0424">
        <w:rPr>
          <w:rFonts w:ascii="Times New Roman" w:hAnsi="Times New Roman" w:cs="Times New Roman"/>
          <w:i/>
          <w:sz w:val="24"/>
          <w:szCs w:val="24"/>
        </w:rPr>
        <w:t>Cheating Lessons: Learning from Academic Dishonesty</w:t>
      </w:r>
      <w:r w:rsidRPr="009F0424">
        <w:rPr>
          <w:rFonts w:ascii="Times New Roman" w:hAnsi="Times New Roman" w:cs="Times New Roman"/>
          <w:sz w:val="24"/>
          <w:szCs w:val="24"/>
        </w:rPr>
        <w:t>. Cambridge, MA: Harvard College.</w:t>
      </w:r>
    </w:p>
    <w:p w:rsidR="001545F9" w:rsidRPr="009F0424" w:rsidRDefault="001545F9" w:rsidP="009F042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0424">
        <w:rPr>
          <w:rFonts w:ascii="Times New Roman" w:hAnsi="Times New Roman" w:cs="Times New Roman"/>
          <w:sz w:val="24"/>
          <w:szCs w:val="24"/>
        </w:rPr>
        <w:t xml:space="preserve">Nyquist, J. &amp; </w:t>
      </w:r>
      <w:proofErr w:type="spellStart"/>
      <w:r w:rsidRPr="009F0424">
        <w:rPr>
          <w:rFonts w:ascii="Times New Roman" w:hAnsi="Times New Roman" w:cs="Times New Roman"/>
          <w:sz w:val="24"/>
          <w:szCs w:val="24"/>
        </w:rPr>
        <w:t>Wulff</w:t>
      </w:r>
      <w:proofErr w:type="spellEnd"/>
      <w:r w:rsidRPr="009F0424">
        <w:rPr>
          <w:rFonts w:ascii="Times New Roman" w:hAnsi="Times New Roman" w:cs="Times New Roman"/>
          <w:sz w:val="24"/>
          <w:szCs w:val="24"/>
        </w:rPr>
        <w:t xml:space="preserve">, D. (1996). </w:t>
      </w:r>
      <w:r w:rsidRPr="009F0424">
        <w:rPr>
          <w:rFonts w:ascii="Times New Roman" w:hAnsi="Times New Roman" w:cs="Times New Roman"/>
          <w:i/>
          <w:sz w:val="24"/>
          <w:szCs w:val="24"/>
        </w:rPr>
        <w:t>Working Effectively with Graduate Assistants</w:t>
      </w:r>
      <w:r w:rsidRPr="009F0424">
        <w:rPr>
          <w:rFonts w:ascii="Times New Roman" w:hAnsi="Times New Roman" w:cs="Times New Roman"/>
          <w:sz w:val="24"/>
          <w:szCs w:val="24"/>
        </w:rPr>
        <w:t>. Thousand Oaks, CA: Sage Publications.</w:t>
      </w:r>
    </w:p>
    <w:p w:rsidR="001545F9" w:rsidRPr="009F0424" w:rsidRDefault="001545F9" w:rsidP="009F042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0424">
        <w:rPr>
          <w:rFonts w:ascii="Times New Roman" w:hAnsi="Times New Roman" w:cs="Times New Roman"/>
          <w:sz w:val="24"/>
          <w:szCs w:val="24"/>
        </w:rPr>
        <w:t xml:space="preserve">Arum, R., &amp; </w:t>
      </w:r>
      <w:proofErr w:type="spellStart"/>
      <w:r w:rsidRPr="009F0424">
        <w:rPr>
          <w:rFonts w:ascii="Times New Roman" w:hAnsi="Times New Roman" w:cs="Times New Roman"/>
          <w:sz w:val="24"/>
          <w:szCs w:val="24"/>
        </w:rPr>
        <w:t>Roksa</w:t>
      </w:r>
      <w:proofErr w:type="spellEnd"/>
      <w:r w:rsidRPr="009F0424">
        <w:rPr>
          <w:rFonts w:ascii="Times New Roman" w:hAnsi="Times New Roman" w:cs="Times New Roman"/>
          <w:sz w:val="24"/>
          <w:szCs w:val="24"/>
        </w:rPr>
        <w:t xml:space="preserve">, J. (2011). </w:t>
      </w:r>
      <w:r w:rsidRPr="009F0424">
        <w:rPr>
          <w:rFonts w:ascii="Times New Roman" w:hAnsi="Times New Roman" w:cs="Times New Roman"/>
          <w:i/>
          <w:sz w:val="24"/>
          <w:szCs w:val="24"/>
        </w:rPr>
        <w:t>Academically Adrift: Limited Learning on College Campuses</w:t>
      </w:r>
      <w:r w:rsidRPr="009F0424">
        <w:rPr>
          <w:rFonts w:ascii="Times New Roman" w:hAnsi="Times New Roman" w:cs="Times New Roman"/>
          <w:sz w:val="24"/>
          <w:szCs w:val="24"/>
        </w:rPr>
        <w:t xml:space="preserve">. Chicago, IL: The University of Chicago Press. </w:t>
      </w:r>
    </w:p>
    <w:p w:rsidR="001545F9" w:rsidRPr="009F0424" w:rsidRDefault="001545F9" w:rsidP="009F0424">
      <w:pPr>
        <w:spacing w:after="0" w:line="36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9F0424">
        <w:rPr>
          <w:rFonts w:ascii="Times New Roman" w:hAnsi="Times New Roman" w:cs="Times New Roman"/>
          <w:sz w:val="24"/>
          <w:szCs w:val="24"/>
        </w:rPr>
        <w:t xml:space="preserve">Karen, R. (1998). </w:t>
      </w:r>
      <w:r w:rsidRPr="009F0424">
        <w:rPr>
          <w:rFonts w:ascii="Times New Roman" w:hAnsi="Times New Roman" w:cs="Times New Roman"/>
          <w:i/>
          <w:sz w:val="24"/>
          <w:szCs w:val="24"/>
        </w:rPr>
        <w:t xml:space="preserve">Becoming Attached: First Relationships and How They Shape Our </w:t>
      </w:r>
    </w:p>
    <w:p w:rsidR="001545F9" w:rsidRPr="009F0424" w:rsidRDefault="001545F9" w:rsidP="009F042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0424">
        <w:rPr>
          <w:rFonts w:ascii="Times New Roman" w:hAnsi="Times New Roman" w:cs="Times New Roman"/>
          <w:i/>
          <w:sz w:val="24"/>
          <w:szCs w:val="24"/>
        </w:rPr>
        <w:t>Capacity to Love</w:t>
      </w:r>
      <w:r w:rsidRPr="009F0424">
        <w:rPr>
          <w:rFonts w:ascii="Times New Roman" w:hAnsi="Times New Roman" w:cs="Times New Roman"/>
          <w:sz w:val="24"/>
          <w:szCs w:val="24"/>
        </w:rPr>
        <w:t>. New York, NY: Oxford University Press</w:t>
      </w:r>
    </w:p>
    <w:p w:rsidR="001545F9" w:rsidRPr="009F0424" w:rsidRDefault="001545F9" w:rsidP="009F042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0424">
        <w:rPr>
          <w:rFonts w:ascii="Times New Roman" w:hAnsi="Times New Roman" w:cs="Times New Roman"/>
          <w:sz w:val="24"/>
          <w:szCs w:val="24"/>
        </w:rPr>
        <w:t xml:space="preserve">Parks, S. (1991). </w:t>
      </w:r>
      <w:r w:rsidRPr="009F0424">
        <w:rPr>
          <w:rFonts w:ascii="Times New Roman" w:hAnsi="Times New Roman" w:cs="Times New Roman"/>
          <w:i/>
          <w:sz w:val="24"/>
          <w:szCs w:val="24"/>
        </w:rPr>
        <w:t>The Critical Years</w:t>
      </w:r>
      <w:r w:rsidRPr="009F0424">
        <w:rPr>
          <w:rFonts w:ascii="Times New Roman" w:hAnsi="Times New Roman" w:cs="Times New Roman"/>
          <w:sz w:val="24"/>
          <w:szCs w:val="24"/>
        </w:rPr>
        <w:t>. New York, NY. HarperCollins Publishers.</w:t>
      </w:r>
    </w:p>
    <w:p w:rsidR="001545F9" w:rsidRPr="009F0424" w:rsidRDefault="001545F9" w:rsidP="009F042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0424">
        <w:rPr>
          <w:rFonts w:ascii="Times New Roman" w:hAnsi="Times New Roman" w:cs="Times New Roman"/>
          <w:sz w:val="24"/>
          <w:szCs w:val="24"/>
        </w:rPr>
        <w:t>Brunt, B., &amp; Lewis, W. (</w:t>
      </w:r>
      <w:proofErr w:type="spellStart"/>
      <w:r w:rsidRPr="009F0424">
        <w:rPr>
          <w:rFonts w:ascii="Times New Roman" w:hAnsi="Times New Roman" w:cs="Times New Roman"/>
          <w:sz w:val="24"/>
          <w:szCs w:val="24"/>
        </w:rPr>
        <w:t>n.d.</w:t>
      </w:r>
      <w:proofErr w:type="spellEnd"/>
      <w:r w:rsidRPr="009F0424">
        <w:rPr>
          <w:rFonts w:ascii="Times New Roman" w:hAnsi="Times New Roman" w:cs="Times New Roman"/>
          <w:sz w:val="24"/>
          <w:szCs w:val="24"/>
        </w:rPr>
        <w:t>). A Faculty Guide to Addressing Disruptive and Dangerous Behavior. New York, N.Y.: Routledge.</w:t>
      </w:r>
    </w:p>
    <w:p w:rsidR="001545F9" w:rsidRPr="009F0424" w:rsidRDefault="001545F9" w:rsidP="009F042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F0424">
        <w:rPr>
          <w:rFonts w:ascii="Times New Roman" w:hAnsi="Times New Roman" w:cs="Times New Roman"/>
          <w:sz w:val="24"/>
          <w:szCs w:val="24"/>
        </w:rPr>
        <w:t>Allitt</w:t>
      </w:r>
      <w:proofErr w:type="spellEnd"/>
      <w:r w:rsidRPr="009F0424">
        <w:rPr>
          <w:rFonts w:ascii="Times New Roman" w:hAnsi="Times New Roman" w:cs="Times New Roman"/>
          <w:sz w:val="24"/>
          <w:szCs w:val="24"/>
        </w:rPr>
        <w:t xml:space="preserve">, P. (2005). </w:t>
      </w:r>
      <w:r w:rsidRPr="009F0424">
        <w:rPr>
          <w:rFonts w:ascii="Times New Roman" w:hAnsi="Times New Roman" w:cs="Times New Roman"/>
          <w:i/>
          <w:sz w:val="24"/>
          <w:szCs w:val="24"/>
        </w:rPr>
        <w:t>I'm the Teacher, You're the Student: A Semester in the University Classroom.</w:t>
      </w:r>
      <w:r w:rsidRPr="009F0424">
        <w:rPr>
          <w:rFonts w:ascii="Times New Roman" w:hAnsi="Times New Roman" w:cs="Times New Roman"/>
          <w:sz w:val="24"/>
          <w:szCs w:val="24"/>
        </w:rPr>
        <w:t xml:space="preserve"> Philadelphia: University of Pennsylvania Press.</w:t>
      </w:r>
    </w:p>
    <w:p w:rsidR="001545F9" w:rsidRPr="009F0424" w:rsidRDefault="001545F9" w:rsidP="009F042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F0424">
        <w:rPr>
          <w:rFonts w:ascii="Times New Roman" w:hAnsi="Times New Roman" w:cs="Times New Roman"/>
          <w:sz w:val="24"/>
          <w:szCs w:val="24"/>
        </w:rPr>
        <w:t>Magolda</w:t>
      </w:r>
      <w:proofErr w:type="spellEnd"/>
      <w:r w:rsidRPr="009F0424">
        <w:rPr>
          <w:rFonts w:ascii="Times New Roman" w:hAnsi="Times New Roman" w:cs="Times New Roman"/>
          <w:sz w:val="24"/>
          <w:szCs w:val="24"/>
        </w:rPr>
        <w:t xml:space="preserve">, M. (2001). </w:t>
      </w:r>
      <w:r w:rsidRPr="009F0424">
        <w:rPr>
          <w:rFonts w:ascii="Times New Roman" w:hAnsi="Times New Roman" w:cs="Times New Roman"/>
          <w:i/>
          <w:sz w:val="24"/>
          <w:szCs w:val="24"/>
        </w:rPr>
        <w:t>Making Their Own Way Narratives for Transforming Higher Education to Promote Self-Development.</w:t>
      </w:r>
      <w:r w:rsidRPr="009F0424">
        <w:rPr>
          <w:rFonts w:ascii="Times New Roman" w:hAnsi="Times New Roman" w:cs="Times New Roman"/>
          <w:sz w:val="24"/>
          <w:szCs w:val="24"/>
        </w:rPr>
        <w:t xml:space="preserve"> Sterling, Va.: Stylus.</w:t>
      </w:r>
    </w:p>
    <w:p w:rsidR="001545F9" w:rsidRPr="009F0424" w:rsidRDefault="001545F9" w:rsidP="009F042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0424">
        <w:rPr>
          <w:rFonts w:ascii="Times New Roman" w:hAnsi="Times New Roman" w:cs="Times New Roman"/>
          <w:sz w:val="24"/>
          <w:szCs w:val="24"/>
        </w:rPr>
        <w:t xml:space="preserve">Light, R. (2001). </w:t>
      </w:r>
      <w:r w:rsidRPr="009F0424">
        <w:rPr>
          <w:rFonts w:ascii="Times New Roman" w:hAnsi="Times New Roman" w:cs="Times New Roman"/>
          <w:i/>
          <w:sz w:val="24"/>
          <w:szCs w:val="24"/>
        </w:rPr>
        <w:t>Making the Most of College: Students Speak Their Minds</w:t>
      </w:r>
      <w:r w:rsidRPr="009F0424">
        <w:rPr>
          <w:rFonts w:ascii="Times New Roman" w:hAnsi="Times New Roman" w:cs="Times New Roman"/>
          <w:sz w:val="24"/>
          <w:szCs w:val="24"/>
        </w:rPr>
        <w:t>. Cambridge, MA: Harvard University Press</w:t>
      </w:r>
    </w:p>
    <w:p w:rsidR="001545F9" w:rsidRPr="009F0424" w:rsidRDefault="001545F9" w:rsidP="009F042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0424">
        <w:rPr>
          <w:rFonts w:ascii="Times New Roman" w:hAnsi="Times New Roman" w:cs="Times New Roman"/>
          <w:sz w:val="24"/>
          <w:szCs w:val="24"/>
        </w:rPr>
        <w:t>Evans, N., Forney, D., &amp; Guido-</w:t>
      </w:r>
      <w:proofErr w:type="spellStart"/>
      <w:r w:rsidRPr="009F0424">
        <w:rPr>
          <w:rFonts w:ascii="Times New Roman" w:hAnsi="Times New Roman" w:cs="Times New Roman"/>
          <w:sz w:val="24"/>
          <w:szCs w:val="24"/>
        </w:rPr>
        <w:t>DiBrito</w:t>
      </w:r>
      <w:proofErr w:type="spellEnd"/>
      <w:r w:rsidRPr="009F0424">
        <w:rPr>
          <w:rFonts w:ascii="Times New Roman" w:hAnsi="Times New Roman" w:cs="Times New Roman"/>
          <w:sz w:val="24"/>
          <w:szCs w:val="24"/>
        </w:rPr>
        <w:t xml:space="preserve">, F. (1988). </w:t>
      </w:r>
      <w:r w:rsidRPr="009F0424">
        <w:rPr>
          <w:rFonts w:ascii="Times New Roman" w:hAnsi="Times New Roman" w:cs="Times New Roman"/>
          <w:i/>
          <w:sz w:val="24"/>
          <w:szCs w:val="24"/>
        </w:rPr>
        <w:t>Student Development in College: Theory, Research and Practice</w:t>
      </w:r>
      <w:r w:rsidRPr="009F0424">
        <w:rPr>
          <w:rFonts w:ascii="Times New Roman" w:hAnsi="Times New Roman" w:cs="Times New Roman"/>
          <w:sz w:val="24"/>
          <w:szCs w:val="24"/>
        </w:rPr>
        <w:t xml:space="preserve">. San Francisco, CA: </w:t>
      </w:r>
      <w:proofErr w:type="spellStart"/>
      <w:r w:rsidRPr="009F0424">
        <w:rPr>
          <w:rFonts w:ascii="Times New Roman" w:hAnsi="Times New Roman" w:cs="Times New Roman"/>
          <w:sz w:val="24"/>
          <w:szCs w:val="24"/>
        </w:rPr>
        <w:t>Jossey</w:t>
      </w:r>
      <w:proofErr w:type="spellEnd"/>
      <w:r w:rsidRPr="009F0424">
        <w:rPr>
          <w:rFonts w:ascii="Times New Roman" w:hAnsi="Times New Roman" w:cs="Times New Roman"/>
          <w:sz w:val="24"/>
          <w:szCs w:val="24"/>
        </w:rPr>
        <w:t>-Bass Publishers.</w:t>
      </w:r>
    </w:p>
    <w:p w:rsidR="001545F9" w:rsidRPr="009F0424" w:rsidRDefault="001545F9" w:rsidP="009F042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F0424">
        <w:rPr>
          <w:rFonts w:ascii="Times New Roman" w:hAnsi="Times New Roman" w:cs="Times New Roman"/>
          <w:sz w:val="24"/>
          <w:szCs w:val="24"/>
        </w:rPr>
        <w:t>Glasser</w:t>
      </w:r>
      <w:proofErr w:type="spellEnd"/>
      <w:r w:rsidRPr="009F0424">
        <w:rPr>
          <w:rFonts w:ascii="Times New Roman" w:hAnsi="Times New Roman" w:cs="Times New Roman"/>
          <w:sz w:val="24"/>
          <w:szCs w:val="24"/>
        </w:rPr>
        <w:t xml:space="preserve">, W. (1992). </w:t>
      </w:r>
      <w:r w:rsidRPr="009F0424">
        <w:rPr>
          <w:rFonts w:ascii="Times New Roman" w:hAnsi="Times New Roman" w:cs="Times New Roman"/>
          <w:i/>
          <w:sz w:val="24"/>
          <w:szCs w:val="24"/>
        </w:rPr>
        <w:t xml:space="preserve">The Quality School: Managing Students </w:t>
      </w:r>
      <w:proofErr w:type="gramStart"/>
      <w:r w:rsidRPr="009F0424">
        <w:rPr>
          <w:rFonts w:ascii="Times New Roman" w:hAnsi="Times New Roman" w:cs="Times New Roman"/>
          <w:i/>
          <w:sz w:val="24"/>
          <w:szCs w:val="24"/>
        </w:rPr>
        <w:t>Without</w:t>
      </w:r>
      <w:proofErr w:type="gramEnd"/>
      <w:r w:rsidRPr="009F0424">
        <w:rPr>
          <w:rFonts w:ascii="Times New Roman" w:hAnsi="Times New Roman" w:cs="Times New Roman"/>
          <w:i/>
          <w:sz w:val="24"/>
          <w:szCs w:val="24"/>
        </w:rPr>
        <w:t xml:space="preserve"> Coercion</w:t>
      </w:r>
      <w:r w:rsidRPr="009F0424">
        <w:rPr>
          <w:rFonts w:ascii="Times New Roman" w:hAnsi="Times New Roman" w:cs="Times New Roman"/>
          <w:sz w:val="24"/>
          <w:szCs w:val="24"/>
        </w:rPr>
        <w:t xml:space="preserve">. New York, NY: HarperCollins Publishers.  </w:t>
      </w:r>
    </w:p>
    <w:p w:rsidR="009F0424" w:rsidRDefault="001545F9" w:rsidP="009F042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F0424">
        <w:rPr>
          <w:rFonts w:ascii="Times New Roman" w:hAnsi="Times New Roman" w:cs="Times New Roman"/>
          <w:sz w:val="24"/>
          <w:szCs w:val="24"/>
        </w:rPr>
        <w:lastRenderedPageBreak/>
        <w:t>Worsham</w:t>
      </w:r>
      <w:proofErr w:type="spellEnd"/>
      <w:r w:rsidRPr="009F0424">
        <w:rPr>
          <w:rFonts w:ascii="Times New Roman" w:hAnsi="Times New Roman" w:cs="Times New Roman"/>
          <w:sz w:val="24"/>
          <w:szCs w:val="24"/>
        </w:rPr>
        <w:t xml:space="preserve">, F. (2015). </w:t>
      </w:r>
      <w:r w:rsidRPr="009F0424">
        <w:rPr>
          <w:rFonts w:ascii="Times New Roman" w:hAnsi="Times New Roman" w:cs="Times New Roman"/>
          <w:i/>
          <w:sz w:val="24"/>
          <w:szCs w:val="24"/>
        </w:rPr>
        <w:t>Remember What I Told You</w:t>
      </w:r>
      <w:r w:rsidRPr="009F0424">
        <w:rPr>
          <w:rFonts w:ascii="Times New Roman" w:hAnsi="Times New Roman" w:cs="Times New Roman"/>
          <w:sz w:val="24"/>
          <w:szCs w:val="24"/>
        </w:rPr>
        <w:t>. Mustang, OK: Tate Pub &amp; Enterprises Ll.</w:t>
      </w:r>
    </w:p>
    <w:p w:rsidR="009F0424" w:rsidRPr="009F0424" w:rsidRDefault="009F0424" w:rsidP="009F0424">
      <w:p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F0424">
        <w:rPr>
          <w:rFonts w:ascii="Times New Roman" w:hAnsi="Times New Roman" w:cs="Times New Roman"/>
          <w:sz w:val="24"/>
          <w:szCs w:val="24"/>
          <w:u w:val="single"/>
        </w:rPr>
        <w:t>Issues in Higher Education</w:t>
      </w:r>
    </w:p>
    <w:p w:rsidR="009F0424" w:rsidRPr="009F0424" w:rsidRDefault="009F0424" w:rsidP="009F042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0424">
        <w:rPr>
          <w:rFonts w:ascii="Times New Roman" w:hAnsi="Times New Roman" w:cs="Times New Roman"/>
          <w:sz w:val="24"/>
          <w:szCs w:val="24"/>
        </w:rPr>
        <w:t xml:space="preserve">Heywood, J. (1989). </w:t>
      </w:r>
      <w:r w:rsidRPr="009F0424">
        <w:rPr>
          <w:rFonts w:ascii="Times New Roman" w:hAnsi="Times New Roman" w:cs="Times New Roman"/>
          <w:i/>
          <w:sz w:val="24"/>
          <w:szCs w:val="24"/>
        </w:rPr>
        <w:t>Assessment in Higher Education</w:t>
      </w:r>
      <w:r w:rsidRPr="009F0424">
        <w:rPr>
          <w:rFonts w:ascii="Times New Roman" w:hAnsi="Times New Roman" w:cs="Times New Roman"/>
          <w:sz w:val="24"/>
          <w:szCs w:val="24"/>
        </w:rPr>
        <w:t xml:space="preserve">. New York, NY: John Wiley &amp; Sons. </w:t>
      </w:r>
    </w:p>
    <w:p w:rsidR="009F0424" w:rsidRPr="009F0424" w:rsidRDefault="009F0424" w:rsidP="009F042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0424">
        <w:rPr>
          <w:rFonts w:ascii="Times New Roman" w:hAnsi="Times New Roman" w:cs="Times New Roman"/>
          <w:sz w:val="24"/>
          <w:szCs w:val="24"/>
        </w:rPr>
        <w:t xml:space="preserve">Light, R., Singer, J., &amp; Willett, J. (1990). By Design: </w:t>
      </w:r>
      <w:r w:rsidRPr="009F0424">
        <w:rPr>
          <w:rFonts w:ascii="Times New Roman" w:hAnsi="Times New Roman" w:cs="Times New Roman"/>
          <w:i/>
          <w:sz w:val="24"/>
          <w:szCs w:val="24"/>
        </w:rPr>
        <w:t>Planning Research on Higher Education</w:t>
      </w:r>
      <w:r w:rsidRPr="009F0424">
        <w:rPr>
          <w:rFonts w:ascii="Times New Roman" w:hAnsi="Times New Roman" w:cs="Times New Roman"/>
          <w:sz w:val="24"/>
          <w:szCs w:val="24"/>
        </w:rPr>
        <w:t xml:space="preserve">. Cambridge, MA: Harvard University Press.  </w:t>
      </w:r>
    </w:p>
    <w:p w:rsidR="009F0424" w:rsidRPr="009F0424" w:rsidRDefault="009F0424" w:rsidP="009F042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0424">
        <w:rPr>
          <w:rFonts w:ascii="Times New Roman" w:hAnsi="Times New Roman" w:cs="Times New Roman"/>
          <w:sz w:val="24"/>
          <w:szCs w:val="24"/>
        </w:rPr>
        <w:t xml:space="preserve">Bess, J. (1988). </w:t>
      </w:r>
      <w:r w:rsidRPr="009F0424">
        <w:rPr>
          <w:rFonts w:ascii="Times New Roman" w:hAnsi="Times New Roman" w:cs="Times New Roman"/>
          <w:i/>
          <w:sz w:val="24"/>
          <w:szCs w:val="24"/>
        </w:rPr>
        <w:t>Collegiality and Bureaucracy in the Modern University</w:t>
      </w:r>
      <w:r w:rsidRPr="009F0424">
        <w:rPr>
          <w:rFonts w:ascii="Times New Roman" w:hAnsi="Times New Roman" w:cs="Times New Roman"/>
          <w:sz w:val="24"/>
          <w:szCs w:val="24"/>
        </w:rPr>
        <w:t xml:space="preserve">. New York, NY: Teachers College Press.  </w:t>
      </w:r>
    </w:p>
    <w:p w:rsidR="009F0424" w:rsidRPr="009F0424" w:rsidRDefault="009F0424" w:rsidP="009F042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0424">
        <w:rPr>
          <w:rFonts w:ascii="Times New Roman" w:hAnsi="Times New Roman" w:cs="Times New Roman"/>
          <w:sz w:val="24"/>
          <w:szCs w:val="24"/>
        </w:rPr>
        <w:t xml:space="preserve">Ryder, K., Wilson, J., &amp; Associates. (1987). </w:t>
      </w:r>
      <w:r w:rsidRPr="009F0424">
        <w:rPr>
          <w:rFonts w:ascii="Times New Roman" w:hAnsi="Times New Roman" w:cs="Times New Roman"/>
          <w:i/>
          <w:sz w:val="24"/>
          <w:szCs w:val="24"/>
        </w:rPr>
        <w:t>Cooperative Education in a New Era</w:t>
      </w:r>
      <w:r w:rsidRPr="009F0424">
        <w:rPr>
          <w:rFonts w:ascii="Times New Roman" w:hAnsi="Times New Roman" w:cs="Times New Roman"/>
          <w:sz w:val="24"/>
          <w:szCs w:val="24"/>
        </w:rPr>
        <w:t xml:space="preserve">. San Francisco, CA: </w:t>
      </w:r>
      <w:proofErr w:type="spellStart"/>
      <w:r w:rsidRPr="009F0424">
        <w:rPr>
          <w:rFonts w:ascii="Times New Roman" w:hAnsi="Times New Roman" w:cs="Times New Roman"/>
          <w:sz w:val="24"/>
          <w:szCs w:val="24"/>
        </w:rPr>
        <w:t>Jossey</w:t>
      </w:r>
      <w:proofErr w:type="spellEnd"/>
      <w:r w:rsidRPr="009F0424">
        <w:rPr>
          <w:rFonts w:ascii="Times New Roman" w:hAnsi="Times New Roman" w:cs="Times New Roman"/>
          <w:sz w:val="24"/>
          <w:szCs w:val="24"/>
        </w:rPr>
        <w:t xml:space="preserve">-Bass Publishers.  </w:t>
      </w:r>
    </w:p>
    <w:p w:rsidR="009F0424" w:rsidRPr="009F0424" w:rsidRDefault="009F0424" w:rsidP="009F042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0424">
        <w:rPr>
          <w:rFonts w:ascii="Times New Roman" w:hAnsi="Times New Roman" w:cs="Times New Roman"/>
          <w:sz w:val="24"/>
          <w:szCs w:val="24"/>
        </w:rPr>
        <w:t xml:space="preserve">Schaefer, W. (1990). </w:t>
      </w:r>
      <w:r w:rsidRPr="009F0424">
        <w:rPr>
          <w:rFonts w:ascii="Times New Roman" w:hAnsi="Times New Roman" w:cs="Times New Roman"/>
          <w:i/>
          <w:sz w:val="24"/>
          <w:szCs w:val="24"/>
        </w:rPr>
        <w:t xml:space="preserve">Education </w:t>
      </w:r>
      <w:proofErr w:type="gramStart"/>
      <w:r w:rsidRPr="009F0424">
        <w:rPr>
          <w:rFonts w:ascii="Times New Roman" w:hAnsi="Times New Roman" w:cs="Times New Roman"/>
          <w:i/>
          <w:sz w:val="24"/>
          <w:szCs w:val="24"/>
        </w:rPr>
        <w:t>Without</w:t>
      </w:r>
      <w:proofErr w:type="gramEnd"/>
      <w:r w:rsidRPr="009F0424">
        <w:rPr>
          <w:rFonts w:ascii="Times New Roman" w:hAnsi="Times New Roman" w:cs="Times New Roman"/>
          <w:i/>
          <w:sz w:val="24"/>
          <w:szCs w:val="24"/>
        </w:rPr>
        <w:t xml:space="preserve"> Compromise: From Chaos to Coherence in Higher Education</w:t>
      </w:r>
      <w:r w:rsidRPr="009F0424">
        <w:rPr>
          <w:rFonts w:ascii="Times New Roman" w:hAnsi="Times New Roman" w:cs="Times New Roman"/>
          <w:sz w:val="24"/>
          <w:szCs w:val="24"/>
        </w:rPr>
        <w:t xml:space="preserve">. San Francisco, CA: </w:t>
      </w:r>
      <w:proofErr w:type="spellStart"/>
      <w:r w:rsidRPr="009F0424">
        <w:rPr>
          <w:rFonts w:ascii="Times New Roman" w:hAnsi="Times New Roman" w:cs="Times New Roman"/>
          <w:sz w:val="24"/>
          <w:szCs w:val="24"/>
        </w:rPr>
        <w:t>Jossey</w:t>
      </w:r>
      <w:proofErr w:type="spellEnd"/>
      <w:r w:rsidRPr="009F0424">
        <w:rPr>
          <w:rFonts w:ascii="Times New Roman" w:hAnsi="Times New Roman" w:cs="Times New Roman"/>
          <w:sz w:val="24"/>
          <w:szCs w:val="24"/>
        </w:rPr>
        <w:t xml:space="preserve">-Bass Publishers.   </w:t>
      </w:r>
    </w:p>
    <w:p w:rsidR="009F0424" w:rsidRPr="009F0424" w:rsidRDefault="009F0424" w:rsidP="009F042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F0424">
        <w:rPr>
          <w:rFonts w:ascii="Times New Roman" w:hAnsi="Times New Roman" w:cs="Times New Roman"/>
          <w:sz w:val="24"/>
          <w:szCs w:val="24"/>
        </w:rPr>
        <w:t>Cervero</w:t>
      </w:r>
      <w:proofErr w:type="spellEnd"/>
      <w:r w:rsidRPr="009F0424">
        <w:rPr>
          <w:rFonts w:ascii="Times New Roman" w:hAnsi="Times New Roman" w:cs="Times New Roman"/>
          <w:sz w:val="24"/>
          <w:szCs w:val="24"/>
        </w:rPr>
        <w:t xml:space="preserve">, R. (1988). </w:t>
      </w:r>
      <w:r w:rsidRPr="009F0424">
        <w:rPr>
          <w:rFonts w:ascii="Times New Roman" w:hAnsi="Times New Roman" w:cs="Times New Roman"/>
          <w:i/>
          <w:sz w:val="24"/>
          <w:szCs w:val="24"/>
        </w:rPr>
        <w:t>Effective Continuing Education for Professionals</w:t>
      </w:r>
      <w:r w:rsidRPr="009F0424">
        <w:rPr>
          <w:rFonts w:ascii="Times New Roman" w:hAnsi="Times New Roman" w:cs="Times New Roman"/>
          <w:sz w:val="24"/>
          <w:szCs w:val="24"/>
        </w:rPr>
        <w:t xml:space="preserve">. San Francisco, CA: </w:t>
      </w:r>
      <w:proofErr w:type="spellStart"/>
      <w:r w:rsidRPr="009F0424">
        <w:rPr>
          <w:rFonts w:ascii="Times New Roman" w:hAnsi="Times New Roman" w:cs="Times New Roman"/>
          <w:sz w:val="24"/>
          <w:szCs w:val="24"/>
        </w:rPr>
        <w:t>Jossey</w:t>
      </w:r>
      <w:proofErr w:type="spellEnd"/>
      <w:r w:rsidRPr="009F0424">
        <w:rPr>
          <w:rFonts w:ascii="Times New Roman" w:hAnsi="Times New Roman" w:cs="Times New Roman"/>
          <w:sz w:val="24"/>
          <w:szCs w:val="24"/>
        </w:rPr>
        <w:t xml:space="preserve">-Bass Publishers.  </w:t>
      </w:r>
    </w:p>
    <w:p w:rsidR="009F0424" w:rsidRPr="009F0424" w:rsidRDefault="009F0424" w:rsidP="009F042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0424">
        <w:rPr>
          <w:rFonts w:ascii="Times New Roman" w:hAnsi="Times New Roman" w:cs="Times New Roman"/>
          <w:sz w:val="24"/>
          <w:szCs w:val="24"/>
        </w:rPr>
        <w:t xml:space="preserve">Below, P., </w:t>
      </w:r>
      <w:proofErr w:type="spellStart"/>
      <w:r w:rsidRPr="009F0424">
        <w:rPr>
          <w:rFonts w:ascii="Times New Roman" w:hAnsi="Times New Roman" w:cs="Times New Roman"/>
          <w:sz w:val="24"/>
          <w:szCs w:val="24"/>
        </w:rPr>
        <w:t>Morrisey</w:t>
      </w:r>
      <w:proofErr w:type="spellEnd"/>
      <w:r w:rsidRPr="009F0424">
        <w:rPr>
          <w:rFonts w:ascii="Times New Roman" w:hAnsi="Times New Roman" w:cs="Times New Roman"/>
          <w:sz w:val="24"/>
          <w:szCs w:val="24"/>
        </w:rPr>
        <w:t xml:space="preserve">, G., &amp; </w:t>
      </w:r>
      <w:proofErr w:type="spellStart"/>
      <w:r w:rsidRPr="009F0424">
        <w:rPr>
          <w:rFonts w:ascii="Times New Roman" w:hAnsi="Times New Roman" w:cs="Times New Roman"/>
          <w:sz w:val="24"/>
          <w:szCs w:val="24"/>
        </w:rPr>
        <w:t>Acomb</w:t>
      </w:r>
      <w:proofErr w:type="spellEnd"/>
      <w:r w:rsidRPr="009F0424">
        <w:rPr>
          <w:rFonts w:ascii="Times New Roman" w:hAnsi="Times New Roman" w:cs="Times New Roman"/>
          <w:sz w:val="24"/>
          <w:szCs w:val="24"/>
        </w:rPr>
        <w:t xml:space="preserve">, B. (1988). </w:t>
      </w:r>
      <w:r w:rsidRPr="009F0424">
        <w:rPr>
          <w:rFonts w:ascii="Times New Roman" w:hAnsi="Times New Roman" w:cs="Times New Roman"/>
          <w:i/>
          <w:sz w:val="24"/>
          <w:szCs w:val="24"/>
        </w:rPr>
        <w:t>The Executive Guide to Strategic Planning</w:t>
      </w:r>
      <w:r w:rsidRPr="009F0424">
        <w:rPr>
          <w:rFonts w:ascii="Times New Roman" w:hAnsi="Times New Roman" w:cs="Times New Roman"/>
          <w:sz w:val="24"/>
          <w:szCs w:val="24"/>
        </w:rPr>
        <w:t xml:space="preserve">. San Francisco, CA: </w:t>
      </w:r>
      <w:proofErr w:type="spellStart"/>
      <w:r w:rsidRPr="009F0424">
        <w:rPr>
          <w:rFonts w:ascii="Times New Roman" w:hAnsi="Times New Roman" w:cs="Times New Roman"/>
          <w:sz w:val="24"/>
          <w:szCs w:val="24"/>
        </w:rPr>
        <w:t>Jossey</w:t>
      </w:r>
      <w:proofErr w:type="spellEnd"/>
      <w:r w:rsidRPr="009F0424">
        <w:rPr>
          <w:rFonts w:ascii="Times New Roman" w:hAnsi="Times New Roman" w:cs="Times New Roman"/>
          <w:sz w:val="24"/>
          <w:szCs w:val="24"/>
        </w:rPr>
        <w:t xml:space="preserve">-Bass Publishers. </w:t>
      </w:r>
    </w:p>
    <w:p w:rsidR="009F0424" w:rsidRPr="009F0424" w:rsidRDefault="009F0424" w:rsidP="009F042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0424">
        <w:rPr>
          <w:rFonts w:ascii="Times New Roman" w:hAnsi="Times New Roman" w:cs="Times New Roman"/>
          <w:sz w:val="24"/>
          <w:szCs w:val="24"/>
        </w:rPr>
        <w:t xml:space="preserve">Anderson, R., &amp; Meyerson, J. (1990). </w:t>
      </w:r>
      <w:r w:rsidRPr="009F0424">
        <w:rPr>
          <w:rFonts w:ascii="Times New Roman" w:hAnsi="Times New Roman" w:cs="Times New Roman"/>
          <w:i/>
          <w:sz w:val="24"/>
          <w:szCs w:val="24"/>
        </w:rPr>
        <w:t>Financing Higher Education in a Global Economy</w:t>
      </w:r>
      <w:r w:rsidRPr="009F0424">
        <w:rPr>
          <w:rFonts w:ascii="Times New Roman" w:hAnsi="Times New Roman" w:cs="Times New Roman"/>
          <w:sz w:val="24"/>
          <w:szCs w:val="24"/>
        </w:rPr>
        <w:t xml:space="preserve">. New York, NY: Macmillan Publishing Company.  </w:t>
      </w:r>
    </w:p>
    <w:p w:rsidR="009F0424" w:rsidRPr="009F0424" w:rsidRDefault="009F0424" w:rsidP="009F042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F0424">
        <w:rPr>
          <w:rFonts w:ascii="Times New Roman" w:hAnsi="Times New Roman" w:cs="Times New Roman"/>
          <w:sz w:val="24"/>
          <w:szCs w:val="24"/>
        </w:rPr>
        <w:t>Upcraft</w:t>
      </w:r>
      <w:proofErr w:type="spellEnd"/>
      <w:r w:rsidRPr="009F0424">
        <w:rPr>
          <w:rFonts w:ascii="Times New Roman" w:hAnsi="Times New Roman" w:cs="Times New Roman"/>
          <w:sz w:val="24"/>
          <w:szCs w:val="24"/>
        </w:rPr>
        <w:t xml:space="preserve">, M., Gardner, J., &amp; Associates. (1989). </w:t>
      </w:r>
      <w:proofErr w:type="gramStart"/>
      <w:r w:rsidRPr="009F0424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9F0424">
        <w:rPr>
          <w:rFonts w:ascii="Times New Roman" w:hAnsi="Times New Roman" w:cs="Times New Roman"/>
          <w:i/>
          <w:sz w:val="24"/>
          <w:szCs w:val="24"/>
        </w:rPr>
        <w:t xml:space="preserve"> Freshman Year Experience</w:t>
      </w:r>
      <w:r w:rsidRPr="009F0424">
        <w:rPr>
          <w:rFonts w:ascii="Times New Roman" w:hAnsi="Times New Roman" w:cs="Times New Roman"/>
          <w:sz w:val="24"/>
          <w:szCs w:val="24"/>
        </w:rPr>
        <w:t xml:space="preserve">. San Francisco, CA: </w:t>
      </w:r>
      <w:proofErr w:type="spellStart"/>
      <w:r w:rsidRPr="009F0424">
        <w:rPr>
          <w:rFonts w:ascii="Times New Roman" w:hAnsi="Times New Roman" w:cs="Times New Roman"/>
          <w:sz w:val="24"/>
          <w:szCs w:val="24"/>
        </w:rPr>
        <w:t>Jossey</w:t>
      </w:r>
      <w:proofErr w:type="spellEnd"/>
      <w:r w:rsidRPr="009F0424">
        <w:rPr>
          <w:rFonts w:ascii="Times New Roman" w:hAnsi="Times New Roman" w:cs="Times New Roman"/>
          <w:sz w:val="24"/>
          <w:szCs w:val="24"/>
        </w:rPr>
        <w:t xml:space="preserve">-Bass Publishers.   </w:t>
      </w:r>
    </w:p>
    <w:p w:rsidR="009F0424" w:rsidRPr="009F0424" w:rsidRDefault="009F0424" w:rsidP="009F042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0424">
        <w:rPr>
          <w:rFonts w:ascii="Times New Roman" w:hAnsi="Times New Roman" w:cs="Times New Roman"/>
          <w:sz w:val="24"/>
          <w:szCs w:val="24"/>
        </w:rPr>
        <w:t xml:space="preserve">Hodgkinson, V., Lyman, R., &amp; Associates. (1989). </w:t>
      </w:r>
      <w:proofErr w:type="gramStart"/>
      <w:r w:rsidRPr="009F0424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9F0424">
        <w:rPr>
          <w:rFonts w:ascii="Times New Roman" w:hAnsi="Times New Roman" w:cs="Times New Roman"/>
          <w:i/>
          <w:sz w:val="24"/>
          <w:szCs w:val="24"/>
        </w:rPr>
        <w:t xml:space="preserve"> Future of the Nonprofit Sector</w:t>
      </w:r>
      <w:r w:rsidRPr="009F0424">
        <w:rPr>
          <w:rFonts w:ascii="Times New Roman" w:hAnsi="Times New Roman" w:cs="Times New Roman"/>
          <w:sz w:val="24"/>
          <w:szCs w:val="24"/>
        </w:rPr>
        <w:t xml:space="preserve">. San Francisco, CA: </w:t>
      </w:r>
      <w:proofErr w:type="spellStart"/>
      <w:r w:rsidRPr="009F0424">
        <w:rPr>
          <w:rFonts w:ascii="Times New Roman" w:hAnsi="Times New Roman" w:cs="Times New Roman"/>
          <w:sz w:val="24"/>
          <w:szCs w:val="24"/>
        </w:rPr>
        <w:t>Jossey</w:t>
      </w:r>
      <w:proofErr w:type="spellEnd"/>
      <w:r w:rsidRPr="009F0424">
        <w:rPr>
          <w:rFonts w:ascii="Times New Roman" w:hAnsi="Times New Roman" w:cs="Times New Roman"/>
          <w:sz w:val="24"/>
          <w:szCs w:val="24"/>
        </w:rPr>
        <w:t xml:space="preserve">-Bass Publishers. </w:t>
      </w:r>
    </w:p>
    <w:p w:rsidR="009F0424" w:rsidRPr="009F0424" w:rsidRDefault="009F0424" w:rsidP="009F042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0424">
        <w:rPr>
          <w:rFonts w:ascii="Times New Roman" w:hAnsi="Times New Roman" w:cs="Times New Roman"/>
          <w:sz w:val="24"/>
          <w:szCs w:val="24"/>
        </w:rPr>
        <w:t xml:space="preserve">Houle, C. (1989). </w:t>
      </w:r>
      <w:r w:rsidRPr="009F0424">
        <w:rPr>
          <w:rFonts w:ascii="Times New Roman" w:hAnsi="Times New Roman" w:cs="Times New Roman"/>
          <w:i/>
          <w:sz w:val="24"/>
          <w:szCs w:val="24"/>
        </w:rPr>
        <w:t>Governing Boards</w:t>
      </w:r>
      <w:r w:rsidRPr="009F0424">
        <w:rPr>
          <w:rFonts w:ascii="Times New Roman" w:hAnsi="Times New Roman" w:cs="Times New Roman"/>
          <w:sz w:val="24"/>
          <w:szCs w:val="24"/>
        </w:rPr>
        <w:t xml:space="preserve">. San Francisco, CA: </w:t>
      </w:r>
      <w:proofErr w:type="spellStart"/>
      <w:r w:rsidRPr="009F0424">
        <w:rPr>
          <w:rFonts w:ascii="Times New Roman" w:hAnsi="Times New Roman" w:cs="Times New Roman"/>
          <w:sz w:val="24"/>
          <w:szCs w:val="24"/>
        </w:rPr>
        <w:t>Jossey</w:t>
      </w:r>
      <w:proofErr w:type="spellEnd"/>
      <w:r w:rsidRPr="009F0424">
        <w:rPr>
          <w:rFonts w:ascii="Times New Roman" w:hAnsi="Times New Roman" w:cs="Times New Roman"/>
          <w:sz w:val="24"/>
          <w:szCs w:val="24"/>
        </w:rPr>
        <w:t>-Bass Publishers.</w:t>
      </w:r>
    </w:p>
    <w:p w:rsidR="009F0424" w:rsidRPr="009F0424" w:rsidRDefault="009F0424" w:rsidP="009F0424">
      <w:pPr>
        <w:spacing w:after="0" w:line="36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9F04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Duncan, W. J. (1989).</w:t>
      </w:r>
      <w:r w:rsidRPr="009F0424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9F042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Great ideas in management: Lessons from the founders and foundations of managerial practice</w:t>
      </w:r>
      <w:r w:rsidRPr="009F04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9F04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Jossey</w:t>
      </w:r>
      <w:proofErr w:type="spellEnd"/>
      <w:r w:rsidRPr="009F04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-Bass Publishers.</w:t>
      </w:r>
    </w:p>
    <w:p w:rsidR="009F0424" w:rsidRPr="009F0424" w:rsidRDefault="009F0424" w:rsidP="009F042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0424">
        <w:rPr>
          <w:rFonts w:ascii="Times New Roman" w:hAnsi="Times New Roman" w:cs="Times New Roman"/>
          <w:sz w:val="24"/>
          <w:szCs w:val="24"/>
        </w:rPr>
        <w:t xml:space="preserve">Hanson, K., &amp; Meyerson, J. (1990). </w:t>
      </w:r>
      <w:r w:rsidRPr="009F0424">
        <w:rPr>
          <w:rFonts w:ascii="Times New Roman" w:hAnsi="Times New Roman" w:cs="Times New Roman"/>
          <w:i/>
          <w:sz w:val="24"/>
          <w:szCs w:val="24"/>
        </w:rPr>
        <w:t>Higher Education in a Changing Economy</w:t>
      </w:r>
      <w:r w:rsidRPr="009F0424">
        <w:rPr>
          <w:rFonts w:ascii="Times New Roman" w:hAnsi="Times New Roman" w:cs="Times New Roman"/>
          <w:sz w:val="24"/>
          <w:szCs w:val="24"/>
        </w:rPr>
        <w:t>. New York, NY: Macmillan Publishing Company</w:t>
      </w:r>
    </w:p>
    <w:p w:rsidR="009F0424" w:rsidRPr="009F0424" w:rsidRDefault="009F0424" w:rsidP="009F042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F0424">
        <w:rPr>
          <w:rFonts w:ascii="Times New Roman" w:hAnsi="Times New Roman" w:cs="Times New Roman"/>
          <w:sz w:val="24"/>
          <w:szCs w:val="24"/>
        </w:rPr>
        <w:t>Kuh</w:t>
      </w:r>
      <w:proofErr w:type="spellEnd"/>
      <w:r w:rsidRPr="009F0424">
        <w:rPr>
          <w:rFonts w:ascii="Times New Roman" w:hAnsi="Times New Roman" w:cs="Times New Roman"/>
          <w:sz w:val="24"/>
          <w:szCs w:val="24"/>
        </w:rPr>
        <w:t xml:space="preserve">, G., </w:t>
      </w:r>
      <w:proofErr w:type="spellStart"/>
      <w:r w:rsidRPr="009F0424">
        <w:rPr>
          <w:rFonts w:ascii="Times New Roman" w:hAnsi="Times New Roman" w:cs="Times New Roman"/>
          <w:sz w:val="24"/>
          <w:szCs w:val="24"/>
        </w:rPr>
        <w:t>Schuh</w:t>
      </w:r>
      <w:proofErr w:type="spellEnd"/>
      <w:r w:rsidRPr="009F0424">
        <w:rPr>
          <w:rFonts w:ascii="Times New Roman" w:hAnsi="Times New Roman" w:cs="Times New Roman"/>
          <w:sz w:val="24"/>
          <w:szCs w:val="24"/>
        </w:rPr>
        <w:t xml:space="preserve">, J., Whitt, E., &amp; Associates. (1991). </w:t>
      </w:r>
      <w:r w:rsidRPr="009F0424">
        <w:rPr>
          <w:rFonts w:ascii="Times New Roman" w:hAnsi="Times New Roman" w:cs="Times New Roman"/>
          <w:i/>
          <w:sz w:val="24"/>
          <w:szCs w:val="24"/>
        </w:rPr>
        <w:t>Involving Colleges: Successful Approaches to Fostering Student Learning and Development Outside the Classroom</w:t>
      </w:r>
      <w:r w:rsidRPr="009F0424">
        <w:rPr>
          <w:rFonts w:ascii="Times New Roman" w:hAnsi="Times New Roman" w:cs="Times New Roman"/>
          <w:sz w:val="24"/>
          <w:szCs w:val="24"/>
        </w:rPr>
        <w:t xml:space="preserve">. San Francisco, CA: </w:t>
      </w:r>
      <w:proofErr w:type="spellStart"/>
      <w:r w:rsidRPr="009F0424">
        <w:rPr>
          <w:rFonts w:ascii="Times New Roman" w:hAnsi="Times New Roman" w:cs="Times New Roman"/>
          <w:sz w:val="24"/>
          <w:szCs w:val="24"/>
        </w:rPr>
        <w:t>Jossey</w:t>
      </w:r>
      <w:proofErr w:type="spellEnd"/>
      <w:r w:rsidRPr="009F0424">
        <w:rPr>
          <w:rFonts w:ascii="Times New Roman" w:hAnsi="Times New Roman" w:cs="Times New Roman"/>
          <w:sz w:val="24"/>
          <w:szCs w:val="24"/>
        </w:rPr>
        <w:t xml:space="preserve">-Bass Publishers.  </w:t>
      </w:r>
    </w:p>
    <w:p w:rsidR="009F0424" w:rsidRPr="009F0424" w:rsidRDefault="009F0424" w:rsidP="009F042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0424">
        <w:rPr>
          <w:rFonts w:ascii="Times New Roman" w:hAnsi="Times New Roman" w:cs="Times New Roman"/>
          <w:sz w:val="24"/>
          <w:szCs w:val="24"/>
        </w:rPr>
        <w:t xml:space="preserve">Peterson, M. (1987). </w:t>
      </w:r>
      <w:r w:rsidRPr="009F0424">
        <w:rPr>
          <w:rFonts w:ascii="Times New Roman" w:hAnsi="Times New Roman" w:cs="Times New Roman"/>
          <w:i/>
          <w:sz w:val="24"/>
          <w:szCs w:val="24"/>
        </w:rPr>
        <w:t>Key Resources on Higher Education Governance, Management, and Leadership: A Guide to the Literature.</w:t>
      </w:r>
      <w:r w:rsidRPr="009F0424">
        <w:rPr>
          <w:rFonts w:ascii="Times New Roman" w:hAnsi="Times New Roman" w:cs="Times New Roman"/>
          <w:sz w:val="24"/>
          <w:szCs w:val="24"/>
        </w:rPr>
        <w:t xml:space="preserve"> San Francisco: </w:t>
      </w:r>
      <w:proofErr w:type="spellStart"/>
      <w:r w:rsidRPr="009F0424">
        <w:rPr>
          <w:rFonts w:ascii="Times New Roman" w:hAnsi="Times New Roman" w:cs="Times New Roman"/>
          <w:sz w:val="24"/>
          <w:szCs w:val="24"/>
        </w:rPr>
        <w:t>Jossey</w:t>
      </w:r>
      <w:proofErr w:type="spellEnd"/>
      <w:r w:rsidRPr="009F0424">
        <w:rPr>
          <w:rFonts w:ascii="Times New Roman" w:hAnsi="Times New Roman" w:cs="Times New Roman"/>
          <w:sz w:val="24"/>
          <w:szCs w:val="24"/>
        </w:rPr>
        <w:t>-Bass.</w:t>
      </w:r>
    </w:p>
    <w:p w:rsidR="009F0424" w:rsidRPr="009F0424" w:rsidRDefault="009F0424" w:rsidP="009F042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F0424">
        <w:rPr>
          <w:rFonts w:ascii="Times New Roman" w:hAnsi="Times New Roman" w:cs="Times New Roman"/>
          <w:sz w:val="24"/>
          <w:szCs w:val="24"/>
        </w:rPr>
        <w:lastRenderedPageBreak/>
        <w:t>Kaplin</w:t>
      </w:r>
      <w:proofErr w:type="spellEnd"/>
      <w:r w:rsidRPr="009F0424">
        <w:rPr>
          <w:rFonts w:ascii="Times New Roman" w:hAnsi="Times New Roman" w:cs="Times New Roman"/>
          <w:sz w:val="24"/>
          <w:szCs w:val="24"/>
        </w:rPr>
        <w:t xml:space="preserve">, W. (1985). </w:t>
      </w:r>
      <w:r w:rsidRPr="009F0424">
        <w:rPr>
          <w:rFonts w:ascii="Times New Roman" w:hAnsi="Times New Roman" w:cs="Times New Roman"/>
          <w:i/>
          <w:sz w:val="24"/>
          <w:szCs w:val="24"/>
        </w:rPr>
        <w:t>The Law of Higher Education</w:t>
      </w:r>
      <w:r w:rsidRPr="009F0424">
        <w:rPr>
          <w:rFonts w:ascii="Times New Roman" w:hAnsi="Times New Roman" w:cs="Times New Roman"/>
          <w:sz w:val="24"/>
          <w:szCs w:val="24"/>
        </w:rPr>
        <w:t xml:space="preserve">. San Francisco, CA: </w:t>
      </w:r>
      <w:proofErr w:type="spellStart"/>
      <w:r w:rsidRPr="009F0424">
        <w:rPr>
          <w:rFonts w:ascii="Times New Roman" w:hAnsi="Times New Roman" w:cs="Times New Roman"/>
          <w:sz w:val="24"/>
          <w:szCs w:val="24"/>
        </w:rPr>
        <w:t>Jossey</w:t>
      </w:r>
      <w:proofErr w:type="spellEnd"/>
      <w:r w:rsidRPr="009F0424">
        <w:rPr>
          <w:rFonts w:ascii="Times New Roman" w:hAnsi="Times New Roman" w:cs="Times New Roman"/>
          <w:sz w:val="24"/>
          <w:szCs w:val="24"/>
        </w:rPr>
        <w:t xml:space="preserve">-Bass Publishers.  </w:t>
      </w:r>
    </w:p>
    <w:p w:rsidR="009F0424" w:rsidRPr="009F0424" w:rsidRDefault="009F0424" w:rsidP="009F042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F0424">
        <w:rPr>
          <w:rFonts w:ascii="Times New Roman" w:hAnsi="Times New Roman" w:cs="Times New Roman"/>
          <w:sz w:val="24"/>
          <w:szCs w:val="24"/>
        </w:rPr>
        <w:t>Chisman</w:t>
      </w:r>
      <w:proofErr w:type="spellEnd"/>
      <w:r w:rsidRPr="009F0424">
        <w:rPr>
          <w:rFonts w:ascii="Times New Roman" w:hAnsi="Times New Roman" w:cs="Times New Roman"/>
          <w:sz w:val="24"/>
          <w:szCs w:val="24"/>
        </w:rPr>
        <w:t xml:space="preserve">, F., &amp; Associates. (1990). </w:t>
      </w:r>
      <w:r w:rsidRPr="009F0424">
        <w:rPr>
          <w:rFonts w:ascii="Times New Roman" w:hAnsi="Times New Roman" w:cs="Times New Roman"/>
          <w:i/>
          <w:sz w:val="24"/>
          <w:szCs w:val="24"/>
        </w:rPr>
        <w:t>Leadership for Literacy: The Agenda for the 1990s</w:t>
      </w:r>
      <w:r w:rsidRPr="009F0424">
        <w:rPr>
          <w:rFonts w:ascii="Times New Roman" w:hAnsi="Times New Roman" w:cs="Times New Roman"/>
          <w:sz w:val="24"/>
          <w:szCs w:val="24"/>
        </w:rPr>
        <w:t xml:space="preserve">. San Francisco, CA: </w:t>
      </w:r>
      <w:proofErr w:type="spellStart"/>
      <w:r w:rsidRPr="009F0424">
        <w:rPr>
          <w:rFonts w:ascii="Times New Roman" w:hAnsi="Times New Roman" w:cs="Times New Roman"/>
          <w:sz w:val="24"/>
          <w:szCs w:val="24"/>
        </w:rPr>
        <w:t>Jossey</w:t>
      </w:r>
      <w:proofErr w:type="spellEnd"/>
      <w:r w:rsidRPr="009F0424">
        <w:rPr>
          <w:rFonts w:ascii="Times New Roman" w:hAnsi="Times New Roman" w:cs="Times New Roman"/>
          <w:sz w:val="24"/>
          <w:szCs w:val="24"/>
        </w:rPr>
        <w:t xml:space="preserve">-Bass Publishers.  </w:t>
      </w:r>
    </w:p>
    <w:p w:rsidR="009F0424" w:rsidRPr="009F0424" w:rsidRDefault="009F0424" w:rsidP="009F042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F0424">
        <w:rPr>
          <w:rFonts w:ascii="Times New Roman" w:hAnsi="Times New Roman" w:cs="Times New Roman"/>
          <w:sz w:val="24"/>
          <w:szCs w:val="24"/>
        </w:rPr>
        <w:t>Stirton</w:t>
      </w:r>
      <w:proofErr w:type="spellEnd"/>
      <w:r w:rsidRPr="009F0424">
        <w:rPr>
          <w:rFonts w:ascii="Times New Roman" w:hAnsi="Times New Roman" w:cs="Times New Roman"/>
          <w:sz w:val="24"/>
          <w:szCs w:val="24"/>
        </w:rPr>
        <w:t xml:space="preserve"> Weaver, F. (1991). </w:t>
      </w:r>
      <w:r w:rsidRPr="009F0424">
        <w:rPr>
          <w:rFonts w:ascii="Times New Roman" w:hAnsi="Times New Roman" w:cs="Times New Roman"/>
          <w:i/>
          <w:sz w:val="24"/>
          <w:szCs w:val="24"/>
        </w:rPr>
        <w:t>Liberal Education: Critical Essays on Professions, Pedagogy, and Structure</w:t>
      </w:r>
      <w:r w:rsidRPr="009F0424">
        <w:rPr>
          <w:rFonts w:ascii="Times New Roman" w:hAnsi="Times New Roman" w:cs="Times New Roman"/>
          <w:sz w:val="24"/>
          <w:szCs w:val="24"/>
        </w:rPr>
        <w:t>. New York, NY: Teachers College Press.</w:t>
      </w:r>
    </w:p>
    <w:p w:rsidR="009F0424" w:rsidRPr="009F0424" w:rsidRDefault="009F0424" w:rsidP="009F042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0424">
        <w:rPr>
          <w:rFonts w:ascii="Times New Roman" w:hAnsi="Times New Roman" w:cs="Times New Roman"/>
          <w:sz w:val="24"/>
          <w:szCs w:val="24"/>
        </w:rPr>
        <w:t xml:space="preserve">Barr, M., </w:t>
      </w:r>
      <w:proofErr w:type="spellStart"/>
      <w:r w:rsidRPr="009F0424">
        <w:rPr>
          <w:rFonts w:ascii="Times New Roman" w:hAnsi="Times New Roman" w:cs="Times New Roman"/>
          <w:sz w:val="24"/>
          <w:szCs w:val="24"/>
        </w:rPr>
        <w:t>Upcraft</w:t>
      </w:r>
      <w:proofErr w:type="spellEnd"/>
      <w:r w:rsidRPr="009F0424">
        <w:rPr>
          <w:rFonts w:ascii="Times New Roman" w:hAnsi="Times New Roman" w:cs="Times New Roman"/>
          <w:sz w:val="24"/>
          <w:szCs w:val="24"/>
        </w:rPr>
        <w:t xml:space="preserve">, M., &amp; Associates. (1990). </w:t>
      </w:r>
      <w:r w:rsidRPr="009F0424">
        <w:rPr>
          <w:rFonts w:ascii="Times New Roman" w:hAnsi="Times New Roman" w:cs="Times New Roman"/>
          <w:i/>
          <w:sz w:val="24"/>
          <w:szCs w:val="24"/>
        </w:rPr>
        <w:t>New Futures for Student Affairs</w:t>
      </w:r>
      <w:r w:rsidRPr="009F0424">
        <w:rPr>
          <w:rFonts w:ascii="Times New Roman" w:hAnsi="Times New Roman" w:cs="Times New Roman"/>
          <w:sz w:val="24"/>
          <w:szCs w:val="24"/>
        </w:rPr>
        <w:t xml:space="preserve">. San Francisco, CA: </w:t>
      </w:r>
      <w:proofErr w:type="spellStart"/>
      <w:r w:rsidRPr="009F0424">
        <w:rPr>
          <w:rFonts w:ascii="Times New Roman" w:hAnsi="Times New Roman" w:cs="Times New Roman"/>
          <w:sz w:val="24"/>
          <w:szCs w:val="24"/>
        </w:rPr>
        <w:t>Jossey</w:t>
      </w:r>
      <w:proofErr w:type="spellEnd"/>
      <w:r w:rsidRPr="009F0424">
        <w:rPr>
          <w:rFonts w:ascii="Times New Roman" w:hAnsi="Times New Roman" w:cs="Times New Roman"/>
          <w:sz w:val="24"/>
          <w:szCs w:val="24"/>
        </w:rPr>
        <w:t xml:space="preserve">-Bass Publishers.  </w:t>
      </w:r>
    </w:p>
    <w:p w:rsidR="009F0424" w:rsidRPr="009F0424" w:rsidRDefault="009F0424" w:rsidP="009F042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0424">
        <w:rPr>
          <w:rFonts w:ascii="Times New Roman" w:hAnsi="Times New Roman" w:cs="Times New Roman"/>
          <w:sz w:val="24"/>
          <w:szCs w:val="24"/>
        </w:rPr>
        <w:t xml:space="preserve">Seymour, D. (1993). </w:t>
      </w:r>
      <w:r w:rsidRPr="009F0424">
        <w:rPr>
          <w:rFonts w:ascii="Times New Roman" w:hAnsi="Times New Roman" w:cs="Times New Roman"/>
          <w:i/>
          <w:sz w:val="24"/>
          <w:szCs w:val="24"/>
        </w:rPr>
        <w:t>Causing Quality in Higher Education</w:t>
      </w:r>
      <w:r w:rsidRPr="009F0424">
        <w:rPr>
          <w:rFonts w:ascii="Times New Roman" w:hAnsi="Times New Roman" w:cs="Times New Roman"/>
          <w:sz w:val="24"/>
          <w:szCs w:val="24"/>
        </w:rPr>
        <w:t>. Phoenix, AZ: The Oryx Press.</w:t>
      </w:r>
    </w:p>
    <w:p w:rsidR="009F0424" w:rsidRPr="009F0424" w:rsidRDefault="009F0424" w:rsidP="009F042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0424">
        <w:rPr>
          <w:rFonts w:ascii="Times New Roman" w:hAnsi="Times New Roman" w:cs="Times New Roman"/>
          <w:sz w:val="24"/>
          <w:szCs w:val="24"/>
        </w:rPr>
        <w:t xml:space="preserve">Adelman, C. </w:t>
      </w:r>
      <w:r w:rsidRPr="009F0424">
        <w:rPr>
          <w:rFonts w:ascii="Times New Roman" w:hAnsi="Times New Roman" w:cs="Times New Roman"/>
          <w:i/>
          <w:sz w:val="24"/>
          <w:szCs w:val="24"/>
        </w:rPr>
        <w:t>Performance and Judgment: Essays on Principles and Practice in the Assessment of College Student Learning</w:t>
      </w:r>
      <w:r w:rsidRPr="009F0424">
        <w:rPr>
          <w:rFonts w:ascii="Times New Roman" w:hAnsi="Times New Roman" w:cs="Times New Roman"/>
          <w:sz w:val="24"/>
          <w:szCs w:val="24"/>
        </w:rPr>
        <w:t xml:space="preserve">. Washington, DC: U.S. Government Printing Office. </w:t>
      </w:r>
    </w:p>
    <w:p w:rsidR="009F0424" w:rsidRPr="009F0424" w:rsidRDefault="009F0424" w:rsidP="009F042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0424">
        <w:rPr>
          <w:rFonts w:ascii="Times New Roman" w:hAnsi="Times New Roman" w:cs="Times New Roman"/>
          <w:sz w:val="24"/>
          <w:szCs w:val="24"/>
        </w:rPr>
        <w:t xml:space="preserve">Harris, J., &amp; Baggett, M. (1992). </w:t>
      </w:r>
      <w:r w:rsidRPr="009F0424">
        <w:rPr>
          <w:rFonts w:ascii="Times New Roman" w:hAnsi="Times New Roman" w:cs="Times New Roman"/>
          <w:i/>
          <w:sz w:val="24"/>
          <w:szCs w:val="24"/>
        </w:rPr>
        <w:t>Quality Quest in the Academic Process</w:t>
      </w:r>
      <w:r w:rsidRPr="009F0424">
        <w:rPr>
          <w:rFonts w:ascii="Times New Roman" w:hAnsi="Times New Roman" w:cs="Times New Roman"/>
          <w:sz w:val="24"/>
          <w:szCs w:val="24"/>
        </w:rPr>
        <w:t xml:space="preserve">. Birmingham, AL: Samford University.  </w:t>
      </w:r>
    </w:p>
    <w:p w:rsidR="009F0424" w:rsidRPr="009F0424" w:rsidRDefault="009F0424" w:rsidP="009F042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0424">
        <w:rPr>
          <w:rFonts w:ascii="Times New Roman" w:hAnsi="Times New Roman" w:cs="Times New Roman"/>
          <w:sz w:val="24"/>
          <w:szCs w:val="24"/>
        </w:rPr>
        <w:t xml:space="preserve">Levine, A., &amp; Associates. (1989). </w:t>
      </w:r>
      <w:r w:rsidRPr="009F0424">
        <w:rPr>
          <w:rFonts w:ascii="Times New Roman" w:hAnsi="Times New Roman" w:cs="Times New Roman"/>
          <w:i/>
          <w:sz w:val="24"/>
          <w:szCs w:val="24"/>
        </w:rPr>
        <w:t>Shaping Higher Education’s Future: Demographic Realities and Opportunities, 1990-2000</w:t>
      </w:r>
      <w:r w:rsidRPr="009F0424">
        <w:rPr>
          <w:rFonts w:ascii="Times New Roman" w:hAnsi="Times New Roman" w:cs="Times New Roman"/>
          <w:sz w:val="24"/>
          <w:szCs w:val="24"/>
        </w:rPr>
        <w:t xml:space="preserve">. San Francisco, CA: </w:t>
      </w:r>
      <w:proofErr w:type="spellStart"/>
      <w:r w:rsidRPr="009F0424">
        <w:rPr>
          <w:rFonts w:ascii="Times New Roman" w:hAnsi="Times New Roman" w:cs="Times New Roman"/>
          <w:sz w:val="24"/>
          <w:szCs w:val="24"/>
        </w:rPr>
        <w:t>Jossey</w:t>
      </w:r>
      <w:proofErr w:type="spellEnd"/>
      <w:r w:rsidRPr="009F0424">
        <w:rPr>
          <w:rFonts w:ascii="Times New Roman" w:hAnsi="Times New Roman" w:cs="Times New Roman"/>
          <w:sz w:val="24"/>
          <w:szCs w:val="24"/>
        </w:rPr>
        <w:t xml:space="preserve">-Bass Publishers.  </w:t>
      </w:r>
    </w:p>
    <w:p w:rsidR="009F0424" w:rsidRPr="009F0424" w:rsidRDefault="009F0424" w:rsidP="009F042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F0424">
        <w:rPr>
          <w:rFonts w:ascii="Times New Roman" w:hAnsi="Times New Roman" w:cs="Times New Roman"/>
          <w:sz w:val="24"/>
          <w:szCs w:val="24"/>
        </w:rPr>
        <w:t>Hossler</w:t>
      </w:r>
      <w:proofErr w:type="spellEnd"/>
      <w:r w:rsidRPr="009F0424">
        <w:rPr>
          <w:rFonts w:ascii="Times New Roman" w:hAnsi="Times New Roman" w:cs="Times New Roman"/>
          <w:sz w:val="24"/>
          <w:szCs w:val="24"/>
        </w:rPr>
        <w:t xml:space="preserve">, D., Bean, J., &amp; Associates. (1990). </w:t>
      </w:r>
      <w:proofErr w:type="gramStart"/>
      <w:r w:rsidRPr="009F0424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9F0424">
        <w:rPr>
          <w:rFonts w:ascii="Times New Roman" w:hAnsi="Times New Roman" w:cs="Times New Roman"/>
          <w:i/>
          <w:sz w:val="24"/>
          <w:szCs w:val="24"/>
        </w:rPr>
        <w:t xml:space="preserve"> Strategic Management of College Enrollments</w:t>
      </w:r>
      <w:r w:rsidRPr="009F0424">
        <w:rPr>
          <w:rFonts w:ascii="Times New Roman" w:hAnsi="Times New Roman" w:cs="Times New Roman"/>
          <w:sz w:val="24"/>
          <w:szCs w:val="24"/>
        </w:rPr>
        <w:t xml:space="preserve">. San Francisco, CA: </w:t>
      </w:r>
      <w:proofErr w:type="spellStart"/>
      <w:r w:rsidRPr="009F0424">
        <w:rPr>
          <w:rFonts w:ascii="Times New Roman" w:hAnsi="Times New Roman" w:cs="Times New Roman"/>
          <w:sz w:val="24"/>
          <w:szCs w:val="24"/>
        </w:rPr>
        <w:t>Jossey</w:t>
      </w:r>
      <w:proofErr w:type="spellEnd"/>
      <w:r w:rsidRPr="009F0424">
        <w:rPr>
          <w:rFonts w:ascii="Times New Roman" w:hAnsi="Times New Roman" w:cs="Times New Roman"/>
          <w:sz w:val="24"/>
          <w:szCs w:val="24"/>
        </w:rPr>
        <w:t>-Bass Publishers</w:t>
      </w:r>
    </w:p>
    <w:p w:rsidR="009F0424" w:rsidRPr="009F0424" w:rsidRDefault="009F0424" w:rsidP="009F042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F0424">
        <w:rPr>
          <w:rFonts w:ascii="Times New Roman" w:hAnsi="Times New Roman" w:cs="Times New Roman"/>
          <w:sz w:val="24"/>
          <w:szCs w:val="24"/>
        </w:rPr>
        <w:t>Delworth</w:t>
      </w:r>
      <w:proofErr w:type="spellEnd"/>
      <w:r w:rsidRPr="009F0424">
        <w:rPr>
          <w:rFonts w:ascii="Times New Roman" w:hAnsi="Times New Roman" w:cs="Times New Roman"/>
          <w:sz w:val="24"/>
          <w:szCs w:val="24"/>
        </w:rPr>
        <w:t xml:space="preserve">, U., Hanson, G., &amp; Associates. (1989). </w:t>
      </w:r>
      <w:r w:rsidRPr="009F0424">
        <w:rPr>
          <w:rFonts w:ascii="Times New Roman" w:hAnsi="Times New Roman" w:cs="Times New Roman"/>
          <w:i/>
          <w:sz w:val="24"/>
          <w:szCs w:val="24"/>
        </w:rPr>
        <w:t>Student Services: A Handbook for the Profession</w:t>
      </w:r>
      <w:r w:rsidRPr="009F0424">
        <w:rPr>
          <w:rFonts w:ascii="Times New Roman" w:hAnsi="Times New Roman" w:cs="Times New Roman"/>
          <w:sz w:val="24"/>
          <w:szCs w:val="24"/>
        </w:rPr>
        <w:t xml:space="preserve">. San Francisco, CA: </w:t>
      </w:r>
      <w:proofErr w:type="spellStart"/>
      <w:r w:rsidRPr="009F0424">
        <w:rPr>
          <w:rFonts w:ascii="Times New Roman" w:hAnsi="Times New Roman" w:cs="Times New Roman"/>
          <w:sz w:val="24"/>
          <w:szCs w:val="24"/>
        </w:rPr>
        <w:t>Jossey</w:t>
      </w:r>
      <w:proofErr w:type="spellEnd"/>
      <w:r w:rsidRPr="009F0424">
        <w:rPr>
          <w:rFonts w:ascii="Times New Roman" w:hAnsi="Times New Roman" w:cs="Times New Roman"/>
          <w:sz w:val="24"/>
          <w:szCs w:val="24"/>
        </w:rPr>
        <w:t xml:space="preserve">-Bass Publishers. </w:t>
      </w:r>
    </w:p>
    <w:p w:rsidR="009F0424" w:rsidRPr="009F0424" w:rsidRDefault="009F0424" w:rsidP="009F042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0424">
        <w:rPr>
          <w:rFonts w:ascii="Times New Roman" w:hAnsi="Times New Roman" w:cs="Times New Roman"/>
          <w:sz w:val="24"/>
          <w:szCs w:val="24"/>
        </w:rPr>
        <w:t xml:space="preserve">Barak, R., &amp; </w:t>
      </w:r>
      <w:proofErr w:type="spellStart"/>
      <w:r w:rsidRPr="009F0424">
        <w:rPr>
          <w:rFonts w:ascii="Times New Roman" w:hAnsi="Times New Roman" w:cs="Times New Roman"/>
          <w:sz w:val="24"/>
          <w:szCs w:val="24"/>
        </w:rPr>
        <w:t>Breier</w:t>
      </w:r>
      <w:proofErr w:type="spellEnd"/>
      <w:r w:rsidRPr="009F0424">
        <w:rPr>
          <w:rFonts w:ascii="Times New Roman" w:hAnsi="Times New Roman" w:cs="Times New Roman"/>
          <w:sz w:val="24"/>
          <w:szCs w:val="24"/>
        </w:rPr>
        <w:t xml:space="preserve">, B. (1990). </w:t>
      </w:r>
      <w:r w:rsidRPr="009F0424">
        <w:rPr>
          <w:rFonts w:ascii="Times New Roman" w:hAnsi="Times New Roman" w:cs="Times New Roman"/>
          <w:i/>
          <w:sz w:val="24"/>
          <w:szCs w:val="24"/>
        </w:rPr>
        <w:t>Successful Program Review</w:t>
      </w:r>
      <w:r w:rsidRPr="009F0424">
        <w:rPr>
          <w:rFonts w:ascii="Times New Roman" w:hAnsi="Times New Roman" w:cs="Times New Roman"/>
          <w:sz w:val="24"/>
          <w:szCs w:val="24"/>
        </w:rPr>
        <w:t xml:space="preserve">. San Francisco, CA: </w:t>
      </w:r>
      <w:proofErr w:type="spellStart"/>
      <w:r w:rsidRPr="009F0424">
        <w:rPr>
          <w:rFonts w:ascii="Times New Roman" w:hAnsi="Times New Roman" w:cs="Times New Roman"/>
          <w:sz w:val="24"/>
          <w:szCs w:val="24"/>
        </w:rPr>
        <w:t>Jossey</w:t>
      </w:r>
      <w:proofErr w:type="spellEnd"/>
      <w:r w:rsidRPr="009F0424">
        <w:rPr>
          <w:rFonts w:ascii="Times New Roman" w:hAnsi="Times New Roman" w:cs="Times New Roman"/>
          <w:sz w:val="24"/>
          <w:szCs w:val="24"/>
        </w:rPr>
        <w:t xml:space="preserve">-Bass Publishers. </w:t>
      </w:r>
    </w:p>
    <w:p w:rsidR="001E29A4" w:rsidRDefault="009F0424" w:rsidP="0036055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0424">
        <w:rPr>
          <w:rFonts w:ascii="Times New Roman" w:hAnsi="Times New Roman" w:cs="Times New Roman"/>
          <w:sz w:val="24"/>
          <w:szCs w:val="24"/>
        </w:rPr>
        <w:t xml:space="preserve">Patton, M. (1986). </w:t>
      </w:r>
      <w:r w:rsidRPr="009F0424">
        <w:rPr>
          <w:rFonts w:ascii="Times New Roman" w:hAnsi="Times New Roman" w:cs="Times New Roman"/>
          <w:i/>
          <w:sz w:val="24"/>
          <w:szCs w:val="24"/>
        </w:rPr>
        <w:t>Utilization-Focused Evaluation</w:t>
      </w:r>
      <w:r w:rsidRPr="009F0424">
        <w:rPr>
          <w:rFonts w:ascii="Times New Roman" w:hAnsi="Times New Roman" w:cs="Times New Roman"/>
          <w:sz w:val="24"/>
          <w:szCs w:val="24"/>
        </w:rPr>
        <w:t xml:space="preserve">. Beverly Hills, CA: SAGE Publications.   </w:t>
      </w:r>
    </w:p>
    <w:p w:rsidR="00360551" w:rsidRDefault="00360551" w:rsidP="0036055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60551" w:rsidRDefault="00360551" w:rsidP="0036055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60551" w:rsidRDefault="00360551" w:rsidP="0036055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60551" w:rsidRDefault="00360551" w:rsidP="0036055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60551" w:rsidRDefault="00360551" w:rsidP="0036055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60551" w:rsidRDefault="00360551" w:rsidP="0036055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60551" w:rsidRDefault="00360551" w:rsidP="0036055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60551" w:rsidRDefault="00360551" w:rsidP="0036055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60551" w:rsidRDefault="00360551" w:rsidP="0036055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60551" w:rsidRDefault="00360551" w:rsidP="0036055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60551" w:rsidRDefault="00360551" w:rsidP="0036055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60551" w:rsidRPr="00360551" w:rsidRDefault="00360551" w:rsidP="0036055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E29A4" w:rsidRDefault="001E29A4" w:rsidP="00C66F1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</w:p>
    <w:p w:rsidR="00360551" w:rsidRPr="00360551" w:rsidRDefault="00360551" w:rsidP="00360551">
      <w:pPr>
        <w:spacing w:after="0" w:line="360" w:lineRule="auto"/>
        <w:ind w:left="720" w:hanging="1440"/>
        <w:rPr>
          <w:rFonts w:ascii="Times New Roman" w:hAnsi="Times New Roman" w:cs="Times New Roman"/>
          <w:sz w:val="24"/>
          <w:szCs w:val="24"/>
          <w:u w:val="single"/>
        </w:rPr>
      </w:pPr>
      <w:r w:rsidRPr="00360551">
        <w:rPr>
          <w:rFonts w:ascii="Times New Roman" w:hAnsi="Times New Roman" w:cs="Times New Roman"/>
          <w:sz w:val="24"/>
          <w:szCs w:val="24"/>
          <w:u w:val="single"/>
        </w:rPr>
        <w:t>American Association for Higher Education Publications</w:t>
      </w:r>
    </w:p>
    <w:p w:rsidR="001E29A4" w:rsidRPr="00360551" w:rsidRDefault="001E29A4" w:rsidP="0036055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60551">
        <w:rPr>
          <w:rFonts w:ascii="Times New Roman" w:hAnsi="Times New Roman" w:cs="Times New Roman"/>
          <w:sz w:val="24"/>
          <w:szCs w:val="24"/>
        </w:rPr>
        <w:t xml:space="preserve">Lehmann, T., &amp; Holtan, J. (1988). </w:t>
      </w:r>
      <w:r w:rsidRPr="00360551">
        <w:rPr>
          <w:rFonts w:ascii="Times New Roman" w:hAnsi="Times New Roman" w:cs="Times New Roman"/>
          <w:i/>
          <w:sz w:val="24"/>
          <w:szCs w:val="24"/>
        </w:rPr>
        <w:t>Accounting for Quality through Assessment</w:t>
      </w:r>
      <w:r w:rsidRPr="00360551">
        <w:rPr>
          <w:rFonts w:ascii="Times New Roman" w:hAnsi="Times New Roman" w:cs="Times New Roman"/>
          <w:sz w:val="24"/>
          <w:szCs w:val="24"/>
        </w:rPr>
        <w:t>. Albany, NY: The Nelson A. Rockefeller Institute of Government</w:t>
      </w:r>
    </w:p>
    <w:p w:rsidR="00360551" w:rsidRPr="00360551" w:rsidRDefault="00360551" w:rsidP="0036055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60551">
        <w:rPr>
          <w:rFonts w:ascii="Times New Roman" w:hAnsi="Times New Roman" w:cs="Times New Roman"/>
          <w:sz w:val="24"/>
          <w:szCs w:val="24"/>
        </w:rPr>
        <w:t xml:space="preserve">Wolff, R., &amp; </w:t>
      </w:r>
      <w:proofErr w:type="spellStart"/>
      <w:r w:rsidRPr="00360551">
        <w:rPr>
          <w:rFonts w:ascii="Times New Roman" w:hAnsi="Times New Roman" w:cs="Times New Roman"/>
          <w:sz w:val="24"/>
          <w:szCs w:val="24"/>
        </w:rPr>
        <w:t>Astin</w:t>
      </w:r>
      <w:proofErr w:type="spellEnd"/>
      <w:r w:rsidRPr="00360551">
        <w:rPr>
          <w:rFonts w:ascii="Times New Roman" w:hAnsi="Times New Roman" w:cs="Times New Roman"/>
          <w:sz w:val="24"/>
          <w:szCs w:val="24"/>
        </w:rPr>
        <w:t xml:space="preserve">, A. (1990). </w:t>
      </w:r>
      <w:r w:rsidRPr="00360551">
        <w:rPr>
          <w:rFonts w:ascii="Times New Roman" w:hAnsi="Times New Roman" w:cs="Times New Roman"/>
          <w:i/>
          <w:sz w:val="24"/>
          <w:szCs w:val="24"/>
        </w:rPr>
        <w:t>Assessment 1990: Accreditation and Renewal</w:t>
      </w:r>
      <w:r w:rsidRPr="00360551">
        <w:rPr>
          <w:rFonts w:ascii="Times New Roman" w:hAnsi="Times New Roman" w:cs="Times New Roman"/>
          <w:sz w:val="24"/>
          <w:szCs w:val="24"/>
        </w:rPr>
        <w:t xml:space="preserve">. Washington, DC: American Association for Higher Education. </w:t>
      </w:r>
    </w:p>
    <w:p w:rsidR="00360551" w:rsidRPr="00360551" w:rsidRDefault="00360551" w:rsidP="0036055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60551">
        <w:rPr>
          <w:rFonts w:ascii="Times New Roman" w:hAnsi="Times New Roman" w:cs="Times New Roman"/>
          <w:sz w:val="24"/>
          <w:szCs w:val="24"/>
        </w:rPr>
        <w:t xml:space="preserve">Cross, K., Wiggins, G., &amp; Hutchings, P. (1990). </w:t>
      </w:r>
      <w:r w:rsidRPr="00360551">
        <w:rPr>
          <w:rFonts w:ascii="Times New Roman" w:hAnsi="Times New Roman" w:cs="Times New Roman"/>
          <w:i/>
          <w:sz w:val="24"/>
          <w:szCs w:val="24"/>
        </w:rPr>
        <w:t>Assessment 1990: Understanding the Implications</w:t>
      </w:r>
      <w:r w:rsidRPr="00360551">
        <w:rPr>
          <w:rFonts w:ascii="Times New Roman" w:hAnsi="Times New Roman" w:cs="Times New Roman"/>
          <w:sz w:val="24"/>
          <w:szCs w:val="24"/>
        </w:rPr>
        <w:t xml:space="preserve">. Washington, DC: American Association for Higher Education. </w:t>
      </w:r>
    </w:p>
    <w:p w:rsidR="00360551" w:rsidRPr="00360551" w:rsidRDefault="00360551" w:rsidP="0036055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60551">
        <w:rPr>
          <w:rFonts w:ascii="Times New Roman" w:hAnsi="Times New Roman" w:cs="Times New Roman"/>
          <w:sz w:val="24"/>
          <w:szCs w:val="24"/>
        </w:rPr>
        <w:t xml:space="preserve">Hutchings, P. </w:t>
      </w:r>
      <w:proofErr w:type="gramStart"/>
      <w:r w:rsidRPr="00360551">
        <w:rPr>
          <w:rFonts w:ascii="Times New Roman" w:hAnsi="Times New Roman" w:cs="Times New Roman"/>
          <w:i/>
          <w:sz w:val="24"/>
          <w:szCs w:val="24"/>
        </w:rPr>
        <w:t>Behind</w:t>
      </w:r>
      <w:proofErr w:type="gramEnd"/>
      <w:r w:rsidRPr="00360551">
        <w:rPr>
          <w:rFonts w:ascii="Times New Roman" w:hAnsi="Times New Roman" w:cs="Times New Roman"/>
          <w:i/>
          <w:sz w:val="24"/>
          <w:szCs w:val="24"/>
        </w:rPr>
        <w:t xml:space="preserve"> Outcomes: Contexts for Assessment</w:t>
      </w:r>
      <w:r w:rsidRPr="00360551">
        <w:rPr>
          <w:rFonts w:ascii="Times New Roman" w:hAnsi="Times New Roman" w:cs="Times New Roman"/>
          <w:sz w:val="24"/>
          <w:szCs w:val="24"/>
        </w:rPr>
        <w:t xml:space="preserve">. Washington, DC: American Association for Higher Education.  </w:t>
      </w:r>
    </w:p>
    <w:p w:rsidR="00360551" w:rsidRPr="00360551" w:rsidRDefault="00360551" w:rsidP="0036055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60551">
        <w:rPr>
          <w:rFonts w:ascii="Times New Roman" w:hAnsi="Times New Roman" w:cs="Times New Roman"/>
          <w:sz w:val="24"/>
          <w:szCs w:val="24"/>
        </w:rPr>
        <w:t xml:space="preserve">Anderson, E. (1993). (ED). </w:t>
      </w:r>
      <w:r w:rsidRPr="00360551">
        <w:rPr>
          <w:rFonts w:ascii="Times New Roman" w:hAnsi="Times New Roman" w:cs="Times New Roman"/>
          <w:i/>
          <w:sz w:val="24"/>
          <w:szCs w:val="24"/>
        </w:rPr>
        <w:t>Campus Use of the Teaching Portfolio: Twenty-Five Profiles</w:t>
      </w:r>
      <w:r w:rsidRPr="00360551">
        <w:rPr>
          <w:rFonts w:ascii="Times New Roman" w:hAnsi="Times New Roman" w:cs="Times New Roman"/>
          <w:sz w:val="24"/>
          <w:szCs w:val="24"/>
        </w:rPr>
        <w:t>. Washington, DC: The AAHE Teaching Initiative American Association for Higher Education.</w:t>
      </w:r>
    </w:p>
    <w:p w:rsidR="001E29A4" w:rsidRPr="00360551" w:rsidRDefault="001E29A4" w:rsidP="0036055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60551">
        <w:rPr>
          <w:rFonts w:ascii="Times New Roman" w:hAnsi="Times New Roman" w:cs="Times New Roman"/>
          <w:sz w:val="24"/>
          <w:szCs w:val="24"/>
        </w:rPr>
        <w:t>Mentkowski</w:t>
      </w:r>
      <w:proofErr w:type="spellEnd"/>
      <w:r w:rsidRPr="00360551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360551">
        <w:rPr>
          <w:rFonts w:ascii="Times New Roman" w:hAnsi="Times New Roman" w:cs="Times New Roman"/>
          <w:sz w:val="24"/>
          <w:szCs w:val="24"/>
        </w:rPr>
        <w:t>Astin</w:t>
      </w:r>
      <w:proofErr w:type="spellEnd"/>
      <w:r w:rsidRPr="00360551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360551">
        <w:rPr>
          <w:rFonts w:ascii="Times New Roman" w:hAnsi="Times New Roman" w:cs="Times New Roman"/>
          <w:sz w:val="24"/>
          <w:szCs w:val="24"/>
        </w:rPr>
        <w:t>Ewell</w:t>
      </w:r>
      <w:proofErr w:type="spellEnd"/>
      <w:r w:rsidRPr="00360551">
        <w:rPr>
          <w:rFonts w:ascii="Times New Roman" w:hAnsi="Times New Roman" w:cs="Times New Roman"/>
          <w:sz w:val="24"/>
          <w:szCs w:val="24"/>
        </w:rPr>
        <w:t xml:space="preserve">, P., &amp; Moran, T. (1991). </w:t>
      </w:r>
      <w:r w:rsidRPr="00360551">
        <w:rPr>
          <w:rFonts w:ascii="Times New Roman" w:hAnsi="Times New Roman" w:cs="Times New Roman"/>
          <w:i/>
          <w:sz w:val="24"/>
          <w:szCs w:val="24"/>
        </w:rPr>
        <w:t>Catching Theory Up With Practice: Conceptual Frameworks for Assessment</w:t>
      </w:r>
      <w:r w:rsidRPr="00360551">
        <w:rPr>
          <w:rFonts w:ascii="Times New Roman" w:hAnsi="Times New Roman" w:cs="Times New Roman"/>
          <w:sz w:val="24"/>
          <w:szCs w:val="24"/>
        </w:rPr>
        <w:t xml:space="preserve">. Washington, DC: American Association for Higher Education.  </w:t>
      </w:r>
    </w:p>
    <w:p w:rsidR="00360551" w:rsidRPr="00360551" w:rsidRDefault="00360551" w:rsidP="0036055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60551">
        <w:rPr>
          <w:rFonts w:ascii="Times New Roman" w:hAnsi="Times New Roman" w:cs="Times New Roman"/>
          <w:sz w:val="24"/>
          <w:szCs w:val="24"/>
        </w:rPr>
        <w:t>Hymes</w:t>
      </w:r>
      <w:proofErr w:type="spellEnd"/>
      <w:r w:rsidRPr="00360551">
        <w:rPr>
          <w:rFonts w:ascii="Times New Roman" w:hAnsi="Times New Roman" w:cs="Times New Roman"/>
          <w:sz w:val="24"/>
          <w:szCs w:val="24"/>
        </w:rPr>
        <w:t xml:space="preserve">, D., </w:t>
      </w:r>
      <w:proofErr w:type="spellStart"/>
      <w:r w:rsidRPr="00360551">
        <w:rPr>
          <w:rFonts w:ascii="Times New Roman" w:hAnsi="Times New Roman" w:cs="Times New Roman"/>
          <w:sz w:val="24"/>
          <w:szCs w:val="24"/>
        </w:rPr>
        <w:t>Chafin</w:t>
      </w:r>
      <w:proofErr w:type="spellEnd"/>
      <w:r w:rsidRPr="00360551">
        <w:rPr>
          <w:rFonts w:ascii="Times New Roman" w:hAnsi="Times New Roman" w:cs="Times New Roman"/>
          <w:sz w:val="24"/>
          <w:szCs w:val="24"/>
        </w:rPr>
        <w:t xml:space="preserve">, A., &amp; </w:t>
      </w:r>
      <w:proofErr w:type="spellStart"/>
      <w:r w:rsidRPr="00360551">
        <w:rPr>
          <w:rFonts w:ascii="Times New Roman" w:hAnsi="Times New Roman" w:cs="Times New Roman"/>
          <w:sz w:val="24"/>
          <w:szCs w:val="24"/>
        </w:rPr>
        <w:t>Gonder</w:t>
      </w:r>
      <w:proofErr w:type="spellEnd"/>
      <w:r w:rsidRPr="00360551">
        <w:rPr>
          <w:rFonts w:ascii="Times New Roman" w:hAnsi="Times New Roman" w:cs="Times New Roman"/>
          <w:sz w:val="24"/>
          <w:szCs w:val="24"/>
        </w:rPr>
        <w:t xml:space="preserve">, P. (1991). </w:t>
      </w:r>
      <w:r w:rsidRPr="00360551">
        <w:rPr>
          <w:rFonts w:ascii="Times New Roman" w:hAnsi="Times New Roman" w:cs="Times New Roman"/>
          <w:i/>
          <w:sz w:val="24"/>
          <w:szCs w:val="24"/>
        </w:rPr>
        <w:t>The Changing Face of Testing and Assessment: Problems and Solutions</w:t>
      </w:r>
      <w:r w:rsidRPr="00360551">
        <w:rPr>
          <w:rFonts w:ascii="Times New Roman" w:hAnsi="Times New Roman" w:cs="Times New Roman"/>
          <w:sz w:val="24"/>
          <w:szCs w:val="24"/>
        </w:rPr>
        <w:t>. Arlington, VA: American Association of School Administrators.</w:t>
      </w:r>
    </w:p>
    <w:p w:rsidR="00360551" w:rsidRPr="00360551" w:rsidRDefault="00360551" w:rsidP="0036055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60551">
        <w:rPr>
          <w:rFonts w:ascii="Times New Roman" w:hAnsi="Times New Roman" w:cs="Times New Roman"/>
          <w:sz w:val="24"/>
          <w:szCs w:val="24"/>
        </w:rPr>
        <w:t>Astin</w:t>
      </w:r>
      <w:proofErr w:type="spellEnd"/>
      <w:r w:rsidRPr="00360551">
        <w:rPr>
          <w:rFonts w:ascii="Times New Roman" w:hAnsi="Times New Roman" w:cs="Times New Roman"/>
          <w:sz w:val="24"/>
          <w:szCs w:val="24"/>
        </w:rPr>
        <w:t xml:space="preserve">, A., &amp; Baldwin, R. (1991). </w:t>
      </w:r>
      <w:r w:rsidRPr="00360551">
        <w:rPr>
          <w:rFonts w:ascii="Times New Roman" w:hAnsi="Times New Roman" w:cs="Times New Roman"/>
          <w:i/>
          <w:sz w:val="24"/>
          <w:szCs w:val="24"/>
        </w:rPr>
        <w:t>Faculty Collaboration: Enhancing the Quality of Scholarship and Teaching</w:t>
      </w:r>
      <w:r w:rsidRPr="00360551">
        <w:rPr>
          <w:rFonts w:ascii="Times New Roman" w:hAnsi="Times New Roman" w:cs="Times New Roman"/>
          <w:sz w:val="24"/>
          <w:szCs w:val="24"/>
        </w:rPr>
        <w:t xml:space="preserve">. Washington, DC: The George Washington University, School of Education and Human Development.  </w:t>
      </w:r>
    </w:p>
    <w:p w:rsidR="00360551" w:rsidRPr="00360551" w:rsidRDefault="00360551" w:rsidP="0036055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60551">
        <w:rPr>
          <w:rFonts w:ascii="Times New Roman" w:hAnsi="Times New Roman" w:cs="Times New Roman"/>
          <w:sz w:val="24"/>
          <w:szCs w:val="24"/>
        </w:rPr>
        <w:t xml:space="preserve">Hutchings, P. (1995). (Ed.). </w:t>
      </w:r>
      <w:r w:rsidRPr="00360551">
        <w:rPr>
          <w:rFonts w:ascii="Times New Roman" w:hAnsi="Times New Roman" w:cs="Times New Roman"/>
          <w:i/>
          <w:sz w:val="24"/>
          <w:szCs w:val="24"/>
        </w:rPr>
        <w:t>From Idea to Prototype: The Peer Review of Teaching: A Project Workbook</w:t>
      </w:r>
      <w:r w:rsidRPr="00360551">
        <w:rPr>
          <w:rFonts w:ascii="Times New Roman" w:hAnsi="Times New Roman" w:cs="Times New Roman"/>
          <w:sz w:val="24"/>
          <w:szCs w:val="24"/>
        </w:rPr>
        <w:t xml:space="preserve">. Washington, DC: AAHE Teaching Initiative American Association for Higher Education. </w:t>
      </w:r>
    </w:p>
    <w:p w:rsidR="001E29A4" w:rsidRPr="00360551" w:rsidRDefault="0095469B" w:rsidP="0036055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60551">
        <w:rPr>
          <w:rFonts w:ascii="Times New Roman" w:hAnsi="Times New Roman" w:cs="Times New Roman"/>
          <w:sz w:val="24"/>
          <w:szCs w:val="24"/>
        </w:rPr>
        <w:t xml:space="preserve">Richardson, R., Matthew, D., &amp; Finney, J. (1992). </w:t>
      </w:r>
      <w:r w:rsidRPr="00360551">
        <w:rPr>
          <w:rFonts w:ascii="Times New Roman" w:hAnsi="Times New Roman" w:cs="Times New Roman"/>
          <w:i/>
          <w:sz w:val="24"/>
          <w:szCs w:val="24"/>
        </w:rPr>
        <w:t>Improving State and Campus Environments for Quality and Diversity: A Self-Assessment</w:t>
      </w:r>
      <w:r w:rsidRPr="00360551">
        <w:rPr>
          <w:rFonts w:ascii="Times New Roman" w:hAnsi="Times New Roman" w:cs="Times New Roman"/>
          <w:sz w:val="24"/>
          <w:szCs w:val="24"/>
        </w:rPr>
        <w:t xml:space="preserve">. Denver, CO: Education Commissions of the States. </w:t>
      </w:r>
    </w:p>
    <w:p w:rsidR="00360551" w:rsidRPr="00360551" w:rsidRDefault="00360551" w:rsidP="0036055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60551">
        <w:rPr>
          <w:rFonts w:ascii="Times New Roman" w:hAnsi="Times New Roman" w:cs="Times New Roman"/>
          <w:sz w:val="24"/>
          <w:szCs w:val="24"/>
        </w:rPr>
        <w:t xml:space="preserve">Blythe, H., &amp; Sweet, C. (1998). </w:t>
      </w:r>
      <w:r w:rsidRPr="00360551">
        <w:rPr>
          <w:rFonts w:ascii="Times New Roman" w:hAnsi="Times New Roman" w:cs="Times New Roman"/>
          <w:i/>
          <w:sz w:val="24"/>
          <w:szCs w:val="24"/>
        </w:rPr>
        <w:t>It Works for Me! Shared Tips for Teaching</w:t>
      </w:r>
      <w:r w:rsidRPr="00360551">
        <w:rPr>
          <w:rFonts w:ascii="Times New Roman" w:hAnsi="Times New Roman" w:cs="Times New Roman"/>
          <w:sz w:val="24"/>
          <w:szCs w:val="24"/>
        </w:rPr>
        <w:t xml:space="preserve">. Stillwater, OK: New Forums Press. </w:t>
      </w:r>
    </w:p>
    <w:p w:rsidR="00360551" w:rsidRPr="00360551" w:rsidRDefault="00360551" w:rsidP="0036055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60551">
        <w:rPr>
          <w:rFonts w:ascii="Times New Roman" w:hAnsi="Times New Roman" w:cs="Times New Roman"/>
          <w:sz w:val="24"/>
          <w:szCs w:val="24"/>
        </w:rPr>
        <w:lastRenderedPageBreak/>
        <w:t xml:space="preserve">Hutchings, P. (1996). (Ed.). </w:t>
      </w:r>
      <w:r w:rsidRPr="00360551">
        <w:rPr>
          <w:rFonts w:ascii="Times New Roman" w:hAnsi="Times New Roman" w:cs="Times New Roman"/>
          <w:i/>
          <w:sz w:val="24"/>
          <w:szCs w:val="24"/>
        </w:rPr>
        <w:t>Making Teaching Community Property: A Menu for Peer Collaboration and Peer Review</w:t>
      </w:r>
      <w:r w:rsidRPr="00360551">
        <w:rPr>
          <w:rFonts w:ascii="Times New Roman" w:hAnsi="Times New Roman" w:cs="Times New Roman"/>
          <w:sz w:val="24"/>
          <w:szCs w:val="24"/>
        </w:rPr>
        <w:t xml:space="preserve">. Washington, DC: AAHE Teaching Initiative American Association for Higher Education. </w:t>
      </w:r>
    </w:p>
    <w:p w:rsidR="00360551" w:rsidRPr="00360551" w:rsidRDefault="00360551" w:rsidP="0036055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60551">
        <w:rPr>
          <w:rFonts w:ascii="Times New Roman" w:hAnsi="Times New Roman" w:cs="Times New Roman"/>
          <w:sz w:val="24"/>
          <w:szCs w:val="24"/>
        </w:rPr>
        <w:t>Ewell</w:t>
      </w:r>
      <w:proofErr w:type="spellEnd"/>
      <w:r w:rsidRPr="00360551">
        <w:rPr>
          <w:rFonts w:ascii="Times New Roman" w:hAnsi="Times New Roman" w:cs="Times New Roman"/>
          <w:sz w:val="24"/>
          <w:szCs w:val="24"/>
        </w:rPr>
        <w:t xml:space="preserve">, P., Hutchings, P., &amp; Marchese, T. (1991). Reprise 1991: Reprints of Two Papers treating Assessment’s History and Implementation. Washington, DC: American Association for Higher Education. </w:t>
      </w:r>
    </w:p>
    <w:p w:rsidR="00360551" w:rsidRPr="00360551" w:rsidRDefault="00360551" w:rsidP="0036055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60551">
        <w:rPr>
          <w:rFonts w:ascii="Times New Roman" w:hAnsi="Times New Roman" w:cs="Times New Roman"/>
          <w:sz w:val="24"/>
          <w:szCs w:val="24"/>
        </w:rPr>
        <w:t xml:space="preserve">Adelman, C. (1989). </w:t>
      </w:r>
      <w:r w:rsidRPr="00360551">
        <w:rPr>
          <w:rFonts w:ascii="Times New Roman" w:hAnsi="Times New Roman" w:cs="Times New Roman"/>
          <w:i/>
          <w:sz w:val="24"/>
          <w:szCs w:val="24"/>
        </w:rPr>
        <w:t>Signs and Traces</w:t>
      </w:r>
      <w:r w:rsidRPr="00360551">
        <w:rPr>
          <w:rFonts w:ascii="Times New Roman" w:hAnsi="Times New Roman" w:cs="Times New Roman"/>
          <w:sz w:val="24"/>
          <w:szCs w:val="24"/>
        </w:rPr>
        <w:t xml:space="preserve">. Washington, DC: U.S. Government Printing Office. </w:t>
      </w:r>
    </w:p>
    <w:p w:rsidR="001E29A4" w:rsidRPr="00360551" w:rsidRDefault="00360551" w:rsidP="0036055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60551">
        <w:rPr>
          <w:rFonts w:ascii="Times New Roman" w:hAnsi="Times New Roman" w:cs="Times New Roman"/>
          <w:sz w:val="24"/>
          <w:szCs w:val="24"/>
        </w:rPr>
        <w:t xml:space="preserve">Agar, M. (1986). </w:t>
      </w:r>
      <w:r w:rsidRPr="00360551">
        <w:rPr>
          <w:rFonts w:ascii="Times New Roman" w:hAnsi="Times New Roman" w:cs="Times New Roman"/>
          <w:i/>
          <w:sz w:val="24"/>
          <w:szCs w:val="24"/>
        </w:rPr>
        <w:t>Speaking of Ethnography</w:t>
      </w:r>
      <w:r w:rsidRPr="00360551">
        <w:rPr>
          <w:rFonts w:ascii="Times New Roman" w:hAnsi="Times New Roman" w:cs="Times New Roman"/>
          <w:sz w:val="24"/>
          <w:szCs w:val="24"/>
        </w:rPr>
        <w:t xml:space="preserve">. Newbury Park, CA: SAGE Publications </w:t>
      </w:r>
      <w:r w:rsidR="001E29A4" w:rsidRPr="00360551">
        <w:rPr>
          <w:rFonts w:ascii="Times New Roman" w:hAnsi="Times New Roman" w:cs="Times New Roman"/>
          <w:sz w:val="24"/>
          <w:szCs w:val="24"/>
        </w:rPr>
        <w:t xml:space="preserve">Stark, J., &amp; Lowther, M. (1988). </w:t>
      </w:r>
      <w:r w:rsidR="001E29A4" w:rsidRPr="00360551">
        <w:rPr>
          <w:rFonts w:ascii="Times New Roman" w:hAnsi="Times New Roman" w:cs="Times New Roman"/>
          <w:i/>
          <w:sz w:val="24"/>
          <w:szCs w:val="24"/>
        </w:rPr>
        <w:t>Strengthening the Ties That Bind: Integrating Undergraduate Liberal and Professional Study</w:t>
      </w:r>
      <w:r w:rsidR="001E29A4" w:rsidRPr="00360551">
        <w:rPr>
          <w:rFonts w:ascii="Times New Roman" w:hAnsi="Times New Roman" w:cs="Times New Roman"/>
          <w:sz w:val="24"/>
          <w:szCs w:val="24"/>
        </w:rPr>
        <w:t xml:space="preserve">. The Regents of the University of Michigan. </w:t>
      </w:r>
    </w:p>
    <w:p w:rsidR="00CE0ABD" w:rsidRPr="00360551" w:rsidRDefault="001E29A4" w:rsidP="0036055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60551">
        <w:rPr>
          <w:rFonts w:ascii="Times New Roman" w:hAnsi="Times New Roman" w:cs="Times New Roman"/>
          <w:sz w:val="24"/>
          <w:szCs w:val="24"/>
        </w:rPr>
        <w:t xml:space="preserve">Weimer, M. (1987). (Ed.). </w:t>
      </w:r>
      <w:r w:rsidRPr="00360551">
        <w:rPr>
          <w:rFonts w:ascii="Times New Roman" w:hAnsi="Times New Roman" w:cs="Times New Roman"/>
          <w:i/>
          <w:sz w:val="24"/>
          <w:szCs w:val="24"/>
        </w:rPr>
        <w:t>Teaching Large Classes Well</w:t>
      </w:r>
      <w:r w:rsidRPr="00360551">
        <w:rPr>
          <w:rFonts w:ascii="Times New Roman" w:hAnsi="Times New Roman" w:cs="Times New Roman"/>
          <w:sz w:val="24"/>
          <w:szCs w:val="24"/>
        </w:rPr>
        <w:t xml:space="preserve">. San Francisco, CA: </w:t>
      </w:r>
      <w:proofErr w:type="spellStart"/>
      <w:r w:rsidRPr="00360551">
        <w:rPr>
          <w:rFonts w:ascii="Times New Roman" w:hAnsi="Times New Roman" w:cs="Times New Roman"/>
          <w:sz w:val="24"/>
          <w:szCs w:val="24"/>
        </w:rPr>
        <w:t>Jossey</w:t>
      </w:r>
      <w:proofErr w:type="spellEnd"/>
      <w:r w:rsidRPr="00360551">
        <w:rPr>
          <w:rFonts w:ascii="Times New Roman" w:hAnsi="Times New Roman" w:cs="Times New Roman"/>
          <w:sz w:val="24"/>
          <w:szCs w:val="24"/>
        </w:rPr>
        <w:t xml:space="preserve">-Bass Publishers. </w:t>
      </w:r>
    </w:p>
    <w:p w:rsidR="0095469B" w:rsidRPr="00360551" w:rsidRDefault="0095469B" w:rsidP="0036055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60551">
        <w:rPr>
          <w:rFonts w:ascii="Times New Roman" w:hAnsi="Times New Roman" w:cs="Times New Roman"/>
          <w:sz w:val="24"/>
          <w:szCs w:val="24"/>
        </w:rPr>
        <w:t xml:space="preserve"> Edgerton, R., Hutchings, P., &amp; Quinlan, K. (1991). </w:t>
      </w:r>
      <w:r w:rsidRPr="00360551">
        <w:rPr>
          <w:rFonts w:ascii="Times New Roman" w:hAnsi="Times New Roman" w:cs="Times New Roman"/>
          <w:i/>
          <w:sz w:val="24"/>
          <w:szCs w:val="24"/>
        </w:rPr>
        <w:t>The Teaching Portfolio: Capturing the Scholarship in Teaching</w:t>
      </w:r>
      <w:r w:rsidRPr="00360551">
        <w:rPr>
          <w:rFonts w:ascii="Times New Roman" w:hAnsi="Times New Roman" w:cs="Times New Roman"/>
          <w:sz w:val="24"/>
          <w:szCs w:val="24"/>
        </w:rPr>
        <w:t>. Washington, DC: The American Association of Higher Education.</w:t>
      </w:r>
    </w:p>
    <w:p w:rsidR="00360551" w:rsidRPr="00360551" w:rsidRDefault="00360551" w:rsidP="0036055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60551">
        <w:rPr>
          <w:rFonts w:ascii="Times New Roman" w:hAnsi="Times New Roman" w:cs="Times New Roman"/>
          <w:sz w:val="24"/>
          <w:szCs w:val="24"/>
        </w:rPr>
        <w:t xml:space="preserve">Forrest, A. (1990). </w:t>
      </w:r>
      <w:r w:rsidRPr="00360551">
        <w:rPr>
          <w:rFonts w:ascii="Times New Roman" w:hAnsi="Times New Roman" w:cs="Times New Roman"/>
          <w:i/>
          <w:sz w:val="24"/>
          <w:szCs w:val="24"/>
        </w:rPr>
        <w:t>Time Will Tell: Portfolio-Assisted Assessment of General Education</w:t>
      </w:r>
      <w:r w:rsidRPr="00360551">
        <w:rPr>
          <w:rFonts w:ascii="Times New Roman" w:hAnsi="Times New Roman" w:cs="Times New Roman"/>
          <w:sz w:val="24"/>
          <w:szCs w:val="24"/>
        </w:rPr>
        <w:t xml:space="preserve">.  Washington, DC: American Association for Higher Education.  </w:t>
      </w:r>
    </w:p>
    <w:p w:rsidR="00360551" w:rsidRPr="00360551" w:rsidRDefault="00360551" w:rsidP="0036055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60551">
        <w:rPr>
          <w:rFonts w:ascii="Times New Roman" w:hAnsi="Times New Roman" w:cs="Times New Roman"/>
          <w:sz w:val="24"/>
          <w:szCs w:val="24"/>
        </w:rPr>
        <w:t xml:space="preserve">Hutchings, P., Marchese, T., &amp; Wright, B. (1991). (Ed.). </w:t>
      </w:r>
      <w:r w:rsidRPr="00360551">
        <w:rPr>
          <w:rFonts w:ascii="Times New Roman" w:hAnsi="Times New Roman" w:cs="Times New Roman"/>
          <w:i/>
          <w:sz w:val="24"/>
          <w:szCs w:val="24"/>
        </w:rPr>
        <w:t>Using Assessment to Strengthen General Education.</w:t>
      </w:r>
      <w:r w:rsidRPr="00360551">
        <w:rPr>
          <w:rFonts w:ascii="Times New Roman" w:hAnsi="Times New Roman" w:cs="Times New Roman"/>
          <w:sz w:val="24"/>
          <w:szCs w:val="24"/>
        </w:rPr>
        <w:t xml:space="preserve"> Washington, DC: AAHE Teaching Initiative American Association for Higher Education.</w:t>
      </w:r>
    </w:p>
    <w:p w:rsidR="00360551" w:rsidRPr="00360551" w:rsidRDefault="00360551" w:rsidP="0036055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60551">
        <w:rPr>
          <w:rFonts w:ascii="Times New Roman" w:hAnsi="Times New Roman" w:cs="Times New Roman"/>
          <w:sz w:val="24"/>
          <w:szCs w:val="24"/>
        </w:rPr>
        <w:t xml:space="preserve">Hutchings, P. (1993). (Ed.). </w:t>
      </w:r>
      <w:r w:rsidRPr="00360551">
        <w:rPr>
          <w:rFonts w:ascii="Times New Roman" w:hAnsi="Times New Roman" w:cs="Times New Roman"/>
          <w:i/>
          <w:sz w:val="24"/>
          <w:szCs w:val="24"/>
        </w:rPr>
        <w:t>Using Cases to Improve College Teaching: A Guide to More Reflective Practice</w:t>
      </w:r>
      <w:r w:rsidRPr="00360551">
        <w:rPr>
          <w:rFonts w:ascii="Times New Roman" w:hAnsi="Times New Roman" w:cs="Times New Roman"/>
          <w:sz w:val="24"/>
          <w:szCs w:val="24"/>
        </w:rPr>
        <w:t>. Washington, DC: AAHE Teaching Initiative American Association for Higher Education.</w:t>
      </w:r>
    </w:p>
    <w:p w:rsidR="00CE0ABD" w:rsidRPr="00C66F16" w:rsidRDefault="00CE0ABD" w:rsidP="00360551">
      <w:p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F567FC" w:rsidRDefault="00F567FC" w:rsidP="00360551">
      <w:p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C66F16" w:rsidRDefault="00C66F16" w:rsidP="00360551">
      <w:p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C66F16" w:rsidRDefault="00C66F16" w:rsidP="00360551">
      <w:pPr>
        <w:spacing w:after="0" w:line="360" w:lineRule="auto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F16">
        <w:rPr>
          <w:rFonts w:ascii="Times New Roman" w:hAnsi="Times New Roman" w:cs="Times New Roman"/>
          <w:b/>
          <w:sz w:val="24"/>
          <w:szCs w:val="24"/>
        </w:rPr>
        <w:t>Bulletins, Videos, Journals and Publications</w:t>
      </w:r>
    </w:p>
    <w:p w:rsidR="00AF5FF7" w:rsidRDefault="00AF5FF7" w:rsidP="00360551">
      <w:pPr>
        <w:spacing w:after="0" w:line="360" w:lineRule="auto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255" w:rsidRDefault="00D71255" w:rsidP="0036055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(2007). </w:t>
      </w:r>
      <w:r w:rsidRPr="00D71255">
        <w:rPr>
          <w:rFonts w:ascii="Times New Roman" w:hAnsi="Times New Roman" w:cs="Times New Roman"/>
          <w:i/>
          <w:sz w:val="24"/>
          <w:szCs w:val="24"/>
        </w:rPr>
        <w:t>Communication Education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71255">
        <w:rPr>
          <w:rFonts w:ascii="Times New Roman" w:hAnsi="Times New Roman" w:cs="Times New Roman"/>
          <w:i/>
          <w:sz w:val="24"/>
          <w:szCs w:val="24"/>
        </w:rPr>
        <w:t>56(4)</w:t>
      </w:r>
      <w:r>
        <w:rPr>
          <w:rFonts w:ascii="Times New Roman" w:hAnsi="Times New Roman" w:cs="Times New Roman"/>
          <w:sz w:val="24"/>
          <w:szCs w:val="24"/>
        </w:rPr>
        <w:t xml:space="preserve">. Long Beach, CA: National Communication Association. </w:t>
      </w:r>
    </w:p>
    <w:p w:rsidR="00026192" w:rsidRDefault="00D71255" w:rsidP="0036055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(2002). </w:t>
      </w:r>
      <w:r w:rsidRPr="00D71255">
        <w:rPr>
          <w:rFonts w:ascii="Times New Roman" w:hAnsi="Times New Roman" w:cs="Times New Roman"/>
          <w:i/>
          <w:sz w:val="24"/>
          <w:szCs w:val="24"/>
        </w:rPr>
        <w:t>Communication Monographs, 69(4)</w:t>
      </w:r>
      <w:r>
        <w:rPr>
          <w:rFonts w:ascii="Times New Roman" w:hAnsi="Times New Roman" w:cs="Times New Roman"/>
          <w:sz w:val="24"/>
          <w:szCs w:val="24"/>
        </w:rPr>
        <w:t xml:space="preserve">.  Annandale, VA: National Communication Association. </w:t>
      </w:r>
    </w:p>
    <w:p w:rsidR="00026192" w:rsidRDefault="00026192" w:rsidP="0036055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(2002). </w:t>
      </w:r>
      <w:r w:rsidRPr="00026192">
        <w:rPr>
          <w:rFonts w:ascii="Times New Roman" w:hAnsi="Times New Roman" w:cs="Times New Roman"/>
          <w:i/>
          <w:sz w:val="24"/>
          <w:szCs w:val="24"/>
        </w:rPr>
        <w:t>Journal on Excel</w:t>
      </w:r>
      <w:r>
        <w:rPr>
          <w:rFonts w:ascii="Times New Roman" w:hAnsi="Times New Roman" w:cs="Times New Roman"/>
          <w:i/>
          <w:sz w:val="24"/>
          <w:szCs w:val="24"/>
        </w:rPr>
        <w:t>lence in College Teaching, 11(</w:t>
      </w:r>
      <w:r w:rsidRPr="00026192">
        <w:rPr>
          <w:rFonts w:ascii="Times New Roman" w:hAnsi="Times New Roman" w:cs="Times New Roman"/>
          <w:i/>
          <w:sz w:val="24"/>
          <w:szCs w:val="24"/>
        </w:rPr>
        <w:t>2 &amp; 3</w:t>
      </w:r>
      <w:r>
        <w:rPr>
          <w:rFonts w:ascii="Times New Roman" w:hAnsi="Times New Roman" w:cs="Times New Roman"/>
          <w:sz w:val="24"/>
          <w:szCs w:val="24"/>
        </w:rPr>
        <w:t>). Miami, FL: Miami University.</w:t>
      </w:r>
    </w:p>
    <w:p w:rsidR="004110B7" w:rsidRDefault="00026192" w:rsidP="0036055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(2001). </w:t>
      </w:r>
      <w:r w:rsidRPr="00026192">
        <w:rPr>
          <w:rFonts w:ascii="Times New Roman" w:hAnsi="Times New Roman" w:cs="Times New Roman"/>
          <w:i/>
          <w:sz w:val="24"/>
          <w:szCs w:val="24"/>
        </w:rPr>
        <w:t>Journal on Excellence in College Teaching, 11(1</w:t>
      </w:r>
      <w:r>
        <w:rPr>
          <w:rFonts w:ascii="Times New Roman" w:hAnsi="Times New Roman" w:cs="Times New Roman"/>
          <w:sz w:val="24"/>
          <w:szCs w:val="24"/>
        </w:rPr>
        <w:t>). Miami, FL: Miami University.</w:t>
      </w:r>
    </w:p>
    <w:p w:rsidR="00026192" w:rsidRDefault="00360551" w:rsidP="0036055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(200</w:t>
      </w:r>
      <w:r w:rsidR="004110B7">
        <w:rPr>
          <w:rFonts w:ascii="Times New Roman" w:hAnsi="Times New Roman" w:cs="Times New Roman"/>
          <w:sz w:val="24"/>
          <w:szCs w:val="24"/>
        </w:rPr>
        <w:t xml:space="preserve">0). </w:t>
      </w:r>
      <w:r w:rsidR="004110B7" w:rsidRPr="00026192">
        <w:rPr>
          <w:rFonts w:ascii="Times New Roman" w:hAnsi="Times New Roman" w:cs="Times New Roman"/>
          <w:i/>
          <w:sz w:val="24"/>
          <w:szCs w:val="24"/>
        </w:rPr>
        <w:t>Journal on Excel</w:t>
      </w:r>
      <w:r w:rsidR="004110B7">
        <w:rPr>
          <w:rFonts w:ascii="Times New Roman" w:hAnsi="Times New Roman" w:cs="Times New Roman"/>
          <w:i/>
          <w:sz w:val="24"/>
          <w:szCs w:val="24"/>
        </w:rPr>
        <w:t>lence in College Teaching, 10</w:t>
      </w:r>
      <w:r w:rsidR="004110B7" w:rsidRPr="00026192">
        <w:rPr>
          <w:rFonts w:ascii="Times New Roman" w:hAnsi="Times New Roman" w:cs="Times New Roman"/>
          <w:i/>
          <w:sz w:val="24"/>
          <w:szCs w:val="24"/>
        </w:rPr>
        <w:t>(</w:t>
      </w:r>
      <w:r w:rsidR="004110B7">
        <w:rPr>
          <w:rFonts w:ascii="Times New Roman" w:hAnsi="Times New Roman" w:cs="Times New Roman"/>
          <w:i/>
          <w:sz w:val="24"/>
          <w:szCs w:val="24"/>
        </w:rPr>
        <w:t>2</w:t>
      </w:r>
      <w:r w:rsidR="004110B7">
        <w:rPr>
          <w:rFonts w:ascii="Times New Roman" w:hAnsi="Times New Roman" w:cs="Times New Roman"/>
          <w:sz w:val="24"/>
          <w:szCs w:val="24"/>
        </w:rPr>
        <w:t>). Miami, FL: Miami University.</w:t>
      </w:r>
    </w:p>
    <w:p w:rsidR="00D260DB" w:rsidRDefault="00026192" w:rsidP="0036055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(2000). </w:t>
      </w:r>
      <w:r w:rsidRPr="00026192">
        <w:rPr>
          <w:rFonts w:ascii="Times New Roman" w:hAnsi="Times New Roman" w:cs="Times New Roman"/>
          <w:i/>
          <w:sz w:val="24"/>
          <w:szCs w:val="24"/>
        </w:rPr>
        <w:t>Journal on Excel</w:t>
      </w:r>
      <w:r>
        <w:rPr>
          <w:rFonts w:ascii="Times New Roman" w:hAnsi="Times New Roman" w:cs="Times New Roman"/>
          <w:i/>
          <w:sz w:val="24"/>
          <w:szCs w:val="24"/>
        </w:rPr>
        <w:t>lence in College Teaching, 10</w:t>
      </w:r>
      <w:r w:rsidRPr="00026192">
        <w:rPr>
          <w:rFonts w:ascii="Times New Roman" w:hAnsi="Times New Roman" w:cs="Times New Roman"/>
          <w:i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). Miami, FL: Miami University.</w:t>
      </w:r>
    </w:p>
    <w:p w:rsidR="00D81B8F" w:rsidRDefault="00D260DB" w:rsidP="0036055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(1988). </w:t>
      </w:r>
      <w:proofErr w:type="gramStart"/>
      <w:r w:rsidRPr="00D260DB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D260DB">
        <w:rPr>
          <w:rFonts w:ascii="Times New Roman" w:hAnsi="Times New Roman" w:cs="Times New Roman"/>
          <w:i/>
          <w:sz w:val="24"/>
          <w:szCs w:val="24"/>
        </w:rPr>
        <w:t xml:space="preserve"> Journal of Staff, Program, &amp; Organization Development</w:t>
      </w:r>
      <w:r w:rsidR="008F1569">
        <w:rPr>
          <w:rFonts w:ascii="Times New Roman" w:hAnsi="Times New Roman" w:cs="Times New Roman"/>
          <w:sz w:val="24"/>
          <w:szCs w:val="24"/>
        </w:rPr>
        <w:t xml:space="preserve">, </w:t>
      </w:r>
      <w:r w:rsidR="008F1569">
        <w:rPr>
          <w:rFonts w:ascii="Times New Roman" w:hAnsi="Times New Roman" w:cs="Times New Roman"/>
          <w:i/>
          <w:sz w:val="24"/>
          <w:szCs w:val="24"/>
        </w:rPr>
        <w:t>6</w:t>
      </w:r>
      <w:r w:rsidR="008F1569" w:rsidRPr="008F1569">
        <w:rPr>
          <w:rFonts w:ascii="Times New Roman" w:hAnsi="Times New Roman" w:cs="Times New Roman"/>
          <w:i/>
          <w:sz w:val="24"/>
          <w:szCs w:val="24"/>
        </w:rPr>
        <w:t>(3).</w:t>
      </w:r>
      <w:r w:rsidR="008F1569">
        <w:rPr>
          <w:rFonts w:ascii="Times New Roman" w:hAnsi="Times New Roman" w:cs="Times New Roman"/>
          <w:sz w:val="24"/>
          <w:szCs w:val="24"/>
        </w:rPr>
        <w:t xml:space="preserve"> </w:t>
      </w:r>
      <w:r w:rsidR="00711727">
        <w:rPr>
          <w:rFonts w:ascii="Times New Roman" w:hAnsi="Times New Roman" w:cs="Times New Roman"/>
          <w:sz w:val="24"/>
          <w:szCs w:val="24"/>
        </w:rPr>
        <w:t xml:space="preserve"> Stillwater, OK: New Forums Press, INC.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255" w:rsidRDefault="00D81B8F" w:rsidP="0036055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(1986). </w:t>
      </w:r>
      <w:r w:rsidRPr="00D81B8F">
        <w:rPr>
          <w:rFonts w:ascii="Times New Roman" w:hAnsi="Times New Roman" w:cs="Times New Roman"/>
          <w:i/>
          <w:sz w:val="24"/>
          <w:szCs w:val="24"/>
        </w:rPr>
        <w:t>Liberal Education</w:t>
      </w:r>
      <w:r>
        <w:rPr>
          <w:rFonts w:ascii="Times New Roman" w:hAnsi="Times New Roman" w:cs="Times New Roman"/>
          <w:sz w:val="24"/>
          <w:szCs w:val="24"/>
        </w:rPr>
        <w:t xml:space="preserve">. Washington, DC: Association of American Colleges. </w:t>
      </w:r>
    </w:p>
    <w:p w:rsidR="00AF5FF7" w:rsidRPr="009D5AD5" w:rsidRDefault="00D71255" w:rsidP="0036055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D5AD5">
        <w:rPr>
          <w:rFonts w:ascii="Times New Roman" w:hAnsi="Times New Roman" w:cs="Times New Roman"/>
          <w:sz w:val="24"/>
          <w:szCs w:val="24"/>
        </w:rPr>
        <w:t xml:space="preserve">(1985). </w:t>
      </w:r>
      <w:r w:rsidRPr="009D5AD5">
        <w:rPr>
          <w:rFonts w:ascii="Times New Roman" w:hAnsi="Times New Roman" w:cs="Times New Roman"/>
          <w:i/>
          <w:sz w:val="24"/>
          <w:szCs w:val="24"/>
        </w:rPr>
        <w:t>Integrity in the College Curriculum: A Report to the Academic Community.</w:t>
      </w:r>
      <w:r w:rsidRPr="009D5AD5">
        <w:rPr>
          <w:rFonts w:ascii="Times New Roman" w:hAnsi="Times New Roman" w:cs="Times New Roman"/>
          <w:sz w:val="24"/>
          <w:szCs w:val="24"/>
        </w:rPr>
        <w:t xml:space="preserve"> Washington, DC: Association of American Colleges. </w:t>
      </w:r>
    </w:p>
    <w:p w:rsidR="00C72358" w:rsidRPr="009D5AD5" w:rsidRDefault="00C72358" w:rsidP="0036055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D5AD5">
        <w:rPr>
          <w:rFonts w:ascii="Times New Roman" w:hAnsi="Times New Roman" w:cs="Times New Roman"/>
          <w:sz w:val="24"/>
          <w:szCs w:val="24"/>
        </w:rPr>
        <w:t xml:space="preserve">Laurence, D., &amp; Steward, D. (2003). (Eds.). </w:t>
      </w:r>
      <w:r w:rsidRPr="009D5AD5">
        <w:rPr>
          <w:rFonts w:ascii="Times New Roman" w:hAnsi="Times New Roman" w:cs="Times New Roman"/>
          <w:i/>
          <w:sz w:val="24"/>
          <w:szCs w:val="24"/>
        </w:rPr>
        <w:t>ADE Bulletin: The English Major</w:t>
      </w:r>
      <w:r w:rsidRPr="009D5AD5">
        <w:rPr>
          <w:rFonts w:ascii="Times New Roman" w:hAnsi="Times New Roman" w:cs="Times New Roman"/>
          <w:sz w:val="24"/>
          <w:szCs w:val="24"/>
        </w:rPr>
        <w:t xml:space="preserve">. The Association </w:t>
      </w:r>
      <w:proofErr w:type="gramStart"/>
      <w:r w:rsidRPr="009D5AD5">
        <w:rPr>
          <w:rFonts w:ascii="Times New Roman" w:hAnsi="Times New Roman" w:cs="Times New Roman"/>
          <w:sz w:val="24"/>
          <w:szCs w:val="24"/>
        </w:rPr>
        <w:t>of  Departments</w:t>
      </w:r>
      <w:proofErr w:type="gramEnd"/>
      <w:r w:rsidRPr="009D5AD5">
        <w:rPr>
          <w:rFonts w:ascii="Times New Roman" w:hAnsi="Times New Roman" w:cs="Times New Roman"/>
          <w:sz w:val="24"/>
          <w:szCs w:val="24"/>
        </w:rPr>
        <w:t xml:space="preserve"> of English.</w:t>
      </w:r>
    </w:p>
    <w:p w:rsidR="00C72358" w:rsidRDefault="00C72358" w:rsidP="0036055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D5AD5">
        <w:rPr>
          <w:rFonts w:ascii="Times New Roman" w:hAnsi="Times New Roman" w:cs="Times New Roman"/>
          <w:sz w:val="24"/>
          <w:szCs w:val="24"/>
        </w:rPr>
        <w:t xml:space="preserve">Paul, R., Elder, L., &amp; Bartell, T. (1997). </w:t>
      </w:r>
      <w:r w:rsidRPr="009D5AD5">
        <w:rPr>
          <w:rFonts w:ascii="Times New Roman" w:hAnsi="Times New Roman" w:cs="Times New Roman"/>
          <w:i/>
          <w:sz w:val="24"/>
          <w:szCs w:val="24"/>
        </w:rPr>
        <w:t>California Teacher Preparation for Instruction in Critical Thinking: Research Findings and Policy Recommendations.</w:t>
      </w:r>
      <w:r w:rsidRPr="009D5AD5">
        <w:t xml:space="preserve"> </w:t>
      </w:r>
      <w:proofErr w:type="spellStart"/>
      <w:r w:rsidRPr="009D5AD5">
        <w:rPr>
          <w:rFonts w:ascii="Times New Roman" w:hAnsi="Times New Roman" w:cs="Times New Roman"/>
          <w:sz w:val="24"/>
          <w:szCs w:val="24"/>
        </w:rPr>
        <w:t>Sacremento</w:t>
      </w:r>
      <w:proofErr w:type="spellEnd"/>
      <w:r w:rsidRPr="009D5AD5">
        <w:rPr>
          <w:rFonts w:ascii="Times New Roman" w:hAnsi="Times New Roman" w:cs="Times New Roman"/>
          <w:sz w:val="24"/>
          <w:szCs w:val="24"/>
        </w:rPr>
        <w:t>,</w:t>
      </w:r>
      <w:r w:rsidR="00711727" w:rsidRPr="009D5AD5">
        <w:rPr>
          <w:rFonts w:ascii="Times New Roman" w:hAnsi="Times New Roman" w:cs="Times New Roman"/>
          <w:sz w:val="24"/>
          <w:szCs w:val="24"/>
        </w:rPr>
        <w:t xml:space="preserve"> </w:t>
      </w:r>
      <w:r w:rsidRPr="009D5AD5">
        <w:rPr>
          <w:rFonts w:ascii="Times New Roman" w:hAnsi="Times New Roman" w:cs="Times New Roman"/>
          <w:sz w:val="24"/>
          <w:szCs w:val="24"/>
        </w:rPr>
        <w:t>CA: California Commission on Teaching Credentialing.</w:t>
      </w:r>
    </w:p>
    <w:p w:rsidR="00C72358" w:rsidRDefault="00C72358" w:rsidP="0036055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72358">
        <w:rPr>
          <w:rFonts w:ascii="Times New Roman" w:hAnsi="Times New Roman" w:cs="Times New Roman"/>
          <w:sz w:val="24"/>
          <w:szCs w:val="24"/>
        </w:rPr>
        <w:t>Schneps</w:t>
      </w:r>
      <w:proofErr w:type="spellEnd"/>
      <w:r w:rsidRPr="00C72358">
        <w:rPr>
          <w:rFonts w:ascii="Times New Roman" w:hAnsi="Times New Roman" w:cs="Times New Roman"/>
          <w:sz w:val="24"/>
          <w:szCs w:val="24"/>
        </w:rPr>
        <w:t>, M. A Private Universe (video). Santa Monica, CA: Pyramid Media</w:t>
      </w:r>
      <w:r w:rsidR="00B05BB5">
        <w:rPr>
          <w:rFonts w:ascii="Times New Roman" w:hAnsi="Times New Roman" w:cs="Times New Roman"/>
          <w:sz w:val="24"/>
          <w:szCs w:val="24"/>
        </w:rPr>
        <w:t>.</w:t>
      </w:r>
    </w:p>
    <w:p w:rsidR="00B05BB5" w:rsidRDefault="00B05BB5" w:rsidP="00360551">
      <w:p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B05BB5" w:rsidRDefault="00B05BB5" w:rsidP="00360551">
      <w:pPr>
        <w:spacing w:after="0"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B05BB5">
        <w:rPr>
          <w:rFonts w:ascii="Times New Roman" w:hAnsi="Times New Roman" w:cs="Times New Roman"/>
          <w:b/>
          <w:sz w:val="24"/>
          <w:szCs w:val="24"/>
        </w:rPr>
        <w:t>Magazines</w:t>
      </w:r>
    </w:p>
    <w:p w:rsidR="00B05BB5" w:rsidRDefault="00360551" w:rsidP="00360551">
      <w:pPr>
        <w:spacing w:after="0" w:line="36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Change</w:t>
      </w:r>
      <w:r w:rsidR="00B05BB5">
        <w:rPr>
          <w:rFonts w:ascii="Times New Roman" w:hAnsi="Times New Roman" w:cs="Times New Roman"/>
          <w:i/>
          <w:sz w:val="24"/>
          <w:szCs w:val="24"/>
        </w:rPr>
        <w:t>: The Magazine of Higher Learning</w:t>
      </w:r>
    </w:p>
    <w:p w:rsidR="00026192" w:rsidRDefault="00B05BB5" w:rsidP="00360551">
      <w:pPr>
        <w:spacing w:after="0" w:line="36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Peer Review</w:t>
      </w:r>
    </w:p>
    <w:p w:rsidR="004110B7" w:rsidRDefault="00026192" w:rsidP="00360551">
      <w:pPr>
        <w:spacing w:after="0" w:line="36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College Teaching</w:t>
      </w:r>
    </w:p>
    <w:p w:rsidR="00C41691" w:rsidRDefault="004110B7" w:rsidP="00360551">
      <w:pPr>
        <w:spacing w:after="0" w:line="36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Liberal Education</w:t>
      </w:r>
    </w:p>
    <w:p w:rsidR="004110B7" w:rsidRDefault="00C41691" w:rsidP="00360551">
      <w:pPr>
        <w:spacing w:after="0" w:line="36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Teaching Profession</w:t>
      </w:r>
    </w:p>
    <w:p w:rsidR="00C66F16" w:rsidRPr="004110B7" w:rsidRDefault="00C66F16" w:rsidP="00360551">
      <w:pPr>
        <w:spacing w:after="0" w:line="36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Videos</w:t>
      </w:r>
    </w:p>
    <w:p w:rsidR="00C66F16" w:rsidRPr="00C66F16" w:rsidRDefault="00C66F16" w:rsidP="00360551">
      <w:pPr>
        <w:spacing w:after="0" w:line="36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C66F16">
        <w:rPr>
          <w:rFonts w:ascii="Times New Roman" w:hAnsi="Times New Roman" w:cs="Times New Roman"/>
          <w:i/>
          <w:sz w:val="24"/>
          <w:szCs w:val="24"/>
        </w:rPr>
        <w:t>Teaching and Assessing for Critical Thinking.</w:t>
      </w:r>
    </w:p>
    <w:p w:rsidR="00C66F16" w:rsidRPr="00C66F16" w:rsidRDefault="00C66F16" w:rsidP="00360551">
      <w:pPr>
        <w:spacing w:after="0" w:line="36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C66F16">
        <w:rPr>
          <w:rFonts w:ascii="Times New Roman" w:hAnsi="Times New Roman" w:cs="Times New Roman"/>
          <w:i/>
          <w:sz w:val="24"/>
          <w:szCs w:val="24"/>
        </w:rPr>
        <w:t>The Seven Principles for Good Practice Undergraduate Education.</w:t>
      </w:r>
    </w:p>
    <w:p w:rsidR="00C66F16" w:rsidRDefault="00C66F16" w:rsidP="00360551">
      <w:p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F567FC">
        <w:rPr>
          <w:rFonts w:ascii="Times New Roman" w:hAnsi="Times New Roman" w:cs="Times New Roman"/>
          <w:sz w:val="24"/>
          <w:szCs w:val="24"/>
          <w:u w:val="single"/>
        </w:rPr>
        <w:t>Paul, R. (1993) Foundation of Critical Thinking Videos:</w:t>
      </w:r>
    </w:p>
    <w:p w:rsidR="00F567FC" w:rsidRPr="00360551" w:rsidRDefault="00F567FC" w:rsidP="00360551">
      <w:pPr>
        <w:spacing w:after="0" w:line="36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AF5FF7">
        <w:rPr>
          <w:rFonts w:ascii="Times New Roman" w:hAnsi="Times New Roman" w:cs="Times New Roman"/>
          <w:i/>
          <w:sz w:val="24"/>
          <w:szCs w:val="24"/>
        </w:rPr>
        <w:t xml:space="preserve">How to Devise Assignments and Activities Requiring Reasoning Students Are Capable of Doing. </w:t>
      </w:r>
    </w:p>
    <w:p w:rsidR="00F567FC" w:rsidRPr="00F567FC" w:rsidRDefault="00F567FC" w:rsidP="0036055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567FC">
        <w:rPr>
          <w:rFonts w:ascii="Times New Roman" w:hAnsi="Times New Roman" w:cs="Times New Roman"/>
          <w:i/>
          <w:sz w:val="24"/>
          <w:szCs w:val="24"/>
        </w:rPr>
        <w:t xml:space="preserve">How to Teach Students to Assess Their Own Work: The Foundation. </w:t>
      </w:r>
    </w:p>
    <w:p w:rsidR="00F567FC" w:rsidRPr="00F567FC" w:rsidRDefault="00F567FC" w:rsidP="0036055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567FC">
        <w:rPr>
          <w:rFonts w:ascii="Times New Roman" w:hAnsi="Times New Roman" w:cs="Times New Roman"/>
          <w:i/>
          <w:sz w:val="24"/>
          <w:szCs w:val="24"/>
        </w:rPr>
        <w:t xml:space="preserve">How to Teach Students to Assess Their Own Work: The Tactics. </w:t>
      </w:r>
    </w:p>
    <w:p w:rsidR="00F567FC" w:rsidRPr="00F567FC" w:rsidRDefault="00F567FC" w:rsidP="0036055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567F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How to Teach Students to Seek the Logic of Things. </w:t>
      </w:r>
    </w:p>
    <w:p w:rsidR="00F567FC" w:rsidRPr="00F567FC" w:rsidRDefault="00F567FC" w:rsidP="0036055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567FC">
        <w:rPr>
          <w:rFonts w:ascii="Times New Roman" w:hAnsi="Times New Roman" w:cs="Times New Roman"/>
          <w:i/>
          <w:sz w:val="24"/>
          <w:szCs w:val="24"/>
        </w:rPr>
        <w:t xml:space="preserve">How to Teach Students to Listen and Read Well. </w:t>
      </w:r>
    </w:p>
    <w:p w:rsidR="00F567FC" w:rsidRPr="00F567FC" w:rsidRDefault="00F567FC" w:rsidP="0036055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567FC">
        <w:rPr>
          <w:rFonts w:ascii="Times New Roman" w:hAnsi="Times New Roman" w:cs="Times New Roman"/>
          <w:i/>
          <w:sz w:val="24"/>
          <w:szCs w:val="24"/>
        </w:rPr>
        <w:t xml:space="preserve">How to Teach Students to Write Well. </w:t>
      </w:r>
    </w:p>
    <w:p w:rsidR="00F567FC" w:rsidRPr="00F567FC" w:rsidRDefault="00F567FC" w:rsidP="0036055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567FC">
        <w:rPr>
          <w:rFonts w:ascii="Times New Roman" w:hAnsi="Times New Roman" w:cs="Times New Roman"/>
          <w:i/>
          <w:sz w:val="24"/>
          <w:szCs w:val="24"/>
        </w:rPr>
        <w:t xml:space="preserve">Putting it all Together. </w:t>
      </w:r>
    </w:p>
    <w:p w:rsidR="00F567FC" w:rsidRPr="00F567FC" w:rsidRDefault="00F567FC" w:rsidP="0036055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567FC">
        <w:rPr>
          <w:rFonts w:ascii="Times New Roman" w:hAnsi="Times New Roman" w:cs="Times New Roman"/>
          <w:i/>
          <w:sz w:val="24"/>
          <w:szCs w:val="24"/>
        </w:rPr>
        <w:t xml:space="preserve">Why Students and Often Teachers Don't Reason Well. </w:t>
      </w:r>
    </w:p>
    <w:p w:rsidR="00F567FC" w:rsidRDefault="00F567FC" w:rsidP="0036055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567FC">
        <w:rPr>
          <w:rFonts w:ascii="Times New Roman" w:hAnsi="Times New Roman" w:cs="Times New Roman"/>
          <w:i/>
          <w:sz w:val="24"/>
          <w:szCs w:val="24"/>
        </w:rPr>
        <w:t>Why Intellectual Standards? Why Teach for Them?</w:t>
      </w:r>
    </w:p>
    <w:p w:rsidR="00C66F16" w:rsidRPr="00360551" w:rsidRDefault="00360551" w:rsidP="00360551">
      <w:pPr>
        <w:spacing w:after="0" w:line="360" w:lineRule="auto"/>
        <w:ind w:left="-720"/>
        <w:rPr>
          <w:rFonts w:ascii="Times New Roman" w:hAnsi="Times New Roman" w:cs="Times New Roman"/>
          <w:sz w:val="24"/>
          <w:szCs w:val="24"/>
          <w:u w:val="single"/>
        </w:rPr>
      </w:pPr>
      <w:r w:rsidRPr="00360551">
        <w:rPr>
          <w:rFonts w:ascii="Times New Roman" w:hAnsi="Times New Roman" w:cs="Times New Roman"/>
          <w:sz w:val="24"/>
          <w:szCs w:val="24"/>
          <w:u w:val="single"/>
        </w:rPr>
        <w:t>Workbooks</w:t>
      </w:r>
    </w:p>
    <w:p w:rsidR="00360551" w:rsidRDefault="00360551" w:rsidP="0036055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(1999). </w:t>
      </w:r>
      <w:r w:rsidRPr="00AF5FF7">
        <w:rPr>
          <w:rFonts w:ascii="Times New Roman" w:hAnsi="Times New Roman" w:cs="Times New Roman"/>
          <w:i/>
          <w:sz w:val="24"/>
          <w:szCs w:val="24"/>
        </w:rPr>
        <w:t>Critical Thinking: Basic Theory &amp; Instructional Structures</w:t>
      </w:r>
      <w:r w:rsidRPr="00AF5FF7">
        <w:rPr>
          <w:rFonts w:ascii="Times New Roman" w:hAnsi="Times New Roman" w:cs="Times New Roman"/>
          <w:sz w:val="24"/>
          <w:szCs w:val="24"/>
        </w:rPr>
        <w:t>. Foundation for Critical Thinking.</w:t>
      </w:r>
    </w:p>
    <w:p w:rsidR="00360551" w:rsidRPr="00C72358" w:rsidRDefault="00360551" w:rsidP="0036055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2358">
        <w:rPr>
          <w:rFonts w:ascii="Times New Roman" w:hAnsi="Times New Roman" w:cs="Times New Roman"/>
          <w:sz w:val="24"/>
          <w:szCs w:val="24"/>
        </w:rPr>
        <w:t xml:space="preserve">Paul, R. </w:t>
      </w:r>
      <w:r w:rsidRPr="00C72358">
        <w:rPr>
          <w:rFonts w:ascii="Times New Roman" w:hAnsi="Times New Roman" w:cs="Times New Roman"/>
          <w:i/>
          <w:sz w:val="24"/>
          <w:szCs w:val="24"/>
        </w:rPr>
        <w:t>How to Teach for Critical Thinking</w:t>
      </w:r>
      <w:r w:rsidRPr="00C72358">
        <w:rPr>
          <w:rFonts w:ascii="Times New Roman" w:hAnsi="Times New Roman" w:cs="Times New Roman"/>
          <w:sz w:val="24"/>
          <w:szCs w:val="24"/>
        </w:rPr>
        <w:t xml:space="preserve">. Rohnert Park, CA: Center for Critical Thinking and Moral Critique, Sonoma State University. </w:t>
      </w:r>
    </w:p>
    <w:p w:rsidR="00360551" w:rsidRDefault="00360551" w:rsidP="0036055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2358">
        <w:rPr>
          <w:rFonts w:ascii="Times New Roman" w:hAnsi="Times New Roman" w:cs="Times New Roman"/>
          <w:sz w:val="24"/>
          <w:szCs w:val="24"/>
        </w:rPr>
        <w:t xml:space="preserve">Paul, R. (1996). </w:t>
      </w:r>
      <w:r w:rsidRPr="00C72358">
        <w:rPr>
          <w:rFonts w:ascii="Times New Roman" w:hAnsi="Times New Roman" w:cs="Times New Roman"/>
          <w:i/>
          <w:sz w:val="24"/>
          <w:szCs w:val="24"/>
        </w:rPr>
        <w:t>How to Teach Through Socratic Questioning: A Three-part Video Series</w:t>
      </w:r>
      <w:r w:rsidRPr="00C72358">
        <w:rPr>
          <w:rFonts w:ascii="Times New Roman" w:hAnsi="Times New Roman" w:cs="Times New Roman"/>
          <w:sz w:val="24"/>
          <w:szCs w:val="24"/>
        </w:rPr>
        <w:t xml:space="preserve">. Foundation for Critical Thinking. </w:t>
      </w:r>
    </w:p>
    <w:p w:rsidR="00360551" w:rsidRDefault="00360551" w:rsidP="0036055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52213">
        <w:rPr>
          <w:rFonts w:ascii="Times New Roman" w:hAnsi="Times New Roman" w:cs="Times New Roman"/>
          <w:sz w:val="24"/>
          <w:szCs w:val="24"/>
        </w:rPr>
        <w:t xml:space="preserve">Howard, J. (2001). (Ed.). </w:t>
      </w:r>
      <w:r w:rsidRPr="00252213">
        <w:rPr>
          <w:rFonts w:ascii="Times New Roman" w:hAnsi="Times New Roman" w:cs="Times New Roman"/>
          <w:i/>
          <w:sz w:val="24"/>
          <w:szCs w:val="24"/>
        </w:rPr>
        <w:t>Michigan Journal of Community Service Learning: Course Design Workbook</w:t>
      </w:r>
      <w:r w:rsidRPr="00252213">
        <w:rPr>
          <w:rFonts w:ascii="Times New Roman" w:hAnsi="Times New Roman" w:cs="Times New Roman"/>
          <w:sz w:val="24"/>
          <w:szCs w:val="24"/>
        </w:rPr>
        <w:t>. Ann Arbor, MI: OCSL Press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6F16" w:rsidRPr="00C66F16" w:rsidRDefault="00C66F16" w:rsidP="00C66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865" w:rsidRDefault="00270865" w:rsidP="00C81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865" w:rsidRDefault="00270865" w:rsidP="00270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865" w:rsidRDefault="00270865" w:rsidP="00C81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653" w:rsidRDefault="00C81653" w:rsidP="00C81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653" w:rsidRDefault="00C81653" w:rsidP="00C81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653" w:rsidRPr="00A31AD2" w:rsidRDefault="00C81653" w:rsidP="00C81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653" w:rsidRPr="00A31AD2" w:rsidRDefault="00C81653" w:rsidP="00B77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81653" w:rsidRPr="00A31AD2" w:rsidSect="00807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31AD2"/>
    <w:rsid w:val="00026192"/>
    <w:rsid w:val="00031892"/>
    <w:rsid w:val="00063991"/>
    <w:rsid w:val="000656F8"/>
    <w:rsid w:val="00075AB1"/>
    <w:rsid w:val="000A7C2F"/>
    <w:rsid w:val="0011534A"/>
    <w:rsid w:val="0012532C"/>
    <w:rsid w:val="0015117B"/>
    <w:rsid w:val="001545F9"/>
    <w:rsid w:val="0016079B"/>
    <w:rsid w:val="001641B9"/>
    <w:rsid w:val="00177683"/>
    <w:rsid w:val="00182D94"/>
    <w:rsid w:val="001E29A4"/>
    <w:rsid w:val="001E5494"/>
    <w:rsid w:val="001E6FFC"/>
    <w:rsid w:val="00230417"/>
    <w:rsid w:val="00252213"/>
    <w:rsid w:val="00263C17"/>
    <w:rsid w:val="00264EE7"/>
    <w:rsid w:val="00270865"/>
    <w:rsid w:val="0028738D"/>
    <w:rsid w:val="002A3409"/>
    <w:rsid w:val="002D342B"/>
    <w:rsid w:val="002D7C57"/>
    <w:rsid w:val="002F2FA8"/>
    <w:rsid w:val="002F50AA"/>
    <w:rsid w:val="0031137E"/>
    <w:rsid w:val="00336CDE"/>
    <w:rsid w:val="00347FD2"/>
    <w:rsid w:val="0036032C"/>
    <w:rsid w:val="00360551"/>
    <w:rsid w:val="00381C11"/>
    <w:rsid w:val="00387FB7"/>
    <w:rsid w:val="003C1BD0"/>
    <w:rsid w:val="003E5479"/>
    <w:rsid w:val="003F45DB"/>
    <w:rsid w:val="003F4F1F"/>
    <w:rsid w:val="004110B7"/>
    <w:rsid w:val="004134A0"/>
    <w:rsid w:val="00430EC8"/>
    <w:rsid w:val="004469C5"/>
    <w:rsid w:val="00447985"/>
    <w:rsid w:val="004948D5"/>
    <w:rsid w:val="004A4652"/>
    <w:rsid w:val="004C036A"/>
    <w:rsid w:val="00516ACA"/>
    <w:rsid w:val="00522F90"/>
    <w:rsid w:val="005543BC"/>
    <w:rsid w:val="005719C9"/>
    <w:rsid w:val="005779D1"/>
    <w:rsid w:val="005A531F"/>
    <w:rsid w:val="005B25D1"/>
    <w:rsid w:val="006711A7"/>
    <w:rsid w:val="00672B31"/>
    <w:rsid w:val="006A1A6D"/>
    <w:rsid w:val="006C3C0A"/>
    <w:rsid w:val="006E2C13"/>
    <w:rsid w:val="007068A4"/>
    <w:rsid w:val="00711727"/>
    <w:rsid w:val="0072777B"/>
    <w:rsid w:val="00740774"/>
    <w:rsid w:val="0078014F"/>
    <w:rsid w:val="007B7346"/>
    <w:rsid w:val="007C25CA"/>
    <w:rsid w:val="007E0947"/>
    <w:rsid w:val="007E3CAE"/>
    <w:rsid w:val="0080728E"/>
    <w:rsid w:val="00872AB9"/>
    <w:rsid w:val="00872B7C"/>
    <w:rsid w:val="008C3F1B"/>
    <w:rsid w:val="008F1569"/>
    <w:rsid w:val="008F2F89"/>
    <w:rsid w:val="00930B9D"/>
    <w:rsid w:val="0095469B"/>
    <w:rsid w:val="00957CE1"/>
    <w:rsid w:val="0096209A"/>
    <w:rsid w:val="009627AE"/>
    <w:rsid w:val="00966E9B"/>
    <w:rsid w:val="00987B14"/>
    <w:rsid w:val="009B14FD"/>
    <w:rsid w:val="009D0203"/>
    <w:rsid w:val="009D5AD5"/>
    <w:rsid w:val="009E7847"/>
    <w:rsid w:val="009F0424"/>
    <w:rsid w:val="00A1732A"/>
    <w:rsid w:val="00A317E5"/>
    <w:rsid w:val="00A31AD2"/>
    <w:rsid w:val="00A64CE7"/>
    <w:rsid w:val="00A66B26"/>
    <w:rsid w:val="00A8472B"/>
    <w:rsid w:val="00A901F1"/>
    <w:rsid w:val="00A90706"/>
    <w:rsid w:val="00AE4663"/>
    <w:rsid w:val="00AF5FF7"/>
    <w:rsid w:val="00AF7B82"/>
    <w:rsid w:val="00B05BB5"/>
    <w:rsid w:val="00B46895"/>
    <w:rsid w:val="00B503AF"/>
    <w:rsid w:val="00B65F0B"/>
    <w:rsid w:val="00B72908"/>
    <w:rsid w:val="00B771CA"/>
    <w:rsid w:val="00B93519"/>
    <w:rsid w:val="00B942A1"/>
    <w:rsid w:val="00BA63D3"/>
    <w:rsid w:val="00BE6C02"/>
    <w:rsid w:val="00C254AD"/>
    <w:rsid w:val="00C41691"/>
    <w:rsid w:val="00C644F8"/>
    <w:rsid w:val="00C653F4"/>
    <w:rsid w:val="00C66F16"/>
    <w:rsid w:val="00C72358"/>
    <w:rsid w:val="00C80D41"/>
    <w:rsid w:val="00C81653"/>
    <w:rsid w:val="00C9324C"/>
    <w:rsid w:val="00CB10E5"/>
    <w:rsid w:val="00CC0B69"/>
    <w:rsid w:val="00CE0ABD"/>
    <w:rsid w:val="00D069C6"/>
    <w:rsid w:val="00D234D9"/>
    <w:rsid w:val="00D24817"/>
    <w:rsid w:val="00D260DB"/>
    <w:rsid w:val="00D71255"/>
    <w:rsid w:val="00D752EB"/>
    <w:rsid w:val="00D81B8F"/>
    <w:rsid w:val="00DC659E"/>
    <w:rsid w:val="00DD72DB"/>
    <w:rsid w:val="00E06307"/>
    <w:rsid w:val="00E12C09"/>
    <w:rsid w:val="00E36085"/>
    <w:rsid w:val="00E91C0D"/>
    <w:rsid w:val="00F13D9D"/>
    <w:rsid w:val="00F3646D"/>
    <w:rsid w:val="00F567FC"/>
    <w:rsid w:val="00F61063"/>
    <w:rsid w:val="00FB171A"/>
    <w:rsid w:val="00FC5B7E"/>
    <w:rsid w:val="00FC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D55DB2-E111-42FF-A215-809D7684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E0ABD"/>
  </w:style>
  <w:style w:type="paragraph" w:styleId="BalloonText">
    <w:name w:val="Balloon Text"/>
    <w:basedOn w:val="Normal"/>
    <w:link w:val="BalloonTextChar"/>
    <w:uiPriority w:val="99"/>
    <w:semiHidden/>
    <w:unhideWhenUsed/>
    <w:rsid w:val="001E2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2542</TotalTime>
  <Pages>13</Pages>
  <Words>3465</Words>
  <Characters>19756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Paterson University</Company>
  <LinksUpToDate>false</LinksUpToDate>
  <CharactersWithSpaces>23175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kaufmane2</dc:creator>
  <cp:keywords/>
  <dc:description/>
  <cp:lastModifiedBy>GRADCTE</cp:lastModifiedBy>
  <cp:revision>58</cp:revision>
  <cp:lastPrinted>2016-06-28T13:55:00Z</cp:lastPrinted>
  <dcterms:created xsi:type="dcterms:W3CDTF">2011-09-29T15:46:00Z</dcterms:created>
  <dcterms:modified xsi:type="dcterms:W3CDTF">2016-06-28T14:16:00Z</dcterms:modified>
</cp:coreProperties>
</file>